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3A" w:rsidRDefault="0068313A" w:rsidP="00AF67A0">
      <w:pPr>
        <w:spacing w:after="0" w:line="240" w:lineRule="auto"/>
        <w:jc w:val="both"/>
      </w:pPr>
    </w:p>
    <w:p w:rsidR="00605201" w:rsidRDefault="00605201" w:rsidP="00AF67A0">
      <w:pPr>
        <w:spacing w:after="0" w:line="240" w:lineRule="auto"/>
        <w:jc w:val="both"/>
      </w:pPr>
    </w:p>
    <w:p w:rsidR="00605201" w:rsidRDefault="00605201" w:rsidP="00AF67A0">
      <w:pPr>
        <w:spacing w:after="0" w:line="240" w:lineRule="auto"/>
        <w:jc w:val="both"/>
      </w:pPr>
    </w:p>
    <w:p w:rsidR="00C36BBA" w:rsidRDefault="00C36BBA" w:rsidP="00AF67A0">
      <w:pPr>
        <w:spacing w:after="0" w:line="240" w:lineRule="auto"/>
        <w:jc w:val="both"/>
        <w:rPr>
          <w:b/>
        </w:rPr>
      </w:pPr>
    </w:p>
    <w:p w:rsidR="00C36BBA" w:rsidRDefault="00C36BBA" w:rsidP="00AF67A0">
      <w:pPr>
        <w:spacing w:after="0" w:line="240" w:lineRule="auto"/>
        <w:jc w:val="both"/>
        <w:rPr>
          <w:b/>
        </w:rPr>
      </w:pPr>
    </w:p>
    <w:p w:rsidR="00C36BBA" w:rsidRDefault="00C36BBA" w:rsidP="00AF67A0">
      <w:pPr>
        <w:spacing w:after="0" w:line="240" w:lineRule="auto"/>
        <w:jc w:val="both"/>
        <w:rPr>
          <w:b/>
        </w:rPr>
      </w:pPr>
    </w:p>
    <w:p w:rsidR="00C36BBA" w:rsidRDefault="00C36BBA" w:rsidP="00AF67A0">
      <w:pPr>
        <w:spacing w:after="0" w:line="240" w:lineRule="auto"/>
        <w:jc w:val="both"/>
        <w:rPr>
          <w:b/>
        </w:rPr>
      </w:pPr>
    </w:p>
    <w:p w:rsidR="00605201" w:rsidRPr="00605201" w:rsidRDefault="00605201" w:rsidP="00AF67A0">
      <w:pPr>
        <w:spacing w:after="0" w:line="240" w:lineRule="auto"/>
        <w:jc w:val="both"/>
        <w:rPr>
          <w:b/>
        </w:rPr>
      </w:pPr>
      <w:r w:rsidRPr="00605201">
        <w:rPr>
          <w:b/>
        </w:rPr>
        <w:t>CONFIDENTIAL</w:t>
      </w:r>
    </w:p>
    <w:p w:rsidR="00605201" w:rsidRDefault="00605201" w:rsidP="00AF67A0">
      <w:pPr>
        <w:spacing w:after="0" w:line="240" w:lineRule="auto"/>
        <w:jc w:val="both"/>
      </w:pPr>
    </w:p>
    <w:p w:rsidR="00605201" w:rsidRDefault="005B3503" w:rsidP="00AF67A0">
      <w:pPr>
        <w:spacing w:after="0" w:line="240" w:lineRule="auto"/>
        <w:jc w:val="both"/>
      </w:pPr>
      <w:r>
        <w:t xml:space="preserve">[date]         </w:t>
      </w:r>
    </w:p>
    <w:p w:rsidR="00605201" w:rsidRDefault="00605201" w:rsidP="00AF67A0">
      <w:pPr>
        <w:spacing w:after="0" w:line="240" w:lineRule="auto"/>
        <w:jc w:val="both"/>
      </w:pPr>
    </w:p>
    <w:p w:rsidR="00605201" w:rsidRDefault="00605201" w:rsidP="00AF67A0">
      <w:pPr>
        <w:spacing w:after="0" w:line="240" w:lineRule="auto"/>
        <w:jc w:val="both"/>
      </w:pPr>
      <w:r>
        <w:t xml:space="preserve">The Honorable </w:t>
      </w:r>
    </w:p>
    <w:p w:rsidR="00270AE7" w:rsidRDefault="00605201" w:rsidP="00AF67A0">
      <w:pPr>
        <w:spacing w:after="0" w:line="240" w:lineRule="auto"/>
        <w:jc w:val="both"/>
      </w:pPr>
      <w:r>
        <w:t>Alderman</w:t>
      </w:r>
      <w:r w:rsidR="00270AE7">
        <w:t xml:space="preserve">     51</w:t>
      </w:r>
      <w:r w:rsidR="00270AE7" w:rsidRPr="00270AE7">
        <w:rPr>
          <w:vertAlign w:val="superscript"/>
        </w:rPr>
        <w:t>st</w:t>
      </w:r>
      <w:r w:rsidR="00270AE7">
        <w:t xml:space="preserve"> Ward   </w:t>
      </w:r>
    </w:p>
    <w:p w:rsidR="00605201" w:rsidRDefault="00605201" w:rsidP="00AF67A0">
      <w:pPr>
        <w:spacing w:after="0" w:line="240" w:lineRule="auto"/>
        <w:jc w:val="both"/>
      </w:pPr>
      <w:r>
        <w:t>City Hall</w:t>
      </w:r>
    </w:p>
    <w:p w:rsidR="00605201" w:rsidRDefault="00605201" w:rsidP="00AF67A0">
      <w:pPr>
        <w:spacing w:after="0" w:line="240" w:lineRule="auto"/>
        <w:jc w:val="both"/>
      </w:pPr>
      <w:r>
        <w:t xml:space="preserve">121 N. LaSalle St., </w:t>
      </w:r>
      <w:r w:rsidR="00270AE7">
        <w:t xml:space="preserve">         </w:t>
      </w:r>
    </w:p>
    <w:p w:rsidR="00605201" w:rsidRDefault="00605201" w:rsidP="00AF67A0">
      <w:pPr>
        <w:spacing w:after="0" w:line="240" w:lineRule="auto"/>
        <w:jc w:val="both"/>
      </w:pPr>
      <w:r>
        <w:t>Chicago, IL  60602</w:t>
      </w:r>
    </w:p>
    <w:p w:rsidR="00605201" w:rsidRDefault="00605201" w:rsidP="00AF67A0">
      <w:pPr>
        <w:spacing w:after="0" w:line="240" w:lineRule="auto"/>
        <w:jc w:val="both"/>
      </w:pPr>
    </w:p>
    <w:p w:rsidR="00605201" w:rsidRPr="00605201" w:rsidRDefault="00605201" w:rsidP="00AF67A0">
      <w:pPr>
        <w:spacing w:after="0" w:line="240" w:lineRule="auto"/>
        <w:jc w:val="both"/>
        <w:rPr>
          <w:b/>
        </w:rPr>
      </w:pPr>
      <w:r>
        <w:tab/>
      </w:r>
      <w:r w:rsidRPr="00605201">
        <w:rPr>
          <w:b/>
        </w:rPr>
        <w:t>Re:</w:t>
      </w:r>
      <w:r w:rsidRPr="00605201">
        <w:rPr>
          <w:b/>
        </w:rPr>
        <w:tab/>
        <w:t>Case No. 151688.</w:t>
      </w:r>
      <w:r w:rsidR="006551FC">
        <w:rPr>
          <w:b/>
        </w:rPr>
        <w:t>Q</w:t>
      </w:r>
      <w:r w:rsidRPr="00605201">
        <w:rPr>
          <w:b/>
        </w:rPr>
        <w:t xml:space="preserve"> / Secondary Employment</w:t>
      </w:r>
    </w:p>
    <w:p w:rsidR="001C19DE" w:rsidRDefault="001C19DE" w:rsidP="00AF67A0">
      <w:pPr>
        <w:spacing w:after="0" w:line="240" w:lineRule="auto"/>
        <w:jc w:val="both"/>
        <w:rPr>
          <w:rFonts w:cstheme="minorHAnsi"/>
          <w:u w:val="single"/>
        </w:rPr>
      </w:pPr>
    </w:p>
    <w:p w:rsidR="001C19DE" w:rsidRPr="00605201" w:rsidRDefault="00605201" w:rsidP="00AF67A0">
      <w:pPr>
        <w:spacing w:after="0" w:line="240" w:lineRule="auto"/>
        <w:jc w:val="both"/>
        <w:rPr>
          <w:rFonts w:cstheme="minorHAnsi"/>
        </w:rPr>
      </w:pPr>
      <w:r w:rsidRPr="00605201">
        <w:rPr>
          <w:rFonts w:cstheme="minorHAnsi"/>
        </w:rPr>
        <w:t xml:space="preserve">Dear Alderman </w:t>
      </w:r>
      <w:r w:rsidR="00270AE7">
        <w:rPr>
          <w:rFonts w:cstheme="minorHAnsi"/>
        </w:rPr>
        <w:t xml:space="preserve">     </w:t>
      </w:r>
      <w:r w:rsidRPr="00605201">
        <w:rPr>
          <w:rFonts w:cstheme="minorHAnsi"/>
        </w:rPr>
        <w:t>:</w:t>
      </w:r>
    </w:p>
    <w:p w:rsidR="001C19DE" w:rsidRDefault="001C19DE" w:rsidP="00AF67A0">
      <w:pPr>
        <w:spacing w:after="0" w:line="240" w:lineRule="auto"/>
        <w:jc w:val="both"/>
        <w:rPr>
          <w:rFonts w:cstheme="minorHAnsi"/>
          <w:u w:val="single"/>
        </w:rPr>
      </w:pPr>
    </w:p>
    <w:p w:rsidR="00F97850" w:rsidRDefault="0068313A" w:rsidP="00F97850">
      <w:pPr>
        <w:spacing w:after="0" w:line="240" w:lineRule="auto"/>
        <w:jc w:val="both"/>
        <w:rPr>
          <w:rFonts w:cstheme="minorHAnsi"/>
          <w:color w:val="FF0000"/>
        </w:rPr>
      </w:pPr>
      <w:r w:rsidRPr="001C19DE">
        <w:rPr>
          <w:rFonts w:cstheme="minorHAnsi"/>
        </w:rPr>
        <w:t>Yo</w:t>
      </w:r>
      <w:r w:rsidR="00FE7245">
        <w:rPr>
          <w:rFonts w:cstheme="minorHAnsi"/>
        </w:rPr>
        <w:t xml:space="preserve">u are the Alderman for the </w:t>
      </w:r>
      <w:r w:rsidR="00270AE7">
        <w:rPr>
          <w:rFonts w:cstheme="minorHAnsi"/>
        </w:rPr>
        <w:t>51st</w:t>
      </w:r>
      <w:r w:rsidR="00FE7245">
        <w:rPr>
          <w:rFonts w:cstheme="minorHAnsi"/>
        </w:rPr>
        <w:t xml:space="preserve"> W</w:t>
      </w:r>
      <w:r w:rsidRPr="001C19DE">
        <w:rPr>
          <w:rFonts w:cstheme="minorHAnsi"/>
        </w:rPr>
        <w:t xml:space="preserve">ard.  You </w:t>
      </w:r>
      <w:r w:rsidR="003866EF">
        <w:rPr>
          <w:rFonts w:cstheme="minorHAnsi"/>
        </w:rPr>
        <w:t xml:space="preserve">first </w:t>
      </w:r>
      <w:r w:rsidR="00444A32">
        <w:rPr>
          <w:rFonts w:cstheme="minorHAnsi"/>
        </w:rPr>
        <w:t>met with Board staff o</w:t>
      </w:r>
      <w:r w:rsidR="00F21661">
        <w:rPr>
          <w:rFonts w:cstheme="minorHAnsi"/>
        </w:rPr>
        <w:t xml:space="preserve">n </w:t>
      </w:r>
      <w:r w:rsidR="00444A32">
        <w:rPr>
          <w:rFonts w:cstheme="minorHAnsi"/>
        </w:rPr>
        <w:t xml:space="preserve">    </w:t>
      </w:r>
      <w:r w:rsidR="00270AE7">
        <w:rPr>
          <w:rFonts w:cstheme="minorHAnsi"/>
        </w:rPr>
        <w:t xml:space="preserve"> [</w:t>
      </w:r>
      <w:r w:rsidR="00444A32">
        <w:rPr>
          <w:rFonts w:cstheme="minorHAnsi"/>
        </w:rPr>
        <w:t>date</w:t>
      </w:r>
      <w:r w:rsidR="00270AE7">
        <w:rPr>
          <w:rFonts w:cstheme="minorHAnsi"/>
        </w:rPr>
        <w:t>] t</w:t>
      </w:r>
      <w:r w:rsidR="00F21661">
        <w:rPr>
          <w:rFonts w:cstheme="minorHAnsi"/>
        </w:rPr>
        <w:t xml:space="preserve">o </w:t>
      </w:r>
      <w:r w:rsidRPr="001C19DE">
        <w:rPr>
          <w:rFonts w:cstheme="minorHAnsi"/>
        </w:rPr>
        <w:t xml:space="preserve">ask whether and how the City’s Governmental Ethics Ordinance </w:t>
      </w:r>
      <w:r w:rsidR="000011B8">
        <w:rPr>
          <w:rFonts w:cstheme="minorHAnsi"/>
        </w:rPr>
        <w:t xml:space="preserve">(the “Ordinance”) </w:t>
      </w:r>
      <w:r w:rsidRPr="001C19DE">
        <w:rPr>
          <w:rFonts w:cstheme="minorHAnsi"/>
        </w:rPr>
        <w:t xml:space="preserve">will affect your plans to </w:t>
      </w:r>
      <w:r w:rsidR="00DE0A66">
        <w:rPr>
          <w:rFonts w:cstheme="minorHAnsi"/>
        </w:rPr>
        <w:t xml:space="preserve">have </w:t>
      </w:r>
      <w:r w:rsidR="00135979">
        <w:rPr>
          <w:rFonts w:cstheme="minorHAnsi"/>
        </w:rPr>
        <w:t xml:space="preserve">a </w:t>
      </w:r>
      <w:r w:rsidR="00DE0A66">
        <w:rPr>
          <w:rFonts w:cstheme="minorHAnsi"/>
        </w:rPr>
        <w:t xml:space="preserve">secondary </w:t>
      </w:r>
      <w:r w:rsidR="00135979">
        <w:rPr>
          <w:rFonts w:cstheme="minorHAnsi"/>
        </w:rPr>
        <w:t>position</w:t>
      </w:r>
      <w:r w:rsidR="00DE0A66">
        <w:rPr>
          <w:rFonts w:cstheme="minorHAnsi"/>
        </w:rPr>
        <w:t xml:space="preserve"> as a</w:t>
      </w:r>
      <w:r w:rsidRPr="001C19DE">
        <w:rPr>
          <w:rFonts w:cstheme="minorHAnsi"/>
        </w:rPr>
        <w:t xml:space="preserve"> salaried employee of </w:t>
      </w:r>
      <w:r w:rsidR="000011B8">
        <w:rPr>
          <w:rFonts w:cstheme="minorHAnsi"/>
        </w:rPr>
        <w:t xml:space="preserve">or consultant to </w:t>
      </w:r>
      <w:r w:rsidRPr="001C19DE">
        <w:rPr>
          <w:rFonts w:cstheme="minorHAnsi"/>
        </w:rPr>
        <w:t xml:space="preserve">the </w:t>
      </w:r>
      <w:r w:rsidR="00270AE7">
        <w:rPr>
          <w:rFonts w:cstheme="minorHAnsi"/>
        </w:rPr>
        <w:t>[U organization</w:t>
      </w:r>
      <w:r w:rsidR="00444A32">
        <w:rPr>
          <w:rFonts w:cstheme="minorHAnsi"/>
        </w:rPr>
        <w:t xml:space="preserve"> [“U”]]</w:t>
      </w:r>
      <w:bookmarkStart w:id="0" w:name="_GoBack"/>
      <w:bookmarkEnd w:id="0"/>
      <w:r w:rsidR="00270AE7">
        <w:rPr>
          <w:rFonts w:cstheme="minorHAnsi"/>
        </w:rPr>
        <w:t xml:space="preserve">            </w:t>
      </w:r>
      <w:r w:rsidR="00135979">
        <w:rPr>
          <w:rFonts w:cstheme="minorHAnsi"/>
        </w:rPr>
        <w:t>.</w:t>
      </w:r>
      <w:r w:rsidR="00655F9F" w:rsidRPr="001C19DE">
        <w:rPr>
          <w:rStyle w:val="FootnoteReference"/>
          <w:rFonts w:cstheme="minorHAnsi"/>
        </w:rPr>
        <w:footnoteReference w:id="1"/>
      </w:r>
      <w:r w:rsidR="00655F9F" w:rsidRPr="001C19DE">
        <w:rPr>
          <w:rFonts w:cstheme="minorHAnsi"/>
        </w:rPr>
        <w:t xml:space="preserve"> </w:t>
      </w:r>
      <w:r w:rsidR="00F21661">
        <w:rPr>
          <w:rFonts w:cstheme="minorHAnsi"/>
        </w:rPr>
        <w:t xml:space="preserve"> </w:t>
      </w:r>
      <w:r w:rsidR="00F97850">
        <w:rPr>
          <w:rFonts w:cstheme="minorHAnsi"/>
        </w:rPr>
        <w:t xml:space="preserve">You told us that you intended to </w:t>
      </w:r>
      <w:r w:rsidR="00F97850" w:rsidRPr="001C19DE">
        <w:rPr>
          <w:rFonts w:cstheme="minorHAnsi"/>
        </w:rPr>
        <w:t xml:space="preserve">work as a consultant </w:t>
      </w:r>
      <w:r w:rsidR="00F97850">
        <w:rPr>
          <w:rFonts w:cstheme="minorHAnsi"/>
        </w:rPr>
        <w:t xml:space="preserve">for </w:t>
      </w:r>
      <w:r w:rsidR="00270AE7">
        <w:rPr>
          <w:rFonts w:cstheme="minorHAnsi"/>
        </w:rPr>
        <w:t xml:space="preserve">[U]     </w:t>
      </w:r>
      <w:r w:rsidR="00F97850">
        <w:rPr>
          <w:rFonts w:cstheme="minorHAnsi"/>
        </w:rPr>
        <w:t xml:space="preserve"> and serve </w:t>
      </w:r>
      <w:r w:rsidR="00F97850" w:rsidRPr="001C19DE">
        <w:rPr>
          <w:rFonts w:cstheme="minorHAnsi"/>
        </w:rPr>
        <w:t xml:space="preserve">and as </w:t>
      </w:r>
      <w:r w:rsidR="00F97850">
        <w:rPr>
          <w:rFonts w:cstheme="minorHAnsi"/>
        </w:rPr>
        <w:t>its</w:t>
      </w:r>
      <w:r w:rsidR="00F97850" w:rsidRPr="001C19DE">
        <w:rPr>
          <w:rFonts w:cstheme="minorHAnsi"/>
        </w:rPr>
        <w:t xml:space="preserve"> operations manager, when it partners with the </w:t>
      </w:r>
      <w:r w:rsidR="00270AE7">
        <w:rPr>
          <w:rFonts w:cstheme="minorHAnsi"/>
        </w:rPr>
        <w:t xml:space="preserve">[T organization]                                              </w:t>
      </w:r>
      <w:r w:rsidR="00A623D2" w:rsidRPr="00A623D2">
        <w:rPr>
          <w:rFonts w:cstheme="minorHAnsi"/>
          <w:color w:val="000000" w:themeColor="text1"/>
        </w:rPr>
        <w:t>and that this work w</w:t>
      </w:r>
      <w:r w:rsidR="005C2E47">
        <w:rPr>
          <w:rFonts w:cstheme="minorHAnsi"/>
          <w:color w:val="000000" w:themeColor="text1"/>
        </w:rPr>
        <w:t>ould</w:t>
      </w:r>
      <w:r w:rsidR="00A623D2" w:rsidRPr="00A623D2">
        <w:rPr>
          <w:rFonts w:cstheme="minorHAnsi"/>
          <w:color w:val="000000" w:themeColor="text1"/>
        </w:rPr>
        <w:t xml:space="preserve"> likely </w:t>
      </w:r>
      <w:r w:rsidR="00F97850" w:rsidRPr="00543F5E">
        <w:rPr>
          <w:rFonts w:cstheme="minorHAnsi"/>
          <w:color w:val="000000" w:themeColor="text1"/>
        </w:rPr>
        <w:t>begin</w:t>
      </w:r>
      <w:r w:rsidR="005C2E47">
        <w:rPr>
          <w:rFonts w:cstheme="minorHAnsi"/>
          <w:color w:val="000000" w:themeColor="text1"/>
        </w:rPr>
        <w:t xml:space="preserve"> sometime in </w:t>
      </w:r>
      <w:r w:rsidR="00270AE7">
        <w:rPr>
          <w:rFonts w:cstheme="minorHAnsi"/>
          <w:color w:val="000000" w:themeColor="text1"/>
        </w:rPr>
        <w:t>[year]</w:t>
      </w:r>
      <w:r w:rsidR="005C2E47">
        <w:rPr>
          <w:rFonts w:cstheme="minorHAnsi"/>
          <w:color w:val="000000" w:themeColor="text1"/>
        </w:rPr>
        <w:t xml:space="preserve">.  </w:t>
      </w:r>
      <w:r w:rsidR="00A623D2">
        <w:rPr>
          <w:rFonts w:cstheme="minorHAnsi"/>
        </w:rPr>
        <w:t xml:space="preserve">At that time, </w:t>
      </w:r>
      <w:r w:rsidR="000011B8">
        <w:rPr>
          <w:rFonts w:cstheme="minorHAnsi"/>
        </w:rPr>
        <w:t xml:space="preserve">because </w:t>
      </w:r>
      <w:r w:rsidR="00A623D2">
        <w:rPr>
          <w:rFonts w:cstheme="minorHAnsi"/>
        </w:rPr>
        <w:t xml:space="preserve">many variables related to the </w:t>
      </w:r>
      <w:r w:rsidR="00270AE7">
        <w:rPr>
          <w:rFonts w:cstheme="minorHAnsi"/>
        </w:rPr>
        <w:t xml:space="preserve">        </w:t>
      </w:r>
      <w:r w:rsidR="00A623D2">
        <w:rPr>
          <w:rFonts w:cstheme="minorHAnsi"/>
        </w:rPr>
        <w:t xml:space="preserve"> project remained uncertain, we agreed that we would communicate further once more information regarding the project was available.  Accordingly, Staff has followed up with you through emails and most recently, an in-person meeting at City Hall on </w:t>
      </w:r>
      <w:r w:rsidR="00270AE7">
        <w:rPr>
          <w:rFonts w:cstheme="minorHAnsi"/>
        </w:rPr>
        <w:t xml:space="preserve">[date]   </w:t>
      </w:r>
      <w:r w:rsidR="00A623D2">
        <w:rPr>
          <w:rFonts w:cstheme="minorHAnsi"/>
        </w:rPr>
        <w:t xml:space="preserve"> to add to our understanding of the facts.  We now have a thorough understanding of the </w:t>
      </w:r>
      <w:r w:rsidR="005C2E47">
        <w:rPr>
          <w:rFonts w:cstheme="minorHAnsi"/>
        </w:rPr>
        <w:t xml:space="preserve">necessary </w:t>
      </w:r>
      <w:r w:rsidR="00A623D2">
        <w:rPr>
          <w:rFonts w:cstheme="minorHAnsi"/>
        </w:rPr>
        <w:t xml:space="preserve">relevant facts on which to base </w:t>
      </w:r>
      <w:r w:rsidR="005C2E47">
        <w:rPr>
          <w:rFonts w:cstheme="minorHAnsi"/>
        </w:rPr>
        <w:t xml:space="preserve">this </w:t>
      </w:r>
      <w:r w:rsidR="00A623D2">
        <w:rPr>
          <w:rFonts w:cstheme="minorHAnsi"/>
        </w:rPr>
        <w:t>opinion</w:t>
      </w:r>
      <w:r w:rsidR="005C2E47">
        <w:rPr>
          <w:rFonts w:cstheme="minorHAnsi"/>
        </w:rPr>
        <w:t xml:space="preserve">, including the fact that your proposed secondary employment </w:t>
      </w:r>
      <w:r w:rsidR="000011B8">
        <w:rPr>
          <w:rFonts w:cstheme="minorHAnsi"/>
        </w:rPr>
        <w:t xml:space="preserve">or consultancy </w:t>
      </w:r>
      <w:r w:rsidR="005C2E47">
        <w:rPr>
          <w:rFonts w:cstheme="minorHAnsi"/>
        </w:rPr>
        <w:t xml:space="preserve">will now begin in </w:t>
      </w:r>
      <w:r w:rsidR="00270AE7">
        <w:rPr>
          <w:rFonts w:cstheme="minorHAnsi"/>
        </w:rPr>
        <w:t xml:space="preserve">         </w:t>
      </w:r>
      <w:r w:rsidR="005C2E47">
        <w:rPr>
          <w:rFonts w:cstheme="minorHAnsi"/>
        </w:rPr>
        <w:t xml:space="preserve"> </w:t>
      </w:r>
      <w:r w:rsidR="000D1C5F">
        <w:rPr>
          <w:rFonts w:cstheme="minorHAnsi"/>
        </w:rPr>
        <w:t xml:space="preserve">[year].    </w:t>
      </w:r>
    </w:p>
    <w:p w:rsidR="00F97850" w:rsidRDefault="00F97850" w:rsidP="00F97850">
      <w:pPr>
        <w:spacing w:after="0" w:line="240" w:lineRule="auto"/>
        <w:jc w:val="both"/>
        <w:rPr>
          <w:rFonts w:cstheme="minorHAnsi"/>
          <w:color w:val="FF0000"/>
        </w:rPr>
      </w:pPr>
    </w:p>
    <w:p w:rsidR="0021634B" w:rsidRDefault="00243431" w:rsidP="00AF67A0">
      <w:pPr>
        <w:spacing w:after="0" w:line="240" w:lineRule="auto"/>
        <w:jc w:val="both"/>
        <w:rPr>
          <w:rFonts w:cstheme="minorHAnsi"/>
          <w:color w:val="000000" w:themeColor="text1"/>
        </w:rPr>
      </w:pPr>
      <w:r w:rsidRPr="005A5ACD">
        <w:rPr>
          <w:rFonts w:cstheme="minorHAnsi"/>
          <w:color w:val="000000" w:themeColor="text1"/>
        </w:rPr>
        <w:t xml:space="preserve">As we have concluded in this opinion, and as we explain, </w:t>
      </w:r>
      <w:r w:rsidR="00A639A7">
        <w:rPr>
          <w:rFonts w:cstheme="minorHAnsi"/>
          <w:color w:val="000000" w:themeColor="text1"/>
        </w:rPr>
        <w:t xml:space="preserve">the Ordinance does not prohibit </w:t>
      </w:r>
      <w:r w:rsidR="00A623D2">
        <w:rPr>
          <w:rFonts w:cstheme="minorHAnsi"/>
          <w:color w:val="000000" w:themeColor="text1"/>
        </w:rPr>
        <w:t xml:space="preserve">you </w:t>
      </w:r>
      <w:r w:rsidR="00A639A7">
        <w:rPr>
          <w:rFonts w:cstheme="minorHAnsi"/>
          <w:color w:val="000000" w:themeColor="text1"/>
        </w:rPr>
        <w:t xml:space="preserve">from having this secondary position.  However, if you decide to accept it, you will be subject to </w:t>
      </w:r>
      <w:r w:rsidR="0021634B">
        <w:rPr>
          <w:rFonts w:cstheme="minorHAnsi"/>
          <w:color w:val="000000" w:themeColor="text1"/>
        </w:rPr>
        <w:t xml:space="preserve">many </w:t>
      </w:r>
      <w:r w:rsidR="00A639A7">
        <w:rPr>
          <w:rFonts w:cstheme="minorHAnsi"/>
          <w:color w:val="000000" w:themeColor="text1"/>
        </w:rPr>
        <w:t xml:space="preserve">restrictions: </w:t>
      </w:r>
      <w:r w:rsidRPr="005A5ACD">
        <w:rPr>
          <w:rFonts w:cstheme="minorHAnsi"/>
          <w:color w:val="000000" w:themeColor="text1"/>
        </w:rPr>
        <w:t xml:space="preserve">because you anticipate receiving compensation from </w:t>
      </w:r>
      <w:r w:rsidR="00270AE7">
        <w:rPr>
          <w:rFonts w:cstheme="minorHAnsi"/>
          <w:color w:val="000000" w:themeColor="text1"/>
        </w:rPr>
        <w:t xml:space="preserve">[U]     </w:t>
      </w:r>
      <w:r w:rsidRPr="005A5ACD">
        <w:rPr>
          <w:rFonts w:cstheme="minorHAnsi"/>
          <w:color w:val="000000" w:themeColor="text1"/>
        </w:rPr>
        <w:t xml:space="preserve">, you </w:t>
      </w:r>
      <w:r w:rsidR="00A639A7">
        <w:rPr>
          <w:rFonts w:cstheme="minorHAnsi"/>
          <w:color w:val="000000" w:themeColor="text1"/>
        </w:rPr>
        <w:t>would be</w:t>
      </w:r>
      <w:r w:rsidR="00A639A7" w:rsidRPr="005A5ACD">
        <w:rPr>
          <w:rFonts w:cstheme="minorHAnsi"/>
          <w:color w:val="000000" w:themeColor="text1"/>
        </w:rPr>
        <w:t xml:space="preserve"> </w:t>
      </w:r>
      <w:r w:rsidRPr="005A5ACD">
        <w:rPr>
          <w:rFonts w:cstheme="minorHAnsi"/>
          <w:color w:val="000000" w:themeColor="text1"/>
        </w:rPr>
        <w:t xml:space="preserve">effectively prohibited from representing </w:t>
      </w:r>
      <w:r w:rsidR="00270AE7">
        <w:rPr>
          <w:rFonts w:cstheme="minorHAnsi"/>
          <w:color w:val="000000" w:themeColor="text1"/>
        </w:rPr>
        <w:t xml:space="preserve">[U]     </w:t>
      </w:r>
      <w:r w:rsidRPr="005A5ACD">
        <w:rPr>
          <w:rFonts w:cstheme="minorHAnsi"/>
          <w:color w:val="000000" w:themeColor="text1"/>
        </w:rPr>
        <w:t xml:space="preserve"> in any formal or informal transaction involving the City, as well as from participating in any discussions or votes before the City Council or any of its committees that would involve </w:t>
      </w:r>
      <w:r w:rsidR="00270AE7">
        <w:rPr>
          <w:rFonts w:cstheme="minorHAnsi"/>
          <w:color w:val="000000" w:themeColor="text1"/>
        </w:rPr>
        <w:t xml:space="preserve">[U]     </w:t>
      </w:r>
      <w:r w:rsidRPr="005A5ACD">
        <w:rPr>
          <w:rFonts w:cstheme="minorHAnsi"/>
          <w:color w:val="000000" w:themeColor="text1"/>
        </w:rPr>
        <w:t xml:space="preserve">.  This means that, should </w:t>
      </w:r>
      <w:r w:rsidR="00270AE7">
        <w:rPr>
          <w:rFonts w:cstheme="minorHAnsi"/>
          <w:color w:val="000000" w:themeColor="text1"/>
        </w:rPr>
        <w:t xml:space="preserve">[U]     </w:t>
      </w:r>
      <w:r w:rsidRPr="005A5ACD">
        <w:rPr>
          <w:rFonts w:cstheme="minorHAnsi"/>
          <w:color w:val="000000" w:themeColor="text1"/>
        </w:rPr>
        <w:t xml:space="preserve"> or the </w:t>
      </w:r>
      <w:r w:rsidR="00270AE7">
        <w:rPr>
          <w:rFonts w:cstheme="minorHAnsi"/>
          <w:color w:val="000000" w:themeColor="text1"/>
        </w:rPr>
        <w:t xml:space="preserve">[T]                     </w:t>
      </w:r>
      <w:r w:rsidRPr="005A5ACD">
        <w:rPr>
          <w:rFonts w:cstheme="minorHAnsi"/>
          <w:color w:val="000000" w:themeColor="text1"/>
        </w:rPr>
        <w:t xml:space="preserve"> require action from you, </w:t>
      </w:r>
      <w:r w:rsidR="000011B8">
        <w:rPr>
          <w:rFonts w:cstheme="minorHAnsi"/>
          <w:color w:val="000000" w:themeColor="text1"/>
        </w:rPr>
        <w:t xml:space="preserve">in your capacity </w:t>
      </w:r>
      <w:r w:rsidRPr="005A5ACD">
        <w:rPr>
          <w:rFonts w:cstheme="minorHAnsi"/>
          <w:color w:val="000000" w:themeColor="text1"/>
        </w:rPr>
        <w:t xml:space="preserve">as the </w:t>
      </w:r>
      <w:r w:rsidR="00270AE7">
        <w:rPr>
          <w:rFonts w:cstheme="minorHAnsi"/>
          <w:color w:val="000000" w:themeColor="text1"/>
        </w:rPr>
        <w:t>51</w:t>
      </w:r>
      <w:r w:rsidR="00270AE7" w:rsidRPr="00270AE7">
        <w:rPr>
          <w:rFonts w:cstheme="minorHAnsi"/>
          <w:color w:val="000000" w:themeColor="text1"/>
          <w:vertAlign w:val="superscript"/>
        </w:rPr>
        <w:t>st</w:t>
      </w:r>
      <w:r w:rsidR="00270AE7">
        <w:rPr>
          <w:rFonts w:cstheme="minorHAnsi"/>
          <w:color w:val="000000" w:themeColor="text1"/>
        </w:rPr>
        <w:t xml:space="preserve"> </w:t>
      </w:r>
      <w:r w:rsidRPr="005A5ACD">
        <w:rPr>
          <w:rFonts w:cstheme="minorHAnsi"/>
          <w:color w:val="000000" w:themeColor="text1"/>
        </w:rPr>
        <w:t xml:space="preserve">Ward Alderman, you would be required to step aside from making such recommendations, and </w:t>
      </w:r>
      <w:r w:rsidR="000011B8">
        <w:rPr>
          <w:rFonts w:cstheme="minorHAnsi"/>
          <w:color w:val="000000" w:themeColor="text1"/>
        </w:rPr>
        <w:t>have</w:t>
      </w:r>
      <w:r w:rsidRPr="005A5ACD">
        <w:rPr>
          <w:rFonts w:cstheme="minorHAnsi"/>
          <w:color w:val="000000" w:themeColor="text1"/>
        </w:rPr>
        <w:t xml:space="preserve"> another alderman step in your place.  </w:t>
      </w:r>
      <w:r w:rsidR="000011B8">
        <w:rPr>
          <w:rFonts w:cstheme="minorHAnsi"/>
          <w:color w:val="000000" w:themeColor="text1"/>
        </w:rPr>
        <w:t xml:space="preserve">And, for one full year before you are paid by </w:t>
      </w:r>
      <w:r w:rsidR="00270AE7">
        <w:rPr>
          <w:rFonts w:cstheme="minorHAnsi"/>
          <w:color w:val="000000" w:themeColor="text1"/>
        </w:rPr>
        <w:t xml:space="preserve">[U]     </w:t>
      </w:r>
      <w:r w:rsidR="000011B8">
        <w:rPr>
          <w:rFonts w:cstheme="minorHAnsi"/>
          <w:color w:val="000000" w:themeColor="text1"/>
        </w:rPr>
        <w:t>, you will be</w:t>
      </w:r>
      <w:r w:rsidR="00A623D2">
        <w:rPr>
          <w:rFonts w:cstheme="minorHAnsi"/>
          <w:color w:val="000000" w:themeColor="text1"/>
        </w:rPr>
        <w:t xml:space="preserve"> </w:t>
      </w:r>
      <w:r w:rsidRPr="005A5ACD">
        <w:rPr>
          <w:rFonts w:cstheme="minorHAnsi"/>
          <w:color w:val="000000" w:themeColor="text1"/>
        </w:rPr>
        <w:t>prohibit</w:t>
      </w:r>
      <w:r w:rsidR="000011B8">
        <w:rPr>
          <w:rFonts w:cstheme="minorHAnsi"/>
          <w:color w:val="000000" w:themeColor="text1"/>
        </w:rPr>
        <w:t>ed</w:t>
      </w:r>
      <w:r w:rsidRPr="005A5ACD">
        <w:rPr>
          <w:rFonts w:cstheme="minorHAnsi"/>
          <w:color w:val="000000" w:themeColor="text1"/>
        </w:rPr>
        <w:t xml:space="preserve"> personally from providing </w:t>
      </w:r>
      <w:r w:rsidR="00A639A7">
        <w:rPr>
          <w:rFonts w:cstheme="minorHAnsi"/>
          <w:color w:val="000000" w:themeColor="text1"/>
        </w:rPr>
        <w:t xml:space="preserve">aldermanic </w:t>
      </w:r>
      <w:r w:rsidRPr="005A5ACD">
        <w:rPr>
          <w:rFonts w:cstheme="minorHAnsi"/>
          <w:color w:val="000000" w:themeColor="text1"/>
        </w:rPr>
        <w:t xml:space="preserve">services to </w:t>
      </w:r>
      <w:r w:rsidR="00270AE7">
        <w:rPr>
          <w:rFonts w:cstheme="minorHAnsi"/>
          <w:color w:val="000000" w:themeColor="text1"/>
        </w:rPr>
        <w:t xml:space="preserve">[U]     </w:t>
      </w:r>
      <w:r w:rsidRPr="005A5ACD">
        <w:rPr>
          <w:rFonts w:cstheme="minorHAnsi"/>
          <w:color w:val="000000" w:themeColor="text1"/>
        </w:rPr>
        <w:t xml:space="preserve">, or </w:t>
      </w:r>
      <w:r w:rsidR="000011B8">
        <w:rPr>
          <w:rFonts w:cstheme="minorHAnsi"/>
          <w:color w:val="000000" w:themeColor="text1"/>
        </w:rPr>
        <w:t xml:space="preserve">from </w:t>
      </w:r>
      <w:r w:rsidRPr="005A5ACD">
        <w:rPr>
          <w:rFonts w:cstheme="minorHAnsi"/>
          <w:color w:val="000000" w:themeColor="text1"/>
        </w:rPr>
        <w:t xml:space="preserve">directing other City officials and employees, such as your aldermanic staff, </w:t>
      </w:r>
      <w:r w:rsidR="00A639A7">
        <w:rPr>
          <w:rFonts w:cstheme="minorHAnsi"/>
          <w:color w:val="000000" w:themeColor="text1"/>
        </w:rPr>
        <w:t>to do</w:t>
      </w:r>
      <w:r w:rsidRPr="005A5ACD">
        <w:rPr>
          <w:rFonts w:cstheme="minorHAnsi"/>
          <w:color w:val="000000" w:themeColor="text1"/>
        </w:rPr>
        <w:t xml:space="preserve"> so.  </w:t>
      </w:r>
      <w:r w:rsidR="0021634B">
        <w:rPr>
          <w:rFonts w:cstheme="minorHAnsi"/>
          <w:color w:val="000000" w:themeColor="text1"/>
        </w:rPr>
        <w:t>In other words, a</w:t>
      </w:r>
      <w:r w:rsidRPr="005A5ACD">
        <w:rPr>
          <w:rFonts w:cstheme="minorHAnsi"/>
          <w:color w:val="000000" w:themeColor="text1"/>
        </w:rPr>
        <w:t xml:space="preserve">ny services that </w:t>
      </w:r>
      <w:r w:rsidR="00270AE7">
        <w:rPr>
          <w:rFonts w:cstheme="minorHAnsi"/>
          <w:color w:val="000000" w:themeColor="text1"/>
        </w:rPr>
        <w:t xml:space="preserve">[U]      </w:t>
      </w:r>
      <w:r w:rsidRPr="005A5ACD">
        <w:rPr>
          <w:rFonts w:cstheme="minorHAnsi"/>
          <w:color w:val="000000" w:themeColor="text1"/>
        </w:rPr>
        <w:t>would need from the City</w:t>
      </w:r>
      <w:r w:rsidR="00A623D2">
        <w:rPr>
          <w:rFonts w:cstheme="minorHAnsi"/>
          <w:color w:val="000000" w:themeColor="text1"/>
        </w:rPr>
        <w:t xml:space="preserve"> </w:t>
      </w:r>
      <w:r w:rsidRPr="005A5ACD">
        <w:rPr>
          <w:rFonts w:cstheme="minorHAnsi"/>
          <w:color w:val="000000" w:themeColor="text1"/>
        </w:rPr>
        <w:t xml:space="preserve">would need to be provided without your involvement.  </w:t>
      </w:r>
    </w:p>
    <w:p w:rsidR="0021634B" w:rsidRDefault="0021634B" w:rsidP="00AF67A0">
      <w:pPr>
        <w:spacing w:after="0" w:line="240" w:lineRule="auto"/>
        <w:jc w:val="both"/>
        <w:rPr>
          <w:rFonts w:cstheme="minorHAnsi"/>
          <w:color w:val="000000" w:themeColor="text1"/>
        </w:rPr>
      </w:pPr>
    </w:p>
    <w:p w:rsidR="00243431" w:rsidRDefault="00243431" w:rsidP="00AF67A0">
      <w:pPr>
        <w:spacing w:after="0" w:line="240" w:lineRule="auto"/>
        <w:jc w:val="both"/>
        <w:rPr>
          <w:rFonts w:cstheme="minorHAnsi"/>
          <w:color w:val="FF0000"/>
        </w:rPr>
      </w:pPr>
      <w:r w:rsidRPr="005A5ACD">
        <w:rPr>
          <w:rFonts w:cstheme="minorHAnsi"/>
          <w:color w:val="000000" w:themeColor="text1"/>
        </w:rPr>
        <w:t>Thus, we caution you that, while you are not</w:t>
      </w:r>
      <w:r w:rsidR="009A743D">
        <w:rPr>
          <w:rFonts w:cstheme="minorHAnsi"/>
          <w:color w:val="000000" w:themeColor="text1"/>
        </w:rPr>
        <w:t xml:space="preserve"> prohibited </w:t>
      </w:r>
      <w:r w:rsidR="006A4F7A">
        <w:rPr>
          <w:rFonts w:cstheme="minorHAnsi"/>
          <w:color w:val="000000" w:themeColor="text1"/>
        </w:rPr>
        <w:t>by</w:t>
      </w:r>
      <w:r w:rsidR="006A4F7A" w:rsidRPr="005A5ACD">
        <w:rPr>
          <w:rFonts w:cstheme="minorHAnsi"/>
          <w:color w:val="000000" w:themeColor="text1"/>
        </w:rPr>
        <w:t xml:space="preserve"> </w:t>
      </w:r>
      <w:r w:rsidRPr="005A5ACD">
        <w:rPr>
          <w:rFonts w:cstheme="minorHAnsi"/>
          <w:color w:val="000000" w:themeColor="text1"/>
        </w:rPr>
        <w:t xml:space="preserve">the Ordinance from engaging in this outside, secondary employment, it might pose a hardship for the </w:t>
      </w:r>
      <w:r w:rsidR="00270AE7">
        <w:rPr>
          <w:rFonts w:cstheme="minorHAnsi"/>
          <w:color w:val="000000" w:themeColor="text1"/>
        </w:rPr>
        <w:t xml:space="preserve">[U]     </w:t>
      </w:r>
      <w:r w:rsidRPr="005A5ACD">
        <w:rPr>
          <w:rFonts w:cstheme="minorHAnsi"/>
          <w:color w:val="000000" w:themeColor="text1"/>
        </w:rPr>
        <w:t xml:space="preserve"> organization itself, and </w:t>
      </w:r>
      <w:r w:rsidR="00424760">
        <w:rPr>
          <w:rFonts w:cstheme="minorHAnsi"/>
          <w:color w:val="000000" w:themeColor="text1"/>
        </w:rPr>
        <w:t xml:space="preserve">therefore </w:t>
      </w:r>
      <w:r w:rsidRPr="005A5ACD">
        <w:rPr>
          <w:rFonts w:cstheme="minorHAnsi"/>
          <w:color w:val="000000" w:themeColor="text1"/>
        </w:rPr>
        <w:t xml:space="preserve">we advise </w:t>
      </w:r>
      <w:r w:rsidR="00A623D2">
        <w:rPr>
          <w:rFonts w:cstheme="minorHAnsi"/>
          <w:color w:val="000000" w:themeColor="text1"/>
        </w:rPr>
        <w:t xml:space="preserve">that, prior to beginning this secondary employment, you </w:t>
      </w:r>
      <w:r w:rsidRPr="005A5ACD">
        <w:rPr>
          <w:rFonts w:cstheme="minorHAnsi"/>
          <w:color w:val="000000" w:themeColor="text1"/>
        </w:rPr>
        <w:t xml:space="preserve">discuss with </w:t>
      </w:r>
      <w:r w:rsidR="00270AE7">
        <w:rPr>
          <w:rFonts w:cstheme="minorHAnsi"/>
          <w:color w:val="000000" w:themeColor="text1"/>
        </w:rPr>
        <w:t xml:space="preserve">[U’s]     </w:t>
      </w:r>
      <w:r w:rsidR="0021634B" w:rsidRPr="005A5ACD">
        <w:rPr>
          <w:rFonts w:cstheme="minorHAnsi"/>
          <w:color w:val="000000" w:themeColor="text1"/>
        </w:rPr>
        <w:t xml:space="preserve"> </w:t>
      </w:r>
      <w:r w:rsidRPr="005A5ACD">
        <w:rPr>
          <w:rFonts w:cstheme="minorHAnsi"/>
          <w:color w:val="000000" w:themeColor="text1"/>
        </w:rPr>
        <w:t>management</w:t>
      </w:r>
      <w:r w:rsidR="00A639A7">
        <w:rPr>
          <w:rFonts w:cstheme="minorHAnsi"/>
          <w:color w:val="000000" w:themeColor="text1"/>
        </w:rPr>
        <w:t xml:space="preserve"> </w:t>
      </w:r>
      <w:r w:rsidR="00424760">
        <w:rPr>
          <w:rFonts w:cstheme="minorHAnsi"/>
          <w:color w:val="000000" w:themeColor="text1"/>
        </w:rPr>
        <w:t>the restriction</w:t>
      </w:r>
      <w:r w:rsidR="00A623D2">
        <w:rPr>
          <w:rFonts w:cstheme="minorHAnsi"/>
          <w:color w:val="000000" w:themeColor="text1"/>
        </w:rPr>
        <w:t>s</w:t>
      </w:r>
      <w:r w:rsidR="00424760">
        <w:rPr>
          <w:rFonts w:cstheme="minorHAnsi"/>
          <w:color w:val="000000" w:themeColor="text1"/>
        </w:rPr>
        <w:t xml:space="preserve"> to which you will be subject</w:t>
      </w:r>
      <w:r w:rsidR="00A623D2">
        <w:rPr>
          <w:rFonts w:cstheme="minorHAnsi"/>
          <w:color w:val="000000" w:themeColor="text1"/>
        </w:rPr>
        <w:t>.</w:t>
      </w:r>
      <w:r w:rsidR="00424760">
        <w:rPr>
          <w:rFonts w:cstheme="minorHAnsi"/>
          <w:color w:val="000000" w:themeColor="text1"/>
        </w:rPr>
        <w:t xml:space="preserve"> </w:t>
      </w:r>
      <w:r w:rsidRPr="005A5ACD">
        <w:rPr>
          <w:rFonts w:cstheme="minorHAnsi"/>
          <w:color w:val="000000" w:themeColor="text1"/>
        </w:rPr>
        <w:t>As with other City employees and officials we have advised in past cases involving their potential employment or board service with firms or organizations that are located in their ward or with whom they interact regularly, you</w:t>
      </w:r>
      <w:r w:rsidR="000D2128">
        <w:rPr>
          <w:rFonts w:cstheme="minorHAnsi"/>
          <w:color w:val="000000" w:themeColor="text1"/>
        </w:rPr>
        <w:t xml:space="preserve"> and </w:t>
      </w:r>
      <w:r w:rsidR="00270AE7">
        <w:rPr>
          <w:rFonts w:cstheme="minorHAnsi"/>
          <w:color w:val="000000" w:themeColor="text1"/>
        </w:rPr>
        <w:t xml:space="preserve">[U]     </w:t>
      </w:r>
      <w:r w:rsidRPr="005A5ACD">
        <w:rPr>
          <w:rFonts w:cstheme="minorHAnsi"/>
          <w:color w:val="000000" w:themeColor="text1"/>
        </w:rPr>
        <w:t xml:space="preserve"> may conclude that you could do more for </w:t>
      </w:r>
      <w:r w:rsidR="00270AE7">
        <w:rPr>
          <w:rFonts w:cstheme="minorHAnsi"/>
          <w:color w:val="000000" w:themeColor="text1"/>
        </w:rPr>
        <w:t xml:space="preserve">[U]     </w:t>
      </w:r>
      <w:r w:rsidRPr="005A5ACD">
        <w:rPr>
          <w:rFonts w:cstheme="minorHAnsi"/>
          <w:color w:val="000000" w:themeColor="text1"/>
        </w:rPr>
        <w:t xml:space="preserve"> purely in your aldermanic role, as opposed to being a paid employee of </w:t>
      </w:r>
      <w:r w:rsidR="000011B8">
        <w:rPr>
          <w:rFonts w:cstheme="minorHAnsi"/>
          <w:color w:val="000000" w:themeColor="text1"/>
        </w:rPr>
        <w:t xml:space="preserve">or consultant to </w:t>
      </w:r>
      <w:r w:rsidRPr="005A5ACD">
        <w:rPr>
          <w:rFonts w:cstheme="minorHAnsi"/>
          <w:color w:val="000000" w:themeColor="text1"/>
        </w:rPr>
        <w:t>the organization.</w:t>
      </w:r>
    </w:p>
    <w:p w:rsidR="00135979" w:rsidRDefault="00135979" w:rsidP="00AF67A0">
      <w:pPr>
        <w:spacing w:after="0" w:line="240" w:lineRule="auto"/>
        <w:jc w:val="both"/>
        <w:rPr>
          <w:rFonts w:cstheme="minorHAnsi"/>
          <w:color w:val="FF0000"/>
        </w:rPr>
      </w:pPr>
    </w:p>
    <w:p w:rsidR="000D2128" w:rsidRPr="001C19DE" w:rsidRDefault="000D2128" w:rsidP="000D2128">
      <w:pPr>
        <w:spacing w:after="0" w:line="240" w:lineRule="auto"/>
        <w:jc w:val="both"/>
        <w:rPr>
          <w:rFonts w:cstheme="minorHAnsi"/>
        </w:rPr>
      </w:pPr>
      <w:r w:rsidRPr="00FE7245">
        <w:rPr>
          <w:rFonts w:cstheme="minorHAnsi"/>
          <w:b/>
          <w:u w:val="single"/>
        </w:rPr>
        <w:t>Facts</w:t>
      </w:r>
      <w:r w:rsidRPr="001C19DE">
        <w:rPr>
          <w:rFonts w:cstheme="minorHAnsi"/>
        </w:rPr>
        <w:t>.</w:t>
      </w:r>
    </w:p>
    <w:p w:rsidR="0068313A" w:rsidRDefault="00270AE7" w:rsidP="00AF67A0">
      <w:pPr>
        <w:spacing w:after="0" w:line="240" w:lineRule="auto"/>
        <w:jc w:val="both"/>
        <w:rPr>
          <w:rFonts w:cstheme="minorHAnsi"/>
        </w:rPr>
      </w:pPr>
      <w:r>
        <w:rPr>
          <w:rFonts w:cstheme="minorHAnsi"/>
          <w:color w:val="000000" w:themeColor="text1"/>
        </w:rPr>
        <w:t xml:space="preserve">[U]     </w:t>
      </w:r>
      <w:r w:rsidR="00E613E9" w:rsidRPr="001C19DE">
        <w:rPr>
          <w:rFonts w:cstheme="minorHAnsi"/>
          <w:color w:val="000000" w:themeColor="text1"/>
        </w:rPr>
        <w:t xml:space="preserve"> is </w:t>
      </w:r>
      <w:r w:rsidR="00135979">
        <w:rPr>
          <w:rFonts w:cstheme="minorHAnsi"/>
          <w:color w:val="000000" w:themeColor="text1"/>
        </w:rPr>
        <w:t>a</w:t>
      </w:r>
      <w:r w:rsidR="00655F9F" w:rsidRPr="001C19DE">
        <w:rPr>
          <w:rFonts w:cstheme="minorHAnsi"/>
          <w:color w:val="000000" w:themeColor="text1"/>
        </w:rPr>
        <w:t xml:space="preserve"> delegate agenc</w:t>
      </w:r>
      <w:r w:rsidR="00135979">
        <w:rPr>
          <w:rFonts w:cstheme="minorHAnsi"/>
          <w:color w:val="000000" w:themeColor="text1"/>
        </w:rPr>
        <w:t>y</w:t>
      </w:r>
      <w:r w:rsidR="00655F9F" w:rsidRPr="001C19DE">
        <w:rPr>
          <w:rStyle w:val="FootnoteReference"/>
          <w:rFonts w:cstheme="minorHAnsi"/>
          <w:color w:val="000000" w:themeColor="text1"/>
        </w:rPr>
        <w:footnoteReference w:id="2"/>
      </w:r>
      <w:r w:rsidR="00655F9F" w:rsidRPr="001C19DE">
        <w:rPr>
          <w:rFonts w:cstheme="minorHAnsi"/>
          <w:color w:val="000000" w:themeColor="text1"/>
        </w:rPr>
        <w:t xml:space="preserve"> </w:t>
      </w:r>
      <w:r w:rsidR="000011B8">
        <w:rPr>
          <w:rFonts w:cstheme="minorHAnsi"/>
          <w:color w:val="000000" w:themeColor="text1"/>
        </w:rPr>
        <w:t xml:space="preserve">of the City </w:t>
      </w:r>
      <w:r w:rsidR="00655F9F" w:rsidRPr="001C19DE">
        <w:rPr>
          <w:rFonts w:cstheme="minorHAnsi"/>
          <w:color w:val="000000" w:themeColor="text1"/>
        </w:rPr>
        <w:t xml:space="preserve">at this time, but will cease being one when the </w:t>
      </w:r>
      <w:r>
        <w:rPr>
          <w:rFonts w:cstheme="minorHAnsi"/>
          <w:color w:val="000000" w:themeColor="text1"/>
        </w:rPr>
        <w:t>[T facility]    opens i</w:t>
      </w:r>
      <w:r w:rsidR="00655F9F" w:rsidRPr="001C19DE">
        <w:rPr>
          <w:rFonts w:cstheme="minorHAnsi"/>
          <w:color w:val="000000" w:themeColor="text1"/>
        </w:rPr>
        <w:t xml:space="preserve">n </w:t>
      </w:r>
      <w:r>
        <w:rPr>
          <w:rFonts w:cstheme="minorHAnsi"/>
          <w:color w:val="000000" w:themeColor="text1"/>
        </w:rPr>
        <w:t xml:space="preserve">[date]          </w:t>
      </w:r>
      <w:r w:rsidR="00655F9F" w:rsidRPr="001C19DE">
        <w:rPr>
          <w:rFonts w:cstheme="minorHAnsi"/>
          <w:color w:val="000000" w:themeColor="text1"/>
        </w:rPr>
        <w:t xml:space="preserve">. </w:t>
      </w:r>
      <w:r w:rsidR="0068313A" w:rsidRPr="001C19DE">
        <w:rPr>
          <w:rFonts w:cstheme="minorHAnsi"/>
        </w:rPr>
        <w:t xml:space="preserve">The </w:t>
      </w:r>
      <w:r>
        <w:rPr>
          <w:rFonts w:cstheme="minorHAnsi"/>
        </w:rPr>
        <w:t xml:space="preserve">[T facility]   </w:t>
      </w:r>
      <w:r w:rsidR="0068313A" w:rsidRPr="001C19DE">
        <w:rPr>
          <w:rFonts w:cstheme="minorHAnsi"/>
        </w:rPr>
        <w:t xml:space="preserve"> is now under development, with an anticipated opening of </w:t>
      </w:r>
      <w:r>
        <w:rPr>
          <w:rFonts w:cstheme="minorHAnsi"/>
        </w:rPr>
        <w:t xml:space="preserve">[date].        </w:t>
      </w:r>
      <w:r w:rsidR="00655F9F" w:rsidRPr="001C19DE">
        <w:rPr>
          <w:rFonts w:cstheme="minorHAnsi"/>
        </w:rPr>
        <w:t xml:space="preserve">  </w:t>
      </w:r>
      <w:r>
        <w:rPr>
          <w:rFonts w:cstheme="minorHAnsi"/>
        </w:rPr>
        <w:t xml:space="preserve">[U] and the [T facility]         </w:t>
      </w:r>
      <w:r w:rsidR="00655F9F" w:rsidRPr="001C19DE">
        <w:rPr>
          <w:rFonts w:cstheme="minorHAnsi"/>
        </w:rPr>
        <w:t xml:space="preserve"> are both</w:t>
      </w:r>
      <w:r w:rsidR="00DE0A66">
        <w:rPr>
          <w:rFonts w:cstheme="minorHAnsi"/>
        </w:rPr>
        <w:t xml:space="preserve"> located</w:t>
      </w:r>
      <w:r w:rsidR="00655F9F" w:rsidRPr="001C19DE">
        <w:rPr>
          <w:rFonts w:cstheme="minorHAnsi"/>
        </w:rPr>
        <w:t xml:space="preserve"> </w:t>
      </w:r>
      <w:r w:rsidR="00FE7245">
        <w:rPr>
          <w:rFonts w:cstheme="minorHAnsi"/>
        </w:rPr>
        <w:t xml:space="preserve">in </w:t>
      </w:r>
      <w:r>
        <w:rPr>
          <w:rFonts w:cstheme="minorHAnsi"/>
        </w:rPr>
        <w:t xml:space="preserve">[your]         </w:t>
      </w:r>
      <w:r w:rsidR="00FE7245">
        <w:rPr>
          <w:rFonts w:cstheme="minorHAnsi"/>
        </w:rPr>
        <w:t xml:space="preserve"> Ward</w:t>
      </w:r>
      <w:r w:rsidR="00655F9F" w:rsidRPr="001C19DE">
        <w:rPr>
          <w:rFonts w:cstheme="minorHAnsi"/>
        </w:rPr>
        <w:t>.</w:t>
      </w:r>
      <w:r w:rsidR="00135979">
        <w:rPr>
          <w:rFonts w:cstheme="minorHAnsi"/>
        </w:rPr>
        <w:t xml:space="preserve"> </w:t>
      </w:r>
      <w:r>
        <w:rPr>
          <w:rFonts w:cstheme="minorHAnsi"/>
        </w:rPr>
        <w:t xml:space="preserve">[U]     </w:t>
      </w:r>
      <w:r w:rsidR="009A743D">
        <w:rPr>
          <w:rFonts w:cstheme="minorHAnsi"/>
        </w:rPr>
        <w:t xml:space="preserve"> currently leases and manages a facility </w:t>
      </w:r>
      <w:r>
        <w:rPr>
          <w:rFonts w:cstheme="minorHAnsi"/>
        </w:rPr>
        <w:t xml:space="preserve">                </w:t>
      </w:r>
      <w:r w:rsidR="009A743D">
        <w:rPr>
          <w:rFonts w:cstheme="minorHAnsi"/>
        </w:rPr>
        <w:t xml:space="preserve">, at </w:t>
      </w:r>
      <w:r>
        <w:rPr>
          <w:rFonts w:cstheme="minorHAnsi"/>
        </w:rPr>
        <w:t xml:space="preserve">[address]             </w:t>
      </w:r>
      <w:r w:rsidR="009A743D">
        <w:rPr>
          <w:rFonts w:cstheme="minorHAnsi"/>
        </w:rPr>
        <w:t xml:space="preserve">, from </w:t>
      </w:r>
      <w:r>
        <w:rPr>
          <w:rFonts w:cstheme="minorHAnsi"/>
        </w:rPr>
        <w:t xml:space="preserve">[anther government agency]                 </w:t>
      </w:r>
      <w:r w:rsidR="009A743D">
        <w:rPr>
          <w:rFonts w:cstheme="minorHAnsi"/>
        </w:rPr>
        <w:t xml:space="preserve">.  </w:t>
      </w:r>
      <w:r>
        <w:rPr>
          <w:rFonts w:cstheme="minorHAnsi"/>
        </w:rPr>
        <w:t xml:space="preserve">[U]     </w:t>
      </w:r>
      <w:r w:rsidR="009A743D">
        <w:rPr>
          <w:rFonts w:cstheme="minorHAnsi"/>
        </w:rPr>
        <w:t xml:space="preserve"> also leases and manages </w:t>
      </w:r>
      <w:r>
        <w:rPr>
          <w:rFonts w:cstheme="minorHAnsi"/>
        </w:rPr>
        <w:t>[other property]</w:t>
      </w:r>
      <w:r w:rsidR="009A743D">
        <w:rPr>
          <w:rFonts w:cstheme="minorHAnsi"/>
        </w:rPr>
        <w:t xml:space="preserve">, located at </w:t>
      </w:r>
      <w:r>
        <w:rPr>
          <w:rFonts w:cstheme="minorHAnsi"/>
        </w:rPr>
        <w:t xml:space="preserve">[address]                  </w:t>
      </w:r>
      <w:r w:rsidR="009A743D">
        <w:rPr>
          <w:rFonts w:cstheme="minorHAnsi"/>
        </w:rPr>
        <w:t xml:space="preserve">, from </w:t>
      </w:r>
      <w:r w:rsidR="00B30DA3">
        <w:rPr>
          <w:rFonts w:cstheme="minorHAnsi"/>
        </w:rPr>
        <w:t xml:space="preserve">[another government agency]                     </w:t>
      </w:r>
      <w:r w:rsidR="009A743D">
        <w:rPr>
          <w:rFonts w:cstheme="minorHAnsi"/>
        </w:rPr>
        <w:t xml:space="preserve">. </w:t>
      </w:r>
      <w:r w:rsidR="0068313A" w:rsidRPr="001C19DE">
        <w:rPr>
          <w:rFonts w:cstheme="minorHAnsi"/>
        </w:rPr>
        <w:t xml:space="preserve">The </w:t>
      </w:r>
      <w:r w:rsidR="00B30DA3">
        <w:rPr>
          <w:rFonts w:cstheme="minorHAnsi"/>
        </w:rPr>
        <w:t xml:space="preserve">[T facility]    </w:t>
      </w:r>
      <w:r w:rsidR="0068313A" w:rsidRPr="001C19DE">
        <w:rPr>
          <w:rFonts w:cstheme="minorHAnsi"/>
        </w:rPr>
        <w:t xml:space="preserve">, located at </w:t>
      </w:r>
      <w:r w:rsidR="00B30DA3">
        <w:rPr>
          <w:rFonts w:cstheme="minorHAnsi"/>
        </w:rPr>
        <w:t xml:space="preserve">[address]                     </w:t>
      </w:r>
      <w:r w:rsidR="0068313A" w:rsidRPr="001C19DE">
        <w:rPr>
          <w:rFonts w:cstheme="minorHAnsi"/>
        </w:rPr>
        <w:t xml:space="preserve"> in Chicago, is one part of a mixed-use development called </w:t>
      </w:r>
      <w:r w:rsidR="00B30DA3">
        <w:rPr>
          <w:rFonts w:cstheme="minorHAnsi"/>
        </w:rPr>
        <w:t xml:space="preserve">[TT]        </w:t>
      </w:r>
      <w:r w:rsidR="0068313A" w:rsidRPr="001C19DE">
        <w:rPr>
          <w:rFonts w:cstheme="minorHAnsi"/>
        </w:rPr>
        <w:t xml:space="preserve">that is being developed by </w:t>
      </w:r>
      <w:r w:rsidR="00B30DA3">
        <w:rPr>
          <w:rFonts w:cstheme="minorHAnsi"/>
        </w:rPr>
        <w:t xml:space="preserve">[I]                                         </w:t>
      </w:r>
      <w:r w:rsidR="0068313A" w:rsidRPr="001C19DE">
        <w:rPr>
          <w:rFonts w:cstheme="minorHAnsi"/>
        </w:rPr>
        <w:t>.</w:t>
      </w:r>
      <w:r w:rsidR="006B75EF">
        <w:rPr>
          <w:rStyle w:val="FootnoteReference"/>
          <w:rFonts w:cstheme="minorHAnsi"/>
        </w:rPr>
        <w:footnoteReference w:id="3"/>
      </w:r>
      <w:r w:rsidR="0068313A" w:rsidRPr="001C19DE">
        <w:rPr>
          <w:rFonts w:cstheme="minorHAnsi"/>
        </w:rPr>
        <w:t xml:space="preserve">  </w:t>
      </w:r>
      <w:r w:rsidR="00135979">
        <w:rPr>
          <w:rFonts w:cstheme="minorHAnsi"/>
        </w:rPr>
        <w:t>You anticipate that its construction will be completed in September 201</w:t>
      </w:r>
      <w:r w:rsidR="00424760">
        <w:rPr>
          <w:rFonts w:cstheme="minorHAnsi"/>
        </w:rPr>
        <w:t>7</w:t>
      </w:r>
      <w:r w:rsidR="00135979">
        <w:rPr>
          <w:rFonts w:cstheme="minorHAnsi"/>
        </w:rPr>
        <w:t xml:space="preserve">.  </w:t>
      </w:r>
      <w:r w:rsidR="000D2128">
        <w:rPr>
          <w:rFonts w:cstheme="minorHAnsi"/>
        </w:rPr>
        <w:t>Upon completion, t</w:t>
      </w:r>
      <w:r w:rsidR="0068313A" w:rsidRPr="001C19DE">
        <w:rPr>
          <w:rFonts w:cstheme="minorHAnsi"/>
        </w:rPr>
        <w:t xml:space="preserve">he </w:t>
      </w:r>
      <w:r w:rsidR="00B30DA3">
        <w:rPr>
          <w:rFonts w:cstheme="minorHAnsi"/>
        </w:rPr>
        <w:t xml:space="preserve">[T]    </w:t>
      </w:r>
      <w:r w:rsidR="0068313A" w:rsidRPr="001C19DE">
        <w:rPr>
          <w:rFonts w:cstheme="minorHAnsi"/>
        </w:rPr>
        <w:t xml:space="preserve">will be used </w:t>
      </w:r>
      <w:r w:rsidR="00DE0A66" w:rsidRPr="001C19DE">
        <w:rPr>
          <w:rFonts w:cstheme="minorHAnsi"/>
        </w:rPr>
        <w:t xml:space="preserve">primarily </w:t>
      </w:r>
      <w:r w:rsidR="0068313A" w:rsidRPr="001C19DE">
        <w:rPr>
          <w:rFonts w:cstheme="minorHAnsi"/>
        </w:rPr>
        <w:t xml:space="preserve">as a </w:t>
      </w:r>
      <w:r w:rsidR="00B30DA3">
        <w:rPr>
          <w:rFonts w:cstheme="minorHAnsi"/>
        </w:rPr>
        <w:t xml:space="preserve">       </w:t>
      </w:r>
      <w:r w:rsidR="0068313A" w:rsidRPr="001C19DE">
        <w:rPr>
          <w:rFonts w:cstheme="minorHAnsi"/>
        </w:rPr>
        <w:t xml:space="preserve">facility to provide </w:t>
      </w:r>
      <w:r w:rsidR="00B30DA3">
        <w:rPr>
          <w:rFonts w:cstheme="minorHAnsi"/>
        </w:rPr>
        <w:t xml:space="preserve">            </w:t>
      </w:r>
      <w:r w:rsidR="0068313A" w:rsidRPr="001C19DE">
        <w:rPr>
          <w:rFonts w:cstheme="minorHAnsi"/>
        </w:rPr>
        <w:t xml:space="preserve"> opportunities for neighborhood </w:t>
      </w:r>
      <w:r w:rsidR="00B30DA3">
        <w:rPr>
          <w:rFonts w:cstheme="minorHAnsi"/>
        </w:rPr>
        <w:t>[people]</w:t>
      </w:r>
      <w:r w:rsidR="0068313A" w:rsidRPr="001C19DE">
        <w:rPr>
          <w:rFonts w:cstheme="minorHAnsi"/>
        </w:rPr>
        <w:t xml:space="preserve">.  In the evenings, the facility will host </w:t>
      </w:r>
      <w:r w:rsidR="00B30DA3">
        <w:rPr>
          <w:rFonts w:cstheme="minorHAnsi"/>
        </w:rPr>
        <w:t xml:space="preserve">            .          </w:t>
      </w:r>
      <w:r w:rsidR="00F33C11" w:rsidRPr="001C19DE">
        <w:rPr>
          <w:rFonts w:cstheme="minorHAnsi"/>
        </w:rPr>
        <w:t xml:space="preserve"> </w:t>
      </w:r>
      <w:r w:rsidR="00B30DA3">
        <w:rPr>
          <w:rFonts w:cstheme="minorHAnsi"/>
        </w:rPr>
        <w:t xml:space="preserve">[I] </w:t>
      </w:r>
      <w:r w:rsidR="00F33C11" w:rsidRPr="001C19DE">
        <w:rPr>
          <w:rFonts w:cstheme="minorHAnsi"/>
        </w:rPr>
        <w:t xml:space="preserve">will own the facility and will be </w:t>
      </w:r>
      <w:r w:rsidR="00B30DA3">
        <w:rPr>
          <w:rFonts w:cstheme="minorHAnsi"/>
        </w:rPr>
        <w:t xml:space="preserve">[U’s]          </w:t>
      </w:r>
      <w:r w:rsidR="00F33C11" w:rsidRPr="001C19DE">
        <w:rPr>
          <w:rFonts w:cstheme="minorHAnsi"/>
        </w:rPr>
        <w:t xml:space="preserve"> “landlord” when the </w:t>
      </w:r>
      <w:r w:rsidR="00B30DA3">
        <w:rPr>
          <w:rFonts w:cstheme="minorHAnsi"/>
        </w:rPr>
        <w:t xml:space="preserve">[T]     </w:t>
      </w:r>
      <w:r w:rsidR="001C19DE" w:rsidRPr="001C19DE">
        <w:rPr>
          <w:rFonts w:cstheme="minorHAnsi"/>
        </w:rPr>
        <w:t xml:space="preserve"> opens</w:t>
      </w:r>
      <w:r w:rsidR="00FE7245">
        <w:rPr>
          <w:rFonts w:cstheme="minorHAnsi"/>
        </w:rPr>
        <w:t>.</w:t>
      </w:r>
      <w:r w:rsidR="0021634B">
        <w:rPr>
          <w:rStyle w:val="FootnoteReference"/>
          <w:rFonts w:cstheme="minorHAnsi"/>
        </w:rPr>
        <w:footnoteReference w:id="4"/>
      </w:r>
      <w:r w:rsidR="001C19DE" w:rsidRPr="001C19DE">
        <w:rPr>
          <w:rFonts w:cstheme="minorHAnsi"/>
        </w:rPr>
        <w:t xml:space="preserve"> </w:t>
      </w:r>
      <w:r w:rsidR="00C85B09">
        <w:rPr>
          <w:rFonts w:cstheme="minorHAnsi"/>
        </w:rPr>
        <w:t xml:space="preserve"> </w:t>
      </w:r>
      <w:r w:rsidR="00B30DA3">
        <w:rPr>
          <w:rFonts w:cstheme="minorHAnsi"/>
        </w:rPr>
        <w:t xml:space="preserve">[U]     </w:t>
      </w:r>
      <w:r w:rsidR="00FE7245">
        <w:rPr>
          <w:rFonts w:cstheme="minorHAnsi"/>
        </w:rPr>
        <w:t xml:space="preserve">will </w:t>
      </w:r>
      <w:r w:rsidR="00135979">
        <w:rPr>
          <w:rFonts w:cstheme="minorHAnsi"/>
        </w:rPr>
        <w:t xml:space="preserve">also </w:t>
      </w:r>
      <w:r w:rsidR="00FE7245">
        <w:rPr>
          <w:rFonts w:cstheme="minorHAnsi"/>
        </w:rPr>
        <w:t>manage and operate</w:t>
      </w:r>
      <w:r w:rsidR="001C19DE" w:rsidRPr="001C19DE">
        <w:rPr>
          <w:rFonts w:cstheme="minorHAnsi"/>
        </w:rPr>
        <w:t xml:space="preserve"> </w:t>
      </w:r>
      <w:r w:rsidR="00B30DA3">
        <w:rPr>
          <w:rFonts w:cstheme="minorHAnsi"/>
        </w:rPr>
        <w:t xml:space="preserve">[T]    </w:t>
      </w:r>
      <w:r w:rsidR="001C19DE" w:rsidRPr="001C19DE">
        <w:rPr>
          <w:rFonts w:cstheme="minorHAnsi"/>
        </w:rPr>
        <w:t>.</w:t>
      </w:r>
      <w:r w:rsidR="00997B6D">
        <w:rPr>
          <w:rFonts w:cstheme="minorHAnsi"/>
        </w:rPr>
        <w:t xml:space="preserve"> It is anticipated that once </w:t>
      </w:r>
      <w:r w:rsidR="00B30DA3">
        <w:rPr>
          <w:rFonts w:cstheme="minorHAnsi"/>
        </w:rPr>
        <w:t xml:space="preserve">[T]       </w:t>
      </w:r>
      <w:r w:rsidR="00997B6D">
        <w:rPr>
          <w:rFonts w:cstheme="minorHAnsi"/>
        </w:rPr>
        <w:t xml:space="preserve"> opens, there will be a usage agreement with the </w:t>
      </w:r>
      <w:r w:rsidR="00B30DA3">
        <w:rPr>
          <w:rFonts w:cstheme="minorHAnsi"/>
        </w:rPr>
        <w:t xml:space="preserve">[another government agency]                          </w:t>
      </w:r>
      <w:r w:rsidR="00997B6D">
        <w:rPr>
          <w:rFonts w:cstheme="minorHAnsi"/>
        </w:rPr>
        <w:t xml:space="preserve">and/or </w:t>
      </w:r>
      <w:r w:rsidR="00B30DA3">
        <w:rPr>
          <w:rFonts w:cstheme="minorHAnsi"/>
        </w:rPr>
        <w:t xml:space="preserve">[another government agency]  </w:t>
      </w:r>
      <w:r w:rsidR="00997B6D">
        <w:rPr>
          <w:rFonts w:cstheme="minorHAnsi"/>
        </w:rPr>
        <w:t xml:space="preserve"> and that either or both of these agencies will have an onsite presence.</w:t>
      </w:r>
    </w:p>
    <w:p w:rsidR="00AF67A0" w:rsidRPr="001C19DE" w:rsidRDefault="00AF67A0" w:rsidP="00AF67A0">
      <w:pPr>
        <w:spacing w:after="0" w:line="240" w:lineRule="auto"/>
        <w:jc w:val="both"/>
        <w:rPr>
          <w:rFonts w:cstheme="minorHAnsi"/>
        </w:rPr>
      </w:pPr>
    </w:p>
    <w:p w:rsidR="001C19DE" w:rsidRDefault="0068313A" w:rsidP="00AF67A0">
      <w:pPr>
        <w:spacing w:after="0" w:line="240" w:lineRule="auto"/>
        <w:jc w:val="both"/>
        <w:rPr>
          <w:rFonts w:cstheme="minorHAnsi"/>
          <w:color w:val="000000" w:themeColor="text1"/>
        </w:rPr>
      </w:pPr>
      <w:r w:rsidRPr="001C19DE">
        <w:rPr>
          <w:rFonts w:cstheme="minorHAnsi"/>
        </w:rPr>
        <w:t xml:space="preserve">You </w:t>
      </w:r>
      <w:r w:rsidR="00DE0A66">
        <w:rPr>
          <w:rFonts w:cstheme="minorHAnsi"/>
        </w:rPr>
        <w:t>explained</w:t>
      </w:r>
      <w:r w:rsidR="00DE0A66" w:rsidRPr="001C19DE">
        <w:rPr>
          <w:rFonts w:cstheme="minorHAnsi"/>
        </w:rPr>
        <w:t xml:space="preserve"> </w:t>
      </w:r>
      <w:r w:rsidRPr="001C19DE">
        <w:rPr>
          <w:rFonts w:cstheme="minorHAnsi"/>
        </w:rPr>
        <w:t>that</w:t>
      </w:r>
      <w:r w:rsidR="00DE0A66">
        <w:rPr>
          <w:rFonts w:cstheme="minorHAnsi"/>
        </w:rPr>
        <w:t>,</w:t>
      </w:r>
      <w:r w:rsidRPr="001C19DE">
        <w:rPr>
          <w:rFonts w:cstheme="minorHAnsi"/>
        </w:rPr>
        <w:t xml:space="preserve"> in your work as </w:t>
      </w:r>
      <w:r w:rsidR="00DB03B3">
        <w:rPr>
          <w:rFonts w:cstheme="minorHAnsi"/>
        </w:rPr>
        <w:t>a</w:t>
      </w:r>
      <w:r w:rsidRPr="001C19DE">
        <w:rPr>
          <w:rFonts w:cstheme="minorHAnsi"/>
        </w:rPr>
        <w:t xml:space="preserve">lderman of the </w:t>
      </w:r>
      <w:r w:rsidR="00B30DA3">
        <w:rPr>
          <w:rFonts w:cstheme="minorHAnsi"/>
        </w:rPr>
        <w:t>51</w:t>
      </w:r>
      <w:r w:rsidR="00B30DA3" w:rsidRPr="00B30DA3">
        <w:rPr>
          <w:rFonts w:cstheme="minorHAnsi"/>
          <w:vertAlign w:val="superscript"/>
        </w:rPr>
        <w:t>st</w:t>
      </w:r>
      <w:r w:rsidR="00B30DA3">
        <w:rPr>
          <w:rFonts w:cstheme="minorHAnsi"/>
        </w:rPr>
        <w:t xml:space="preserve"> </w:t>
      </w:r>
      <w:r w:rsidR="00FE7245">
        <w:rPr>
          <w:rFonts w:cstheme="minorHAnsi"/>
        </w:rPr>
        <w:t>W</w:t>
      </w:r>
      <w:r w:rsidRPr="001C19DE">
        <w:rPr>
          <w:rFonts w:cstheme="minorHAnsi"/>
        </w:rPr>
        <w:t xml:space="preserve">ard, you have had no involvement with </w:t>
      </w:r>
      <w:r w:rsidR="00B30DA3">
        <w:rPr>
          <w:rFonts w:cstheme="minorHAnsi"/>
        </w:rPr>
        <w:t>[I]</w:t>
      </w:r>
      <w:r w:rsidRPr="001C19DE">
        <w:rPr>
          <w:rFonts w:cstheme="minorHAnsi"/>
        </w:rPr>
        <w:t xml:space="preserve">.  You </w:t>
      </w:r>
      <w:r w:rsidR="001C19DE" w:rsidRPr="001C19DE">
        <w:rPr>
          <w:rFonts w:cstheme="minorHAnsi"/>
        </w:rPr>
        <w:t xml:space="preserve">also </w:t>
      </w:r>
      <w:r w:rsidR="00DE0A66">
        <w:rPr>
          <w:rFonts w:cstheme="minorHAnsi"/>
        </w:rPr>
        <w:t>said</w:t>
      </w:r>
      <w:r w:rsidRPr="001C19DE">
        <w:rPr>
          <w:rFonts w:cstheme="minorHAnsi"/>
        </w:rPr>
        <w:t xml:space="preserve"> that </w:t>
      </w:r>
      <w:r w:rsidR="00135979">
        <w:rPr>
          <w:rFonts w:cstheme="minorHAnsi"/>
        </w:rPr>
        <w:t xml:space="preserve">construction of </w:t>
      </w:r>
      <w:r w:rsidRPr="001C19DE">
        <w:rPr>
          <w:rFonts w:cstheme="minorHAnsi"/>
        </w:rPr>
        <w:t xml:space="preserve">the facility </w:t>
      </w:r>
      <w:r w:rsidR="00135979">
        <w:rPr>
          <w:rFonts w:cstheme="minorHAnsi"/>
        </w:rPr>
        <w:t xml:space="preserve">by </w:t>
      </w:r>
      <w:r w:rsidR="00B30DA3">
        <w:rPr>
          <w:rFonts w:cstheme="minorHAnsi"/>
        </w:rPr>
        <w:t>[I]</w:t>
      </w:r>
      <w:r w:rsidR="00135979">
        <w:rPr>
          <w:rFonts w:cstheme="minorHAnsi"/>
        </w:rPr>
        <w:t xml:space="preserve"> </w:t>
      </w:r>
      <w:r w:rsidRPr="001C19DE">
        <w:rPr>
          <w:rFonts w:cstheme="minorHAnsi"/>
        </w:rPr>
        <w:t xml:space="preserve">is </w:t>
      </w:r>
      <w:r w:rsidR="00655F9F" w:rsidRPr="001C19DE">
        <w:rPr>
          <w:rFonts w:cstheme="minorHAnsi"/>
        </w:rPr>
        <w:t xml:space="preserve">currently </w:t>
      </w:r>
      <w:r w:rsidRPr="001C19DE">
        <w:rPr>
          <w:rFonts w:cstheme="minorHAnsi"/>
        </w:rPr>
        <w:t xml:space="preserve">being funded with state monies, </w:t>
      </w:r>
      <w:r w:rsidR="00DE0A66">
        <w:rPr>
          <w:rFonts w:cstheme="minorHAnsi"/>
        </w:rPr>
        <w:t xml:space="preserve">as well as </w:t>
      </w:r>
      <w:r w:rsidRPr="001C19DE">
        <w:rPr>
          <w:rFonts w:cstheme="minorHAnsi"/>
        </w:rPr>
        <w:t>Community Development Block Grants (CDBGs)</w:t>
      </w:r>
      <w:r w:rsidR="00B97C92">
        <w:rPr>
          <w:rStyle w:val="FootnoteReference"/>
          <w:rFonts w:cstheme="minorHAnsi"/>
        </w:rPr>
        <w:footnoteReference w:id="5"/>
      </w:r>
      <w:r w:rsidRPr="001C19DE">
        <w:rPr>
          <w:rFonts w:cstheme="minorHAnsi"/>
        </w:rPr>
        <w:t xml:space="preserve"> which are offered through the City’s Department of Children &amp; Family Services, </w:t>
      </w:r>
      <w:r w:rsidR="00DE0A66">
        <w:rPr>
          <w:rFonts w:cstheme="minorHAnsi"/>
        </w:rPr>
        <w:t xml:space="preserve">with </w:t>
      </w:r>
      <w:r w:rsidRPr="001C19DE">
        <w:rPr>
          <w:rFonts w:cstheme="minorHAnsi"/>
        </w:rPr>
        <w:t xml:space="preserve">federal </w:t>
      </w:r>
      <w:r w:rsidR="00B30DA3">
        <w:rPr>
          <w:rFonts w:cstheme="minorHAnsi"/>
        </w:rPr>
        <w:t xml:space="preserve">            t</w:t>
      </w:r>
      <w:r w:rsidRPr="001C19DE">
        <w:rPr>
          <w:rFonts w:cstheme="minorHAnsi"/>
        </w:rPr>
        <w:t xml:space="preserve">ax </w:t>
      </w:r>
      <w:r w:rsidR="00B30DA3">
        <w:rPr>
          <w:rFonts w:cstheme="minorHAnsi"/>
        </w:rPr>
        <w:t>c</w:t>
      </w:r>
      <w:r w:rsidRPr="001C19DE">
        <w:rPr>
          <w:rFonts w:cstheme="minorHAnsi"/>
        </w:rPr>
        <w:t>redits</w:t>
      </w:r>
      <w:r w:rsidR="00135979">
        <w:rPr>
          <w:rFonts w:cstheme="minorHAnsi"/>
        </w:rPr>
        <w:t xml:space="preserve">, and </w:t>
      </w:r>
      <w:r w:rsidR="001970E3">
        <w:rPr>
          <w:rFonts w:cstheme="minorHAnsi"/>
        </w:rPr>
        <w:t xml:space="preserve">likely </w:t>
      </w:r>
      <w:r w:rsidR="00135979">
        <w:rPr>
          <w:rFonts w:cstheme="minorHAnsi"/>
        </w:rPr>
        <w:t>with private funding</w:t>
      </w:r>
      <w:r w:rsidR="001970E3">
        <w:rPr>
          <w:rFonts w:cstheme="minorHAnsi"/>
        </w:rPr>
        <w:t xml:space="preserve">, as well. You told us that the </w:t>
      </w:r>
      <w:r w:rsidR="00B30DA3">
        <w:rPr>
          <w:rFonts w:cstheme="minorHAnsi"/>
        </w:rPr>
        <w:t xml:space="preserve">[business]           </w:t>
      </w:r>
      <w:r w:rsidR="001970E3">
        <w:rPr>
          <w:rFonts w:cstheme="minorHAnsi"/>
        </w:rPr>
        <w:t xml:space="preserve">, the </w:t>
      </w:r>
      <w:r w:rsidR="00B30DA3">
        <w:rPr>
          <w:rFonts w:cstheme="minorHAnsi"/>
        </w:rPr>
        <w:t xml:space="preserve">                f</w:t>
      </w:r>
      <w:r w:rsidR="001970E3">
        <w:rPr>
          <w:rFonts w:cstheme="minorHAnsi"/>
        </w:rPr>
        <w:t xml:space="preserve">oundation and </w:t>
      </w:r>
      <w:r w:rsidR="00B30DA3">
        <w:rPr>
          <w:rFonts w:cstheme="minorHAnsi"/>
        </w:rPr>
        <w:t xml:space="preserve">[a non-profit] </w:t>
      </w:r>
      <w:r w:rsidR="001970E3">
        <w:rPr>
          <w:rFonts w:cstheme="minorHAnsi"/>
        </w:rPr>
        <w:t>currently have pending fundraising proposals.</w:t>
      </w:r>
      <w:r w:rsidR="00135979">
        <w:rPr>
          <w:rFonts w:cstheme="minorHAnsi"/>
        </w:rPr>
        <w:t xml:space="preserve"> </w:t>
      </w:r>
      <w:r w:rsidR="001970E3">
        <w:rPr>
          <w:rFonts w:cstheme="minorHAnsi"/>
        </w:rPr>
        <w:t xml:space="preserve"> </w:t>
      </w:r>
      <w:r w:rsidR="00655F9F" w:rsidRPr="001C19DE">
        <w:rPr>
          <w:rFonts w:cstheme="minorHAnsi"/>
          <w:color w:val="000000" w:themeColor="text1"/>
        </w:rPr>
        <w:t>As Alderman, you are acti</w:t>
      </w:r>
      <w:r w:rsidR="001C19DE" w:rsidRPr="001C19DE">
        <w:rPr>
          <w:rFonts w:cstheme="minorHAnsi"/>
          <w:color w:val="000000" w:themeColor="text1"/>
        </w:rPr>
        <w:t xml:space="preserve">vely involved in </w:t>
      </w:r>
      <w:r w:rsidR="00DE0A66">
        <w:rPr>
          <w:rFonts w:cstheme="minorHAnsi"/>
          <w:color w:val="000000" w:themeColor="text1"/>
        </w:rPr>
        <w:t xml:space="preserve">private </w:t>
      </w:r>
      <w:r w:rsidR="001C19DE" w:rsidRPr="001C19DE">
        <w:rPr>
          <w:rFonts w:cstheme="minorHAnsi"/>
          <w:color w:val="000000" w:themeColor="text1"/>
        </w:rPr>
        <w:t>fundraising</w:t>
      </w:r>
      <w:r w:rsidR="00655F9F" w:rsidRPr="001C19DE">
        <w:rPr>
          <w:rFonts w:cstheme="minorHAnsi"/>
          <w:color w:val="000000" w:themeColor="text1"/>
        </w:rPr>
        <w:t xml:space="preserve"> for the con</w:t>
      </w:r>
      <w:r w:rsidR="001C19DE" w:rsidRPr="001C19DE">
        <w:rPr>
          <w:rFonts w:cstheme="minorHAnsi"/>
          <w:color w:val="000000" w:themeColor="text1"/>
        </w:rPr>
        <w:t>s</w:t>
      </w:r>
      <w:r w:rsidR="00655F9F" w:rsidRPr="001C19DE">
        <w:rPr>
          <w:rFonts w:cstheme="minorHAnsi"/>
          <w:color w:val="000000" w:themeColor="text1"/>
        </w:rPr>
        <w:t xml:space="preserve">truction and eventual operation of the </w:t>
      </w:r>
      <w:r w:rsidR="00B30DA3">
        <w:rPr>
          <w:rFonts w:cstheme="minorHAnsi"/>
          <w:color w:val="000000" w:themeColor="text1"/>
        </w:rPr>
        <w:t xml:space="preserve">[T]                </w:t>
      </w:r>
      <w:r w:rsidR="00655F9F" w:rsidRPr="001C19DE">
        <w:rPr>
          <w:rFonts w:cstheme="minorHAnsi"/>
          <w:color w:val="000000" w:themeColor="text1"/>
        </w:rPr>
        <w:t xml:space="preserve">. </w:t>
      </w:r>
      <w:r w:rsidR="001C19DE" w:rsidRPr="001C19DE">
        <w:rPr>
          <w:rFonts w:cstheme="minorHAnsi"/>
          <w:color w:val="000000" w:themeColor="text1"/>
        </w:rPr>
        <w:t xml:space="preserve"> Once </w:t>
      </w:r>
      <w:r w:rsidR="000011B8">
        <w:rPr>
          <w:rFonts w:cstheme="minorHAnsi"/>
          <w:color w:val="000000" w:themeColor="text1"/>
        </w:rPr>
        <w:t xml:space="preserve">it is </w:t>
      </w:r>
      <w:r w:rsidR="001C19DE" w:rsidRPr="001C19DE">
        <w:rPr>
          <w:rFonts w:cstheme="minorHAnsi"/>
          <w:color w:val="000000" w:themeColor="text1"/>
        </w:rPr>
        <w:t xml:space="preserve">open, </w:t>
      </w:r>
      <w:r w:rsidR="00B30DA3">
        <w:rPr>
          <w:rFonts w:cstheme="minorHAnsi"/>
          <w:color w:val="000000" w:themeColor="text1"/>
        </w:rPr>
        <w:t xml:space="preserve">[T]       </w:t>
      </w:r>
      <w:r w:rsidR="001C19DE" w:rsidRPr="001C19DE">
        <w:rPr>
          <w:rFonts w:cstheme="minorHAnsi"/>
          <w:color w:val="000000" w:themeColor="text1"/>
        </w:rPr>
        <w:t xml:space="preserve"> will </w:t>
      </w:r>
      <w:r w:rsidR="000011B8">
        <w:rPr>
          <w:rFonts w:cstheme="minorHAnsi"/>
          <w:color w:val="000000" w:themeColor="text1"/>
        </w:rPr>
        <w:t xml:space="preserve">rely </w:t>
      </w:r>
      <w:r w:rsidR="001C19DE" w:rsidRPr="001C19DE">
        <w:rPr>
          <w:rFonts w:cstheme="minorHAnsi"/>
          <w:color w:val="000000" w:themeColor="text1"/>
        </w:rPr>
        <w:t xml:space="preserve">primarily on partnerships </w:t>
      </w:r>
      <w:r w:rsidR="00135979">
        <w:rPr>
          <w:rFonts w:cstheme="minorHAnsi"/>
          <w:color w:val="000000" w:themeColor="text1"/>
        </w:rPr>
        <w:t xml:space="preserve">with and grants from </w:t>
      </w:r>
      <w:r w:rsidR="0072563C">
        <w:rPr>
          <w:rFonts w:cstheme="minorHAnsi"/>
          <w:color w:val="000000" w:themeColor="text1"/>
        </w:rPr>
        <w:t xml:space="preserve">private </w:t>
      </w:r>
      <w:r w:rsidR="001C19DE" w:rsidRPr="001C19DE">
        <w:rPr>
          <w:rFonts w:cstheme="minorHAnsi"/>
          <w:color w:val="000000" w:themeColor="text1"/>
        </w:rPr>
        <w:t>entities</w:t>
      </w:r>
      <w:r w:rsidR="00FE7245">
        <w:rPr>
          <w:rFonts w:cstheme="minorHAnsi"/>
          <w:color w:val="000000" w:themeColor="text1"/>
        </w:rPr>
        <w:t>,</w:t>
      </w:r>
      <w:r w:rsidR="001C19DE" w:rsidRPr="001C19DE">
        <w:rPr>
          <w:rFonts w:cstheme="minorHAnsi"/>
          <w:color w:val="000000" w:themeColor="text1"/>
        </w:rPr>
        <w:t xml:space="preserve"> such as the </w:t>
      </w:r>
      <w:r w:rsidR="00B30DA3">
        <w:rPr>
          <w:rFonts w:cstheme="minorHAnsi"/>
          <w:color w:val="000000" w:themeColor="text1"/>
        </w:rPr>
        <w:t xml:space="preserve">[business]  </w:t>
      </w:r>
      <w:r w:rsidR="001C19DE" w:rsidRPr="001C19DE">
        <w:rPr>
          <w:rFonts w:cstheme="minorHAnsi"/>
          <w:color w:val="000000" w:themeColor="text1"/>
        </w:rPr>
        <w:t xml:space="preserve"> and </w:t>
      </w:r>
      <w:r w:rsidR="00B30DA3">
        <w:rPr>
          <w:rFonts w:cstheme="minorHAnsi"/>
          <w:color w:val="000000" w:themeColor="text1"/>
        </w:rPr>
        <w:t xml:space="preserve">[another non-profit]     </w:t>
      </w:r>
      <w:r w:rsidR="00263CDB">
        <w:rPr>
          <w:rStyle w:val="FootnoteReference"/>
          <w:rFonts w:cstheme="minorHAnsi"/>
          <w:color w:val="000000" w:themeColor="text1"/>
        </w:rPr>
        <w:footnoteReference w:id="6"/>
      </w:r>
      <w:r w:rsidR="00FE7245">
        <w:rPr>
          <w:rFonts w:cstheme="minorHAnsi"/>
          <w:color w:val="000000" w:themeColor="text1"/>
        </w:rPr>
        <w:t>,</w:t>
      </w:r>
      <w:r w:rsidR="001C19DE" w:rsidRPr="001C19DE">
        <w:rPr>
          <w:rFonts w:cstheme="minorHAnsi"/>
          <w:color w:val="000000" w:themeColor="text1"/>
        </w:rPr>
        <w:t xml:space="preserve"> for its operating costs. </w:t>
      </w:r>
    </w:p>
    <w:p w:rsidR="00DB03B3" w:rsidRDefault="00DB03B3" w:rsidP="00AF67A0">
      <w:pPr>
        <w:spacing w:after="0" w:line="240" w:lineRule="auto"/>
        <w:jc w:val="both"/>
        <w:rPr>
          <w:rFonts w:cstheme="minorHAnsi"/>
          <w:color w:val="000000" w:themeColor="text1"/>
        </w:rPr>
      </w:pPr>
    </w:p>
    <w:p w:rsidR="0068313A" w:rsidRPr="001C19DE" w:rsidRDefault="0068313A" w:rsidP="00AF67A0">
      <w:pPr>
        <w:spacing w:after="0" w:line="240" w:lineRule="auto"/>
        <w:jc w:val="both"/>
        <w:rPr>
          <w:rFonts w:cstheme="minorHAnsi"/>
        </w:rPr>
      </w:pPr>
      <w:r w:rsidRPr="001C19DE">
        <w:rPr>
          <w:rFonts w:cstheme="minorHAnsi"/>
        </w:rPr>
        <w:t xml:space="preserve">Initial development of the </w:t>
      </w:r>
      <w:r w:rsidR="00B30DA3">
        <w:rPr>
          <w:rFonts w:cstheme="minorHAnsi"/>
        </w:rPr>
        <w:t xml:space="preserve">[T]             </w:t>
      </w:r>
      <w:r w:rsidRPr="001C19DE">
        <w:rPr>
          <w:rFonts w:cstheme="minorHAnsi"/>
        </w:rPr>
        <w:t xml:space="preserve"> required two </w:t>
      </w:r>
      <w:r w:rsidR="00DB03B3">
        <w:rPr>
          <w:rFonts w:cstheme="minorHAnsi"/>
        </w:rPr>
        <w:t xml:space="preserve">(2) </w:t>
      </w:r>
      <w:r w:rsidRPr="001C19DE">
        <w:rPr>
          <w:rFonts w:cstheme="minorHAnsi"/>
        </w:rPr>
        <w:t xml:space="preserve">zoning reclassifications that came before City Council for a vote on </w:t>
      </w:r>
      <w:r w:rsidR="00B30DA3">
        <w:rPr>
          <w:rFonts w:cstheme="minorHAnsi"/>
        </w:rPr>
        <w:t xml:space="preserve">[date]           </w:t>
      </w:r>
      <w:r w:rsidRPr="001C19DE">
        <w:rPr>
          <w:rFonts w:cstheme="minorHAnsi"/>
        </w:rPr>
        <w:t xml:space="preserve">.  </w:t>
      </w:r>
      <w:r w:rsidR="00B30DA3">
        <w:rPr>
          <w:rFonts w:cstheme="minorHAnsi"/>
        </w:rPr>
        <w:t>[I]</w:t>
      </w:r>
      <w:r w:rsidR="00DE0A66">
        <w:rPr>
          <w:rFonts w:cstheme="minorHAnsi"/>
        </w:rPr>
        <w:t>, the site’s developer,</w:t>
      </w:r>
      <w:r w:rsidRPr="001C19DE">
        <w:rPr>
          <w:rFonts w:cstheme="minorHAnsi"/>
        </w:rPr>
        <w:t xml:space="preserve"> was the applicant for the zoning reclassifications.  You told </w:t>
      </w:r>
      <w:r w:rsidR="00F21661">
        <w:rPr>
          <w:rFonts w:cstheme="minorHAnsi"/>
        </w:rPr>
        <w:t xml:space="preserve">us </w:t>
      </w:r>
      <w:r w:rsidRPr="001C19DE">
        <w:rPr>
          <w:rFonts w:cstheme="minorHAnsi"/>
        </w:rPr>
        <w:t>that</w:t>
      </w:r>
      <w:r w:rsidR="00DB03B3">
        <w:rPr>
          <w:rFonts w:cstheme="minorHAnsi"/>
        </w:rPr>
        <w:t xml:space="preserve">, as the </w:t>
      </w:r>
      <w:r w:rsidR="00D14A2C">
        <w:rPr>
          <w:rFonts w:cstheme="minorHAnsi"/>
        </w:rPr>
        <w:t xml:space="preserve">        </w:t>
      </w:r>
      <w:r w:rsidR="00DB03B3">
        <w:rPr>
          <w:rFonts w:cstheme="minorHAnsi"/>
        </w:rPr>
        <w:t xml:space="preserve"> alderman,</w:t>
      </w:r>
      <w:r w:rsidRPr="001C19DE">
        <w:rPr>
          <w:rFonts w:cstheme="minorHAnsi"/>
        </w:rPr>
        <w:t xml:space="preserve"> you </w:t>
      </w:r>
      <w:r w:rsidR="00F21661">
        <w:rPr>
          <w:rFonts w:cstheme="minorHAnsi"/>
        </w:rPr>
        <w:t xml:space="preserve">made recommendations, and </w:t>
      </w:r>
      <w:r w:rsidRPr="001C19DE">
        <w:rPr>
          <w:rFonts w:cstheme="minorHAnsi"/>
        </w:rPr>
        <w:t>voted in favor of</w:t>
      </w:r>
      <w:r w:rsidR="00F21661">
        <w:rPr>
          <w:rFonts w:cstheme="minorHAnsi"/>
        </w:rPr>
        <w:t xml:space="preserve">, </w:t>
      </w:r>
      <w:r w:rsidRPr="001C19DE">
        <w:rPr>
          <w:rFonts w:cstheme="minorHAnsi"/>
        </w:rPr>
        <w:t>the reclassifications</w:t>
      </w:r>
      <w:r w:rsidR="00DE0A66">
        <w:rPr>
          <w:rFonts w:cstheme="minorHAnsi"/>
        </w:rPr>
        <w:t xml:space="preserve"> before the full Council</w:t>
      </w:r>
      <w:r w:rsidRPr="001C19DE">
        <w:rPr>
          <w:rFonts w:cstheme="minorHAnsi"/>
        </w:rPr>
        <w:t xml:space="preserve">. </w:t>
      </w:r>
      <w:r w:rsidR="00F21661">
        <w:rPr>
          <w:rFonts w:cstheme="minorHAnsi"/>
        </w:rPr>
        <w:t xml:space="preserve"> </w:t>
      </w:r>
      <w:r w:rsidRPr="001C19DE">
        <w:rPr>
          <w:rFonts w:cstheme="minorHAnsi"/>
        </w:rPr>
        <w:t>The motion to reclassify the zoning passed by unanimous vote.</w:t>
      </w:r>
    </w:p>
    <w:p w:rsidR="001C19DE" w:rsidRDefault="001C19DE" w:rsidP="00AF67A0">
      <w:pPr>
        <w:spacing w:after="0" w:line="240" w:lineRule="auto"/>
        <w:jc w:val="both"/>
        <w:rPr>
          <w:rFonts w:cstheme="minorHAnsi"/>
          <w:u w:val="single"/>
        </w:rPr>
      </w:pPr>
    </w:p>
    <w:p w:rsidR="001C19DE" w:rsidRDefault="001C19DE" w:rsidP="00AF67A0">
      <w:pPr>
        <w:spacing w:after="0" w:line="240" w:lineRule="auto"/>
        <w:jc w:val="both"/>
        <w:rPr>
          <w:rFonts w:cstheme="minorHAnsi"/>
        </w:rPr>
      </w:pPr>
      <w:r w:rsidRPr="00FE7245">
        <w:rPr>
          <w:rFonts w:cstheme="minorHAnsi"/>
          <w:b/>
          <w:u w:val="single"/>
        </w:rPr>
        <w:t>Legal Analysis</w:t>
      </w:r>
      <w:r w:rsidRPr="001C19DE">
        <w:rPr>
          <w:rFonts w:cstheme="minorHAnsi"/>
        </w:rPr>
        <w:t>.</w:t>
      </w:r>
    </w:p>
    <w:p w:rsidR="00997B6D" w:rsidRDefault="00997B6D" w:rsidP="00AF67A0">
      <w:pPr>
        <w:spacing w:after="0" w:line="240" w:lineRule="auto"/>
        <w:jc w:val="both"/>
        <w:rPr>
          <w:rFonts w:cstheme="minorHAnsi"/>
        </w:rPr>
      </w:pPr>
    </w:p>
    <w:p w:rsidR="00DD515E" w:rsidRDefault="000F1C7B" w:rsidP="00AF67A0">
      <w:pPr>
        <w:spacing w:after="0" w:line="240" w:lineRule="auto"/>
        <w:jc w:val="both"/>
        <w:rPr>
          <w:rFonts w:cstheme="minorHAnsi"/>
        </w:rPr>
      </w:pPr>
      <w:r w:rsidRPr="001C19DE">
        <w:rPr>
          <w:rFonts w:cstheme="minorHAnsi"/>
        </w:rPr>
        <w:t>As an initial matter, please note that our Board has long recognized that nothing in the Ethics Ordinance prohibits City elected officials</w:t>
      </w:r>
      <w:r w:rsidR="000011B8">
        <w:rPr>
          <w:rFonts w:cstheme="minorHAnsi"/>
        </w:rPr>
        <w:t>, including aldermen,</w:t>
      </w:r>
      <w:r w:rsidRPr="001C19DE">
        <w:rPr>
          <w:rFonts w:cstheme="minorHAnsi"/>
        </w:rPr>
        <w:t xml:space="preserve"> from</w:t>
      </w:r>
      <w:r w:rsidR="00E26D75">
        <w:rPr>
          <w:rFonts w:cstheme="minorHAnsi"/>
        </w:rPr>
        <w:t xml:space="preserve"> engaging in outside </w:t>
      </w:r>
      <w:r w:rsidR="00135979">
        <w:rPr>
          <w:rFonts w:cstheme="minorHAnsi"/>
        </w:rPr>
        <w:t xml:space="preserve">or secondary </w:t>
      </w:r>
      <w:r w:rsidR="00E26D75">
        <w:rPr>
          <w:rFonts w:cstheme="minorHAnsi"/>
        </w:rPr>
        <w:t>employment, although</w:t>
      </w:r>
      <w:r w:rsidR="00135979">
        <w:rPr>
          <w:rFonts w:cstheme="minorHAnsi"/>
        </w:rPr>
        <w:t xml:space="preserve"> clear</w:t>
      </w:r>
      <w:r w:rsidR="00E26D75">
        <w:rPr>
          <w:rFonts w:cstheme="minorHAnsi"/>
        </w:rPr>
        <w:t xml:space="preserve"> restrictions apply.</w:t>
      </w:r>
      <w:r w:rsidR="00D5379B">
        <w:rPr>
          <w:rFonts w:cstheme="minorHAnsi"/>
        </w:rPr>
        <w:t xml:space="preserve">  </w:t>
      </w:r>
      <w:r w:rsidR="00D5379B" w:rsidRPr="00DA49D9">
        <w:rPr>
          <w:rFonts w:cstheme="minorHAnsi"/>
          <w:i/>
        </w:rPr>
        <w:t>See</w:t>
      </w:r>
      <w:r w:rsidR="00D5379B">
        <w:rPr>
          <w:rFonts w:cstheme="minorHAnsi"/>
        </w:rPr>
        <w:t xml:space="preserve"> Case Nos. 12049.Q; 97034.Q; 99038.Q.</w:t>
      </w:r>
    </w:p>
    <w:p w:rsidR="00AF67A0" w:rsidRPr="001C19DE" w:rsidRDefault="00AF67A0" w:rsidP="00AF67A0">
      <w:pPr>
        <w:spacing w:after="0" w:line="240" w:lineRule="auto"/>
        <w:jc w:val="both"/>
        <w:rPr>
          <w:rFonts w:cstheme="minorHAnsi"/>
        </w:rPr>
      </w:pPr>
    </w:p>
    <w:p w:rsidR="000F1C7B" w:rsidRDefault="000F1C7B" w:rsidP="00AF67A0">
      <w:pPr>
        <w:spacing w:after="0" w:line="240" w:lineRule="auto"/>
        <w:jc w:val="both"/>
        <w:rPr>
          <w:rFonts w:cstheme="minorHAnsi"/>
        </w:rPr>
      </w:pPr>
      <w:r w:rsidRPr="001C19DE">
        <w:rPr>
          <w:rFonts w:cstheme="minorHAnsi"/>
        </w:rPr>
        <w:t>Under the Ordinance, the restrictions placed upon you are:</w:t>
      </w:r>
    </w:p>
    <w:p w:rsidR="00AF67A0" w:rsidRPr="001C19DE" w:rsidRDefault="00AF67A0" w:rsidP="00AF67A0">
      <w:pPr>
        <w:spacing w:after="0" w:line="240" w:lineRule="auto"/>
        <w:jc w:val="both"/>
        <w:rPr>
          <w:rFonts w:cstheme="minorHAnsi"/>
        </w:rPr>
      </w:pPr>
    </w:p>
    <w:p w:rsidR="000F1C7B" w:rsidRPr="00DA49D9" w:rsidRDefault="000F1C7B" w:rsidP="00AF67A0">
      <w:pPr>
        <w:spacing w:after="0" w:line="240" w:lineRule="auto"/>
        <w:jc w:val="both"/>
        <w:rPr>
          <w:rFonts w:cstheme="minorHAnsi"/>
          <w:b/>
        </w:rPr>
      </w:pPr>
      <w:r w:rsidRPr="00DA49D9">
        <w:rPr>
          <w:rFonts w:cstheme="minorHAnsi"/>
          <w:b/>
        </w:rPr>
        <w:t>1. Representation of Other Persons</w:t>
      </w:r>
      <w:r w:rsidR="001C19DE" w:rsidRPr="00DA49D9">
        <w:rPr>
          <w:rFonts w:cstheme="minorHAnsi"/>
          <w:b/>
        </w:rPr>
        <w:t>.</w:t>
      </w:r>
    </w:p>
    <w:p w:rsidR="00B93766" w:rsidRPr="001C19DE" w:rsidRDefault="00B93766" w:rsidP="00AF67A0">
      <w:pPr>
        <w:spacing w:after="0" w:line="240" w:lineRule="auto"/>
        <w:jc w:val="both"/>
        <w:rPr>
          <w:rFonts w:cstheme="minorHAnsi"/>
        </w:rPr>
      </w:pPr>
    </w:p>
    <w:p w:rsidR="000D2128" w:rsidRDefault="006B5C8E" w:rsidP="00AF67A0">
      <w:pPr>
        <w:spacing w:after="0" w:line="240" w:lineRule="auto"/>
        <w:jc w:val="both"/>
      </w:pPr>
      <w:r w:rsidRPr="001C19DE">
        <w:rPr>
          <w:rFonts w:cstheme="minorHAnsi"/>
        </w:rPr>
        <w:t xml:space="preserve">Under §2-156-090(a), as an elected </w:t>
      </w:r>
      <w:r w:rsidR="00DE0A66">
        <w:rPr>
          <w:rFonts w:cstheme="minorHAnsi"/>
        </w:rPr>
        <w:t xml:space="preserve">City </w:t>
      </w:r>
      <w:r w:rsidRPr="001C19DE">
        <w:rPr>
          <w:rFonts w:cstheme="minorHAnsi"/>
        </w:rPr>
        <w:t xml:space="preserve">official, you are prohibited from “representing” or </w:t>
      </w:r>
      <w:r w:rsidR="00DE0A66">
        <w:rPr>
          <w:rFonts w:cstheme="minorHAnsi"/>
        </w:rPr>
        <w:t xml:space="preserve">deriving or receiving any income or compensation from </w:t>
      </w:r>
      <w:r w:rsidRPr="001C19DE">
        <w:rPr>
          <w:rFonts w:cstheme="minorHAnsi"/>
        </w:rPr>
        <w:t xml:space="preserve"> the </w:t>
      </w:r>
      <w:r w:rsidR="00135979">
        <w:rPr>
          <w:rFonts w:cstheme="minorHAnsi"/>
        </w:rPr>
        <w:t>“</w:t>
      </w:r>
      <w:r w:rsidRPr="001C19DE">
        <w:rPr>
          <w:rFonts w:cstheme="minorHAnsi"/>
        </w:rPr>
        <w:t>representation</w:t>
      </w:r>
      <w:r w:rsidR="00135979">
        <w:rPr>
          <w:rFonts w:cstheme="minorHAnsi"/>
        </w:rPr>
        <w:t>”</w:t>
      </w:r>
      <w:r w:rsidRPr="001C19DE">
        <w:rPr>
          <w:rFonts w:cstheme="minorHAnsi"/>
        </w:rPr>
        <w:t xml:space="preserve"> of any other person other than the City in any formal or informal transaction before any City agency, where the City’s action is non-ministerial (that is, where the action involves discretion on the City’s part.</w:t>
      </w:r>
      <w:r w:rsidR="005726A2" w:rsidRPr="001C19DE">
        <w:rPr>
          <w:rFonts w:cstheme="minorHAnsi"/>
        </w:rPr>
        <w:t xml:space="preserve">)  </w:t>
      </w:r>
      <w:r w:rsidR="00135979">
        <w:t>The Board has interpreted the term “represent” to include a broad range of activities in which one person acts as a spokesperson for someone other than the City, and seeks to communicate the interests of that party, such as attending or speaking at face-to-face meetings, making phone calls</w:t>
      </w:r>
      <w:r w:rsidR="000D2128">
        <w:t>,</w:t>
      </w:r>
      <w:r w:rsidR="00135979">
        <w:t xml:space="preserve"> or signing documents submitted to a City department.  See Case Nos. 90035.A and 97061.A.  </w:t>
      </w:r>
    </w:p>
    <w:p w:rsidR="000D2128" w:rsidRDefault="000D2128" w:rsidP="00AF67A0">
      <w:pPr>
        <w:spacing w:after="0" w:line="240" w:lineRule="auto"/>
        <w:jc w:val="both"/>
      </w:pPr>
    </w:p>
    <w:p w:rsidR="000F1C7B" w:rsidRPr="000D2128" w:rsidRDefault="006A4F7A" w:rsidP="00AF67A0">
      <w:pPr>
        <w:spacing w:after="0" w:line="240" w:lineRule="auto"/>
        <w:jc w:val="both"/>
      </w:pPr>
      <w:r>
        <w:rPr>
          <w:rFonts w:cstheme="minorHAnsi"/>
        </w:rPr>
        <w:t>The wording of this provision is such that it</w:t>
      </w:r>
      <w:r w:rsidR="005726A2" w:rsidRPr="001C19DE">
        <w:rPr>
          <w:rFonts w:cstheme="minorHAnsi"/>
        </w:rPr>
        <w:t xml:space="preserve"> does </w:t>
      </w:r>
      <w:r w:rsidR="005726A2" w:rsidRPr="00DA49D9">
        <w:rPr>
          <w:rFonts w:cstheme="minorHAnsi"/>
          <w:i/>
        </w:rPr>
        <w:t>not</w:t>
      </w:r>
      <w:r w:rsidR="005726A2" w:rsidRPr="001C19DE">
        <w:rPr>
          <w:rFonts w:cstheme="minorHAnsi"/>
        </w:rPr>
        <w:t xml:space="preserve"> prohibit you from representing or appearing on behalf of your constituents before a City agency in the cours</w:t>
      </w:r>
      <w:r w:rsidR="0072563C">
        <w:rPr>
          <w:rFonts w:cstheme="minorHAnsi"/>
        </w:rPr>
        <w:t xml:space="preserve">e of your duties as an alderman, </w:t>
      </w:r>
      <w:r w:rsidR="00DE0A66">
        <w:rPr>
          <w:rFonts w:cstheme="minorHAnsi"/>
        </w:rPr>
        <w:t xml:space="preserve">though it does prohibit you from </w:t>
      </w:r>
      <w:r w:rsidR="00135979">
        <w:rPr>
          <w:rFonts w:cstheme="minorHAnsi"/>
        </w:rPr>
        <w:t>receiving</w:t>
      </w:r>
      <w:r w:rsidR="00DE0A66">
        <w:rPr>
          <w:rFonts w:cstheme="minorHAnsi"/>
        </w:rPr>
        <w:t xml:space="preserve"> any compensation or anything of </w:t>
      </w:r>
      <w:r w:rsidR="000D2128">
        <w:rPr>
          <w:rFonts w:cstheme="minorHAnsi"/>
        </w:rPr>
        <w:t xml:space="preserve">value for such representation.  </w:t>
      </w:r>
      <w:r w:rsidR="00135979">
        <w:rPr>
          <w:rFonts w:eastAsia="Times New Roman" w:cstheme="minorHAnsi"/>
          <w:color w:val="000000"/>
        </w:rPr>
        <w:t>However, b</w:t>
      </w:r>
      <w:r w:rsidR="00DE0A66">
        <w:rPr>
          <w:rFonts w:eastAsia="Times New Roman" w:cstheme="minorHAnsi"/>
          <w:color w:val="000000"/>
        </w:rPr>
        <w:t>ecause you anticipate having secondary employment with and</w:t>
      </w:r>
      <w:r w:rsidR="00E86862">
        <w:rPr>
          <w:rFonts w:eastAsia="Times New Roman" w:cstheme="minorHAnsi"/>
          <w:color w:val="000000"/>
        </w:rPr>
        <w:t>/or</w:t>
      </w:r>
      <w:r w:rsidR="00DE0A66">
        <w:rPr>
          <w:rFonts w:eastAsia="Times New Roman" w:cstheme="minorHAnsi"/>
          <w:color w:val="000000"/>
        </w:rPr>
        <w:t xml:space="preserve"> receiving compensation from </w:t>
      </w:r>
      <w:r w:rsidR="007F2515">
        <w:rPr>
          <w:rFonts w:eastAsia="Times New Roman" w:cstheme="minorHAnsi"/>
          <w:color w:val="000000"/>
        </w:rPr>
        <w:t xml:space="preserve">[U]     </w:t>
      </w:r>
      <w:r w:rsidR="00DE0A66">
        <w:rPr>
          <w:rFonts w:eastAsia="Times New Roman" w:cstheme="minorHAnsi"/>
          <w:color w:val="000000"/>
        </w:rPr>
        <w:t xml:space="preserve">, we advise you </w:t>
      </w:r>
      <w:r>
        <w:rPr>
          <w:rFonts w:eastAsia="Times New Roman" w:cstheme="minorHAnsi"/>
          <w:color w:val="000000"/>
        </w:rPr>
        <w:t xml:space="preserve">(as we have advised other aldermen in past cases) </w:t>
      </w:r>
      <w:r w:rsidR="00DE0A66">
        <w:rPr>
          <w:rFonts w:eastAsia="Times New Roman" w:cstheme="minorHAnsi"/>
          <w:color w:val="000000"/>
        </w:rPr>
        <w:t>that</w:t>
      </w:r>
      <w:r w:rsidR="00135979">
        <w:rPr>
          <w:rFonts w:eastAsia="Times New Roman" w:cstheme="minorHAnsi"/>
          <w:color w:val="000000"/>
        </w:rPr>
        <w:t xml:space="preserve"> any “representation” that you would undertake on </w:t>
      </w:r>
      <w:r w:rsidR="007F2515">
        <w:rPr>
          <w:rFonts w:eastAsia="Times New Roman" w:cstheme="minorHAnsi"/>
          <w:color w:val="000000"/>
        </w:rPr>
        <w:t xml:space="preserve">[U’s]    </w:t>
      </w:r>
      <w:r w:rsidR="00135979">
        <w:rPr>
          <w:rFonts w:eastAsia="Times New Roman" w:cstheme="minorHAnsi"/>
          <w:color w:val="000000"/>
        </w:rPr>
        <w:t xml:space="preserve"> behalf—or, for that matter, </w:t>
      </w:r>
      <w:r w:rsidR="007F2515">
        <w:rPr>
          <w:rFonts w:eastAsia="Times New Roman" w:cstheme="minorHAnsi"/>
          <w:color w:val="000000"/>
        </w:rPr>
        <w:t>[I’s]</w:t>
      </w:r>
      <w:r w:rsidR="00E213E3">
        <w:rPr>
          <w:rFonts w:eastAsia="Times New Roman" w:cstheme="minorHAnsi"/>
          <w:color w:val="000000"/>
        </w:rPr>
        <w:t xml:space="preserve"> behalf—</w:t>
      </w:r>
      <w:r w:rsidR="00135979">
        <w:rPr>
          <w:rFonts w:eastAsia="Times New Roman" w:cstheme="minorHAnsi"/>
          <w:color w:val="000000"/>
        </w:rPr>
        <w:t>before any City agency, dep</w:t>
      </w:r>
      <w:r w:rsidR="00E213E3">
        <w:rPr>
          <w:rFonts w:eastAsia="Times New Roman" w:cstheme="minorHAnsi"/>
          <w:color w:val="000000"/>
        </w:rPr>
        <w:t>artment, official, or employee</w:t>
      </w:r>
      <w:r w:rsidR="000D2128">
        <w:rPr>
          <w:rFonts w:eastAsia="Times New Roman" w:cstheme="minorHAnsi"/>
          <w:color w:val="000000"/>
        </w:rPr>
        <w:t>,</w:t>
      </w:r>
      <w:r w:rsidR="00DE0A66">
        <w:rPr>
          <w:rFonts w:eastAsia="Times New Roman" w:cstheme="minorHAnsi"/>
          <w:color w:val="000000"/>
        </w:rPr>
        <w:t xml:space="preserve"> in any City matters</w:t>
      </w:r>
      <w:r w:rsidR="00997B6D">
        <w:rPr>
          <w:rFonts w:eastAsia="Times New Roman" w:cstheme="minorHAnsi"/>
          <w:color w:val="000000"/>
        </w:rPr>
        <w:t xml:space="preserve"> </w:t>
      </w:r>
      <w:r w:rsidR="000D2128">
        <w:rPr>
          <w:rFonts w:eastAsia="Times New Roman" w:cstheme="minorHAnsi"/>
          <w:color w:val="000000"/>
        </w:rPr>
        <w:t>(even those matters pending in your own</w:t>
      </w:r>
      <w:r w:rsidR="00DE0A66">
        <w:rPr>
          <w:rFonts w:eastAsia="Times New Roman" w:cstheme="minorHAnsi"/>
          <w:color w:val="000000"/>
        </w:rPr>
        <w:t xml:space="preserve"> Ward office</w:t>
      </w:r>
      <w:r w:rsidR="000D2128">
        <w:rPr>
          <w:rFonts w:eastAsia="Times New Roman" w:cstheme="minorHAnsi"/>
          <w:color w:val="000000"/>
        </w:rPr>
        <w:t>)</w:t>
      </w:r>
      <w:r>
        <w:rPr>
          <w:rFonts w:eastAsia="Times New Roman" w:cstheme="minorHAnsi"/>
          <w:color w:val="000000"/>
        </w:rPr>
        <w:t>,</w:t>
      </w:r>
      <w:r w:rsidR="00DE0A66">
        <w:rPr>
          <w:rFonts w:eastAsia="Times New Roman" w:cstheme="minorHAnsi"/>
          <w:color w:val="000000"/>
        </w:rPr>
        <w:t xml:space="preserve"> such as interceding on its behalf in a matter involving, say the City’s Department</w:t>
      </w:r>
      <w:r w:rsidR="000D2128">
        <w:rPr>
          <w:rFonts w:eastAsia="Times New Roman" w:cstheme="minorHAnsi"/>
          <w:color w:val="000000"/>
        </w:rPr>
        <w:t>s</w:t>
      </w:r>
      <w:r w:rsidR="00DE0A66">
        <w:rPr>
          <w:rFonts w:eastAsia="Times New Roman" w:cstheme="minorHAnsi"/>
          <w:color w:val="000000"/>
        </w:rPr>
        <w:t xml:space="preserve"> of Transportation</w:t>
      </w:r>
      <w:r>
        <w:rPr>
          <w:rFonts w:eastAsia="Times New Roman" w:cstheme="minorHAnsi"/>
          <w:color w:val="000000"/>
        </w:rPr>
        <w:t>, or</w:t>
      </w:r>
      <w:r w:rsidR="000D2128">
        <w:rPr>
          <w:rFonts w:eastAsia="Times New Roman" w:cstheme="minorHAnsi"/>
          <w:color w:val="000000"/>
        </w:rPr>
        <w:t xml:space="preserve"> Planning &amp; Development,</w:t>
      </w:r>
      <w:r w:rsidR="00E741C6">
        <w:rPr>
          <w:rFonts w:eastAsia="Times New Roman" w:cstheme="minorHAnsi"/>
          <w:color w:val="000000"/>
        </w:rPr>
        <w:t xml:space="preserve"> or </w:t>
      </w:r>
      <w:r w:rsidR="00DE0A66">
        <w:rPr>
          <w:rFonts w:eastAsia="Times New Roman" w:cstheme="minorHAnsi"/>
          <w:color w:val="000000"/>
        </w:rPr>
        <w:t>Administrative Hearings</w:t>
      </w:r>
      <w:r w:rsidR="00156B23">
        <w:rPr>
          <w:rFonts w:eastAsia="Times New Roman" w:cstheme="minorHAnsi"/>
          <w:color w:val="000000"/>
        </w:rPr>
        <w:t xml:space="preserve">, would be perceived not as your actions in your official capacity, but </w:t>
      </w:r>
      <w:r w:rsidR="000D2128">
        <w:rPr>
          <w:rFonts w:eastAsia="Times New Roman" w:cstheme="minorHAnsi"/>
          <w:color w:val="000000"/>
        </w:rPr>
        <w:t xml:space="preserve">in your capacity </w:t>
      </w:r>
      <w:r w:rsidR="00156B23">
        <w:rPr>
          <w:rFonts w:eastAsia="Times New Roman" w:cstheme="minorHAnsi"/>
          <w:color w:val="000000"/>
        </w:rPr>
        <w:t>as a</w:t>
      </w:r>
      <w:r w:rsidR="000D2128">
        <w:rPr>
          <w:rFonts w:eastAsia="Times New Roman" w:cstheme="minorHAnsi"/>
          <w:color w:val="000000"/>
        </w:rPr>
        <w:t>n</w:t>
      </w:r>
      <w:r w:rsidR="00156B23">
        <w:rPr>
          <w:rFonts w:eastAsia="Times New Roman" w:cstheme="minorHAnsi"/>
          <w:color w:val="000000"/>
        </w:rPr>
        <w:t xml:space="preserve"> </w:t>
      </w:r>
      <w:r w:rsidR="000D2128">
        <w:rPr>
          <w:rFonts w:eastAsia="Times New Roman" w:cstheme="minorHAnsi"/>
          <w:color w:val="000000"/>
        </w:rPr>
        <w:t>employee</w:t>
      </w:r>
      <w:r w:rsidR="00156B23">
        <w:rPr>
          <w:rFonts w:eastAsia="Times New Roman" w:cstheme="minorHAnsi"/>
          <w:color w:val="000000"/>
        </w:rPr>
        <w:t xml:space="preserve"> or agent of </w:t>
      </w:r>
      <w:r w:rsidR="007F2515">
        <w:rPr>
          <w:rFonts w:eastAsia="Times New Roman" w:cstheme="minorHAnsi"/>
          <w:color w:val="000000"/>
        </w:rPr>
        <w:t xml:space="preserve">[U]     </w:t>
      </w:r>
      <w:r w:rsidR="00156B23">
        <w:rPr>
          <w:rFonts w:eastAsia="Times New Roman" w:cstheme="minorHAnsi"/>
          <w:color w:val="000000"/>
        </w:rPr>
        <w:t xml:space="preserve">.  Thus, as we have advised City employees and </w:t>
      </w:r>
      <w:r w:rsidR="00E86862">
        <w:rPr>
          <w:rFonts w:eastAsia="Times New Roman" w:cstheme="minorHAnsi"/>
          <w:color w:val="000000"/>
        </w:rPr>
        <w:t>aldermen</w:t>
      </w:r>
      <w:r w:rsidR="00156B23">
        <w:rPr>
          <w:rFonts w:eastAsia="Times New Roman" w:cstheme="minorHAnsi"/>
          <w:color w:val="000000"/>
        </w:rPr>
        <w:t xml:space="preserve"> in past cases, we advise you to refrain from engaging in any such representation</w:t>
      </w:r>
      <w:r w:rsidR="009D7552">
        <w:rPr>
          <w:rFonts w:eastAsia="Times New Roman" w:cstheme="minorHAnsi"/>
          <w:color w:val="000000"/>
        </w:rPr>
        <w:t>. See Case Nos. 07018.Q; 06037.Q; 93014.Q.</w:t>
      </w:r>
      <w:r w:rsidR="00156B23">
        <w:rPr>
          <w:rFonts w:eastAsia="Times New Roman" w:cstheme="minorHAnsi"/>
          <w:color w:val="000000"/>
        </w:rPr>
        <w:t xml:space="preserve"> </w:t>
      </w:r>
    </w:p>
    <w:p w:rsidR="00AF67A0" w:rsidRPr="001C19DE" w:rsidRDefault="00AF67A0" w:rsidP="00AF67A0">
      <w:pPr>
        <w:spacing w:after="0" w:line="240" w:lineRule="auto"/>
        <w:jc w:val="both"/>
        <w:rPr>
          <w:rFonts w:cstheme="minorHAnsi"/>
        </w:rPr>
      </w:pPr>
    </w:p>
    <w:p w:rsidR="005726A2" w:rsidRDefault="00190038" w:rsidP="00AF67A0">
      <w:pPr>
        <w:spacing w:after="0" w:line="240" w:lineRule="auto"/>
        <w:jc w:val="both"/>
        <w:rPr>
          <w:rFonts w:cstheme="minorHAnsi"/>
        </w:rPr>
      </w:pPr>
      <w:r w:rsidRPr="001C19DE">
        <w:rPr>
          <w:rFonts w:cstheme="minorHAnsi"/>
        </w:rPr>
        <w:t>Second, under §2-156-090(b), as an elected City official</w:t>
      </w:r>
      <w:r w:rsidR="006A4F7A">
        <w:rPr>
          <w:rFonts w:cstheme="minorHAnsi"/>
        </w:rPr>
        <w:t>,</w:t>
      </w:r>
      <w:r w:rsidR="006A4F7A" w:rsidRPr="006A4F7A">
        <w:rPr>
          <w:rFonts w:cstheme="minorHAnsi"/>
        </w:rPr>
        <w:t xml:space="preserve"> </w:t>
      </w:r>
      <w:r w:rsidR="006A4F7A" w:rsidRPr="001C19DE">
        <w:rPr>
          <w:rFonts w:cstheme="minorHAnsi"/>
        </w:rPr>
        <w:t>you are prohibited</w:t>
      </w:r>
      <w:r w:rsidRPr="001C19DE">
        <w:rPr>
          <w:rFonts w:cstheme="minorHAnsi"/>
        </w:rPr>
        <w:t xml:space="preserve"> from deriving any income or compensation from the representation of any person</w:t>
      </w:r>
      <w:r w:rsidR="00E26D75">
        <w:rPr>
          <w:rFonts w:cstheme="minorHAnsi"/>
        </w:rPr>
        <w:t xml:space="preserve">, such as </w:t>
      </w:r>
      <w:r w:rsidR="007F2515">
        <w:rPr>
          <w:rFonts w:cstheme="minorHAnsi"/>
        </w:rPr>
        <w:t xml:space="preserve">[U]     </w:t>
      </w:r>
      <w:r w:rsidR="00E26D75">
        <w:rPr>
          <w:rFonts w:cstheme="minorHAnsi"/>
        </w:rPr>
        <w:t>,</w:t>
      </w:r>
      <w:r w:rsidRPr="001C19DE">
        <w:rPr>
          <w:rFonts w:cstheme="minorHAnsi"/>
        </w:rPr>
        <w:t xml:space="preserve"> in any judicial or quasi-judicial proceeding</w:t>
      </w:r>
      <w:r w:rsidR="00AF67A0">
        <w:rPr>
          <w:rFonts w:cstheme="minorHAnsi"/>
        </w:rPr>
        <w:t xml:space="preserve"> in which the City is a party and </w:t>
      </w:r>
      <w:r w:rsidR="007F2515">
        <w:rPr>
          <w:rFonts w:cstheme="minorHAnsi"/>
        </w:rPr>
        <w:t xml:space="preserve">[U’s]     </w:t>
      </w:r>
      <w:r w:rsidR="00AF67A0">
        <w:rPr>
          <w:rFonts w:cstheme="minorHAnsi"/>
        </w:rPr>
        <w:t xml:space="preserve"> interests are adverse to the City’s.</w:t>
      </w:r>
      <w:r w:rsidR="00156B23">
        <w:rPr>
          <w:rFonts w:cstheme="minorHAnsi"/>
        </w:rPr>
        <w:t xml:space="preserve"> We do not </w:t>
      </w:r>
      <w:r w:rsidR="000D2128">
        <w:rPr>
          <w:rFonts w:cstheme="minorHAnsi"/>
        </w:rPr>
        <w:t xml:space="preserve">foresee that </w:t>
      </w:r>
      <w:r w:rsidR="00156B23">
        <w:rPr>
          <w:rFonts w:cstheme="minorHAnsi"/>
        </w:rPr>
        <w:t xml:space="preserve">this prohibition </w:t>
      </w:r>
      <w:r w:rsidR="000D2128">
        <w:rPr>
          <w:rFonts w:cstheme="minorHAnsi"/>
        </w:rPr>
        <w:t xml:space="preserve">would </w:t>
      </w:r>
      <w:r w:rsidR="00156B23">
        <w:rPr>
          <w:rFonts w:cstheme="minorHAnsi"/>
        </w:rPr>
        <w:t>pos</w:t>
      </w:r>
      <w:r w:rsidR="000D2128">
        <w:rPr>
          <w:rFonts w:cstheme="minorHAnsi"/>
        </w:rPr>
        <w:t>e</w:t>
      </w:r>
      <w:r w:rsidR="00156B23">
        <w:rPr>
          <w:rFonts w:cstheme="minorHAnsi"/>
        </w:rPr>
        <w:t xml:space="preserve"> any challenges for you.</w:t>
      </w:r>
    </w:p>
    <w:p w:rsidR="00CE02E4" w:rsidRDefault="00CE02E4" w:rsidP="00AF67A0">
      <w:pPr>
        <w:spacing w:after="0" w:line="240" w:lineRule="auto"/>
        <w:jc w:val="both"/>
        <w:rPr>
          <w:rFonts w:cstheme="minorHAnsi"/>
        </w:rPr>
      </w:pPr>
    </w:p>
    <w:p w:rsidR="00AF67A0" w:rsidRPr="001C19DE" w:rsidRDefault="00AF67A0" w:rsidP="00AF67A0">
      <w:pPr>
        <w:spacing w:after="0" w:line="240" w:lineRule="auto"/>
        <w:jc w:val="both"/>
        <w:rPr>
          <w:rFonts w:cstheme="minorHAnsi"/>
        </w:rPr>
      </w:pPr>
    </w:p>
    <w:p w:rsidR="00C358A6" w:rsidRPr="00DA49D9" w:rsidRDefault="0045519D" w:rsidP="00AF67A0">
      <w:pPr>
        <w:spacing w:after="0" w:line="240" w:lineRule="auto"/>
        <w:jc w:val="both"/>
        <w:rPr>
          <w:rFonts w:cstheme="minorHAnsi"/>
          <w:b/>
        </w:rPr>
      </w:pPr>
      <w:r w:rsidRPr="00DA49D9">
        <w:rPr>
          <w:rFonts w:cstheme="minorHAnsi"/>
          <w:b/>
        </w:rPr>
        <w:t>2</w:t>
      </w:r>
      <w:r w:rsidR="00C358A6" w:rsidRPr="00DA49D9">
        <w:rPr>
          <w:rFonts w:cstheme="minorHAnsi"/>
          <w:b/>
        </w:rPr>
        <w:t>. Fiduciary Duty</w:t>
      </w:r>
      <w:r w:rsidR="001C19DE" w:rsidRPr="00DA49D9">
        <w:rPr>
          <w:rFonts w:cstheme="minorHAnsi"/>
          <w:b/>
        </w:rPr>
        <w:t>.</w:t>
      </w:r>
    </w:p>
    <w:p w:rsidR="00B93766" w:rsidRPr="001C19DE" w:rsidRDefault="00B93766" w:rsidP="00AF67A0">
      <w:pPr>
        <w:spacing w:after="0" w:line="240" w:lineRule="auto"/>
        <w:jc w:val="both"/>
        <w:rPr>
          <w:rFonts w:cstheme="minorHAnsi"/>
        </w:rPr>
      </w:pPr>
    </w:p>
    <w:p w:rsidR="001E3F54" w:rsidRDefault="005A2D50" w:rsidP="00AF67A0">
      <w:pPr>
        <w:widowControl w:val="0"/>
        <w:autoSpaceDE w:val="0"/>
        <w:autoSpaceDN w:val="0"/>
        <w:adjustRightInd w:val="0"/>
        <w:spacing w:after="0" w:line="240" w:lineRule="auto"/>
        <w:jc w:val="both"/>
        <w:rPr>
          <w:rFonts w:eastAsia="Times New Roman" w:cstheme="minorHAnsi"/>
        </w:rPr>
      </w:pPr>
      <w:r>
        <w:rPr>
          <w:rFonts w:eastAsia="Times New Roman" w:cstheme="minorHAnsi"/>
        </w:rPr>
        <w:t xml:space="preserve">Under §2-156-020, you owe a fiduciary duty to the City.  As our Board and Illinois courts have recognized, this obligates you to discharge your public duties as an </w:t>
      </w:r>
      <w:r w:rsidR="006A4F7A">
        <w:rPr>
          <w:rFonts w:eastAsia="Times New Roman" w:cstheme="minorHAnsi"/>
        </w:rPr>
        <w:t>a</w:t>
      </w:r>
      <w:r>
        <w:rPr>
          <w:rFonts w:eastAsia="Times New Roman" w:cstheme="minorHAnsi"/>
        </w:rPr>
        <w:t>lderman at all times in the City’s best interests, free from and uninfluenced by the duties you owe others</w:t>
      </w:r>
      <w:r w:rsidR="000D2128">
        <w:rPr>
          <w:rFonts w:eastAsia="Times New Roman" w:cstheme="minorHAnsi"/>
        </w:rPr>
        <w:t xml:space="preserve"> (</w:t>
      </w:r>
      <w:r>
        <w:rPr>
          <w:rFonts w:eastAsia="Times New Roman" w:cstheme="minorHAnsi"/>
        </w:rPr>
        <w:t xml:space="preserve">such as </w:t>
      </w:r>
      <w:r w:rsidR="00D859E6">
        <w:rPr>
          <w:rFonts w:eastAsia="Times New Roman" w:cstheme="minorHAnsi"/>
        </w:rPr>
        <w:t xml:space="preserve">[U] </w:t>
      </w:r>
      <w:r w:rsidR="00156B23">
        <w:rPr>
          <w:rFonts w:eastAsia="Times New Roman" w:cstheme="minorHAnsi"/>
        </w:rPr>
        <w:t>here</w:t>
      </w:r>
      <w:r w:rsidR="000D2128">
        <w:rPr>
          <w:rFonts w:eastAsia="Times New Roman" w:cstheme="minorHAnsi"/>
        </w:rPr>
        <w:t>)</w:t>
      </w:r>
      <w:r>
        <w:rPr>
          <w:rFonts w:eastAsia="Times New Roman" w:cstheme="minorHAnsi"/>
        </w:rPr>
        <w:t xml:space="preserve">.  See Case Nos. 90035.A; 03027.A; 11045.A; see also </w:t>
      </w:r>
      <w:r>
        <w:rPr>
          <w:rFonts w:eastAsia="Times New Roman" w:cstheme="minorHAnsi"/>
          <w:i/>
        </w:rPr>
        <w:t xml:space="preserve">Chicago </w:t>
      </w:r>
      <w:r w:rsidR="00AF67A0">
        <w:rPr>
          <w:rFonts w:eastAsia="Times New Roman" w:cstheme="minorHAnsi"/>
          <w:i/>
        </w:rPr>
        <w:t>P</w:t>
      </w:r>
      <w:r>
        <w:rPr>
          <w:rFonts w:eastAsia="Times New Roman" w:cstheme="minorHAnsi"/>
          <w:i/>
        </w:rPr>
        <w:t xml:space="preserve">ark District v. Kenroy, </w:t>
      </w:r>
      <w:r w:rsidRPr="005A2D50">
        <w:rPr>
          <w:rFonts w:eastAsia="Times New Roman" w:cstheme="minorHAnsi"/>
        </w:rPr>
        <w:t>78 Ill.2d 555, 402 N.E.2d 181 (1980);</w:t>
      </w:r>
      <w:r>
        <w:rPr>
          <w:rFonts w:eastAsia="Times New Roman" w:cstheme="minorHAnsi"/>
          <w:i/>
        </w:rPr>
        <w:t xml:space="preserve"> In re Vrdolyak, </w:t>
      </w:r>
      <w:r>
        <w:rPr>
          <w:rFonts w:eastAsia="Times New Roman" w:cstheme="minorHAnsi"/>
        </w:rPr>
        <w:t xml:space="preserve">137 Ill.2d 407, 560 N.E.2d 840 (1990); and </w:t>
      </w:r>
      <w:r>
        <w:rPr>
          <w:rFonts w:eastAsia="Times New Roman" w:cstheme="minorHAnsi"/>
          <w:i/>
        </w:rPr>
        <w:t>U.S. v</w:t>
      </w:r>
      <w:r w:rsidRPr="005A2D50">
        <w:rPr>
          <w:rFonts w:eastAsia="Times New Roman" w:cstheme="minorHAnsi"/>
          <w:i/>
        </w:rPr>
        <w:t>. Bloom</w:t>
      </w:r>
      <w:r>
        <w:rPr>
          <w:rFonts w:eastAsia="Times New Roman" w:cstheme="minorHAnsi"/>
        </w:rPr>
        <w:t>, 149 F.2d 649 (7</w:t>
      </w:r>
      <w:r w:rsidRPr="005A2D50">
        <w:rPr>
          <w:rFonts w:eastAsia="Times New Roman" w:cstheme="minorHAnsi"/>
          <w:vertAlign w:val="superscript"/>
        </w:rPr>
        <w:t>th</w:t>
      </w:r>
      <w:r>
        <w:rPr>
          <w:rFonts w:eastAsia="Times New Roman" w:cstheme="minorHAnsi"/>
        </w:rPr>
        <w:t xml:space="preserve"> Cir. 1998). </w:t>
      </w:r>
      <w:r w:rsidR="00AF67A0">
        <w:rPr>
          <w:rFonts w:eastAsia="Times New Roman" w:cstheme="minorHAnsi"/>
        </w:rPr>
        <w:t>Your fiduciary duty</w:t>
      </w:r>
      <w:r w:rsidR="009D7552">
        <w:rPr>
          <w:rFonts w:eastAsia="Times New Roman" w:cstheme="minorHAnsi"/>
        </w:rPr>
        <w:t xml:space="preserve"> </w:t>
      </w:r>
      <w:r w:rsidR="00E26D75">
        <w:rPr>
          <w:rFonts w:eastAsia="Times New Roman" w:cstheme="minorHAnsi"/>
        </w:rPr>
        <w:t xml:space="preserve">requires that </w:t>
      </w:r>
      <w:r w:rsidR="0045519D" w:rsidRPr="001C19DE">
        <w:rPr>
          <w:rFonts w:eastAsia="Times New Roman" w:cstheme="minorHAnsi"/>
        </w:rPr>
        <w:t>you to use your City position as alderman responsibly and in the best interests of the public, and exercise your professional judgments and City responsibilities free from conflicting duties t</w:t>
      </w:r>
      <w:r>
        <w:rPr>
          <w:rFonts w:eastAsia="Times New Roman" w:cstheme="minorHAnsi"/>
        </w:rPr>
        <w:t>o outside entities</w:t>
      </w:r>
      <w:r w:rsidR="00E86862">
        <w:rPr>
          <w:rFonts w:eastAsia="Times New Roman" w:cstheme="minorHAnsi"/>
        </w:rPr>
        <w:t>.  It also requires</w:t>
      </w:r>
      <w:r w:rsidR="006A4F7A">
        <w:rPr>
          <w:rFonts w:eastAsia="Times New Roman" w:cstheme="minorHAnsi"/>
        </w:rPr>
        <w:t xml:space="preserve"> that, should an issue arise in which the City’s interests are adverse to or conflict with </w:t>
      </w:r>
      <w:r w:rsidR="007F2515">
        <w:rPr>
          <w:rFonts w:eastAsia="Times New Roman" w:cstheme="minorHAnsi"/>
        </w:rPr>
        <w:t xml:space="preserve">[U’s]     </w:t>
      </w:r>
      <w:r w:rsidR="006A4F7A">
        <w:rPr>
          <w:rFonts w:eastAsia="Times New Roman" w:cstheme="minorHAnsi"/>
        </w:rPr>
        <w:t xml:space="preserve">, you must resolve that conflict in the City’s best interests, not </w:t>
      </w:r>
      <w:r w:rsidR="007F2515">
        <w:rPr>
          <w:rFonts w:eastAsia="Times New Roman" w:cstheme="minorHAnsi"/>
        </w:rPr>
        <w:t xml:space="preserve">[U’s]     </w:t>
      </w:r>
      <w:r w:rsidR="006A4F7A">
        <w:rPr>
          <w:rFonts w:eastAsia="Times New Roman" w:cstheme="minorHAnsi"/>
        </w:rPr>
        <w:t xml:space="preserve">, or recuse yourself from involvement in </w:t>
      </w:r>
      <w:r w:rsidR="00E86862">
        <w:rPr>
          <w:rFonts w:eastAsia="Times New Roman" w:cstheme="minorHAnsi"/>
        </w:rPr>
        <w:t xml:space="preserve">such a </w:t>
      </w:r>
      <w:r w:rsidR="006A4F7A">
        <w:rPr>
          <w:rFonts w:eastAsia="Times New Roman" w:cstheme="minorHAnsi"/>
        </w:rPr>
        <w:t>decision</w:t>
      </w:r>
      <w:r>
        <w:rPr>
          <w:rFonts w:eastAsia="Times New Roman" w:cstheme="minorHAnsi"/>
        </w:rPr>
        <w:t>.</w:t>
      </w:r>
      <w:r w:rsidR="00AF67A0">
        <w:rPr>
          <w:rFonts w:eastAsia="Times New Roman" w:cstheme="minorHAnsi"/>
        </w:rPr>
        <w:t xml:space="preserve"> </w:t>
      </w:r>
    </w:p>
    <w:p w:rsidR="00CE02E4" w:rsidRDefault="00CE02E4" w:rsidP="00AF67A0">
      <w:pPr>
        <w:widowControl w:val="0"/>
        <w:autoSpaceDE w:val="0"/>
        <w:autoSpaceDN w:val="0"/>
        <w:adjustRightInd w:val="0"/>
        <w:spacing w:after="0" w:line="240" w:lineRule="auto"/>
        <w:jc w:val="both"/>
        <w:rPr>
          <w:rFonts w:eastAsia="Times New Roman" w:cstheme="minorHAnsi"/>
        </w:rPr>
      </w:pPr>
    </w:p>
    <w:p w:rsidR="00644F4D" w:rsidRPr="00DA49D9" w:rsidRDefault="00644F4D" w:rsidP="00644F4D">
      <w:pPr>
        <w:pStyle w:val="NormalWeb"/>
        <w:jc w:val="both"/>
        <w:rPr>
          <w:rFonts w:asciiTheme="minorHAnsi" w:hAnsiTheme="minorHAnsi" w:cstheme="minorHAnsi"/>
          <w:b/>
          <w:sz w:val="22"/>
          <w:szCs w:val="22"/>
        </w:rPr>
      </w:pPr>
      <w:r w:rsidRPr="00DA49D9">
        <w:rPr>
          <w:rFonts w:asciiTheme="minorHAnsi" w:hAnsiTheme="minorHAnsi" w:cstheme="minorHAnsi"/>
          <w:b/>
          <w:sz w:val="22"/>
          <w:szCs w:val="22"/>
        </w:rPr>
        <w:t>3. City–owned Property.</w:t>
      </w:r>
    </w:p>
    <w:p w:rsidR="00CE02E4" w:rsidRPr="00644F4D" w:rsidRDefault="00DA2938" w:rsidP="00644F4D">
      <w:pPr>
        <w:pStyle w:val="NormalWeb"/>
        <w:jc w:val="both"/>
        <w:rPr>
          <w:rFonts w:asciiTheme="minorHAnsi" w:hAnsiTheme="minorHAnsi" w:cstheme="minorHAnsi"/>
          <w:sz w:val="22"/>
          <w:szCs w:val="22"/>
        </w:rPr>
      </w:pPr>
      <w:r>
        <w:rPr>
          <w:rFonts w:asciiTheme="minorHAnsi" w:hAnsiTheme="minorHAnsi" w:cstheme="minorHAnsi"/>
          <w:sz w:val="22"/>
          <w:szCs w:val="22"/>
        </w:rPr>
        <w:t xml:space="preserve">Section 2-156-060 of </w:t>
      </w:r>
      <w:r w:rsidR="001E3F54" w:rsidRPr="001E3F54">
        <w:rPr>
          <w:rFonts w:asciiTheme="minorHAnsi" w:hAnsiTheme="minorHAnsi" w:cstheme="minorHAnsi"/>
          <w:sz w:val="22"/>
          <w:szCs w:val="22"/>
        </w:rPr>
        <w:t xml:space="preserve">Ordinance prohibits City officials and employees from using or permitting the use of City-owned </w:t>
      </w:r>
      <w:r w:rsidR="000B5283">
        <w:rPr>
          <w:rFonts w:asciiTheme="minorHAnsi" w:hAnsiTheme="minorHAnsi" w:cstheme="minorHAnsi"/>
          <w:sz w:val="22"/>
          <w:szCs w:val="22"/>
        </w:rPr>
        <w:t xml:space="preserve">or City-leased </w:t>
      </w:r>
      <w:r w:rsidR="001E3F54" w:rsidRPr="001E3F54">
        <w:rPr>
          <w:rFonts w:asciiTheme="minorHAnsi" w:hAnsiTheme="minorHAnsi" w:cstheme="minorHAnsi"/>
          <w:sz w:val="22"/>
          <w:szCs w:val="22"/>
        </w:rPr>
        <w:t xml:space="preserve">property for anything other than its authorized purposes.  “City-owned property” includes, among other things, City-issued computers, telephones, smart phones, vehicles, offices, letterhead—and your City title itself, </w:t>
      </w:r>
      <w:r w:rsidR="00E86862">
        <w:rPr>
          <w:rFonts w:asciiTheme="minorHAnsi" w:hAnsiTheme="minorHAnsi" w:cstheme="minorHAnsi"/>
          <w:sz w:val="22"/>
          <w:szCs w:val="22"/>
        </w:rPr>
        <w:t xml:space="preserve">the City seal, your Committee letterhead, </w:t>
      </w:r>
      <w:r w:rsidR="001E3F54" w:rsidRPr="001E3F54">
        <w:rPr>
          <w:rFonts w:asciiTheme="minorHAnsi" w:hAnsiTheme="minorHAnsi" w:cstheme="minorHAnsi"/>
          <w:sz w:val="22"/>
          <w:szCs w:val="22"/>
        </w:rPr>
        <w:t xml:space="preserve">and your City business cards.  Your City title </w:t>
      </w:r>
      <w:r w:rsidR="00E86862">
        <w:rPr>
          <w:rFonts w:asciiTheme="minorHAnsi" w:hAnsiTheme="minorHAnsi" w:cstheme="minorHAnsi"/>
          <w:sz w:val="22"/>
          <w:szCs w:val="22"/>
        </w:rPr>
        <w:t xml:space="preserve">and the City seal </w:t>
      </w:r>
      <w:r w:rsidR="001E3F54" w:rsidRPr="001E3F54">
        <w:rPr>
          <w:rFonts w:asciiTheme="minorHAnsi" w:hAnsiTheme="minorHAnsi" w:cstheme="minorHAnsi"/>
          <w:sz w:val="22"/>
          <w:szCs w:val="22"/>
        </w:rPr>
        <w:t>carr</w:t>
      </w:r>
      <w:r w:rsidR="00E86862">
        <w:rPr>
          <w:rFonts w:asciiTheme="minorHAnsi" w:hAnsiTheme="minorHAnsi" w:cstheme="minorHAnsi"/>
          <w:sz w:val="22"/>
          <w:szCs w:val="22"/>
        </w:rPr>
        <w:t>y</w:t>
      </w:r>
      <w:r w:rsidR="001E3F54" w:rsidRPr="001E3F54">
        <w:rPr>
          <w:rFonts w:asciiTheme="minorHAnsi" w:hAnsiTheme="minorHAnsi" w:cstheme="minorHAnsi"/>
          <w:sz w:val="22"/>
          <w:szCs w:val="22"/>
        </w:rPr>
        <w:t xml:space="preserve"> with </w:t>
      </w:r>
      <w:r w:rsidR="00E86862">
        <w:rPr>
          <w:rFonts w:asciiTheme="minorHAnsi" w:hAnsiTheme="minorHAnsi" w:cstheme="minorHAnsi"/>
          <w:sz w:val="22"/>
          <w:szCs w:val="22"/>
        </w:rPr>
        <w:t>them</w:t>
      </w:r>
      <w:r w:rsidR="001E3F54" w:rsidRPr="001E3F54">
        <w:rPr>
          <w:rFonts w:asciiTheme="minorHAnsi" w:hAnsiTheme="minorHAnsi" w:cstheme="minorHAnsi"/>
          <w:sz w:val="22"/>
          <w:szCs w:val="22"/>
        </w:rPr>
        <w:t xml:space="preserve"> the weight or “imprimatur” of City government. </w:t>
      </w:r>
      <w:r w:rsidR="00E86862">
        <w:rPr>
          <w:rFonts w:asciiTheme="minorHAnsi" w:hAnsiTheme="minorHAnsi" w:cstheme="minorHAnsi"/>
          <w:sz w:val="22"/>
          <w:szCs w:val="22"/>
        </w:rPr>
        <w:t>They</w:t>
      </w:r>
      <w:r w:rsidR="00E86862" w:rsidRPr="001E3F54">
        <w:rPr>
          <w:rFonts w:asciiTheme="minorHAnsi" w:hAnsiTheme="minorHAnsi" w:cstheme="minorHAnsi"/>
          <w:sz w:val="22"/>
          <w:szCs w:val="22"/>
        </w:rPr>
        <w:t xml:space="preserve"> </w:t>
      </w:r>
      <w:r w:rsidR="001E3F54" w:rsidRPr="001E3F54">
        <w:rPr>
          <w:rFonts w:asciiTheme="minorHAnsi" w:hAnsiTheme="minorHAnsi" w:cstheme="minorHAnsi"/>
          <w:sz w:val="22"/>
          <w:szCs w:val="22"/>
        </w:rPr>
        <w:t>must be used carefully, to avoid misleading people into believing you are acting in your official capacity in a personal matter</w:t>
      </w:r>
      <w:r w:rsidR="00644F4D">
        <w:rPr>
          <w:rFonts w:asciiTheme="minorHAnsi" w:hAnsiTheme="minorHAnsi" w:cstheme="minorHAnsi"/>
          <w:sz w:val="22"/>
          <w:szCs w:val="22"/>
        </w:rPr>
        <w:t xml:space="preserve"> or in connection with your outside employment</w:t>
      </w:r>
      <w:r w:rsidR="001E3F54" w:rsidRPr="001E3F54">
        <w:rPr>
          <w:rFonts w:asciiTheme="minorHAnsi" w:hAnsiTheme="minorHAnsi" w:cstheme="minorHAnsi"/>
          <w:sz w:val="22"/>
          <w:szCs w:val="22"/>
        </w:rPr>
        <w:t>.</w:t>
      </w:r>
      <w:r w:rsidR="00644F4D">
        <w:rPr>
          <w:rFonts w:asciiTheme="minorHAnsi" w:hAnsiTheme="minorHAnsi" w:cstheme="minorHAnsi"/>
          <w:sz w:val="22"/>
          <w:szCs w:val="22"/>
        </w:rPr>
        <w:t xml:space="preserve">  Accordingly, while </w:t>
      </w:r>
      <w:r w:rsidR="00644F4D" w:rsidRPr="00644F4D">
        <w:rPr>
          <w:rFonts w:asciiTheme="minorHAnsi" w:hAnsiTheme="minorHAnsi" w:cstheme="minorHAnsi"/>
          <w:sz w:val="22"/>
          <w:szCs w:val="22"/>
        </w:rPr>
        <w:t>the Board does not have the authority to authorize (or “dis”-authorize) any particular use of City-owned property</w:t>
      </w:r>
      <w:r w:rsidR="00644F4D">
        <w:rPr>
          <w:rFonts w:asciiTheme="minorHAnsi" w:hAnsiTheme="minorHAnsi" w:cstheme="minorHAnsi"/>
          <w:sz w:val="22"/>
          <w:szCs w:val="22"/>
        </w:rPr>
        <w:t>, we advise that you not use your</w:t>
      </w:r>
      <w:r w:rsidR="000B5283">
        <w:rPr>
          <w:rFonts w:asciiTheme="minorHAnsi" w:hAnsiTheme="minorHAnsi" w:cstheme="minorHAnsi"/>
          <w:sz w:val="22"/>
          <w:szCs w:val="22"/>
        </w:rPr>
        <w:t xml:space="preserve"> </w:t>
      </w:r>
      <w:r w:rsidR="00CF6D3A">
        <w:rPr>
          <w:rFonts w:asciiTheme="minorHAnsi" w:hAnsiTheme="minorHAnsi" w:cstheme="minorHAnsi"/>
          <w:sz w:val="22"/>
          <w:szCs w:val="22"/>
        </w:rPr>
        <w:t>a</w:t>
      </w:r>
      <w:r w:rsidR="000B5283">
        <w:rPr>
          <w:rFonts w:asciiTheme="minorHAnsi" w:hAnsiTheme="minorHAnsi" w:cstheme="minorHAnsi"/>
          <w:sz w:val="22"/>
          <w:szCs w:val="22"/>
        </w:rPr>
        <w:t>ldermanic</w:t>
      </w:r>
      <w:r w:rsidR="00644F4D">
        <w:rPr>
          <w:rFonts w:asciiTheme="minorHAnsi" w:hAnsiTheme="minorHAnsi" w:cstheme="minorHAnsi"/>
          <w:sz w:val="22"/>
          <w:szCs w:val="22"/>
        </w:rPr>
        <w:t xml:space="preserve"> title</w:t>
      </w:r>
      <w:r w:rsidR="00E86862">
        <w:rPr>
          <w:rFonts w:asciiTheme="minorHAnsi" w:hAnsiTheme="minorHAnsi" w:cstheme="minorHAnsi"/>
          <w:sz w:val="22"/>
          <w:szCs w:val="22"/>
        </w:rPr>
        <w:t>, the City seal, or any City letterhead</w:t>
      </w:r>
      <w:r w:rsidR="00644F4D">
        <w:rPr>
          <w:rFonts w:asciiTheme="minorHAnsi" w:hAnsiTheme="minorHAnsi" w:cstheme="minorHAnsi"/>
          <w:sz w:val="22"/>
          <w:szCs w:val="22"/>
        </w:rPr>
        <w:t xml:space="preserve"> when doing any kind of work or fundraising for </w:t>
      </w:r>
      <w:r w:rsidR="007F2515">
        <w:rPr>
          <w:rFonts w:asciiTheme="minorHAnsi" w:hAnsiTheme="minorHAnsi" w:cstheme="minorHAnsi"/>
          <w:sz w:val="22"/>
          <w:szCs w:val="22"/>
        </w:rPr>
        <w:t xml:space="preserve">[U]     </w:t>
      </w:r>
      <w:r w:rsidR="00644F4D">
        <w:rPr>
          <w:rFonts w:asciiTheme="minorHAnsi" w:hAnsiTheme="minorHAnsi" w:cstheme="minorHAnsi"/>
          <w:sz w:val="22"/>
          <w:szCs w:val="22"/>
        </w:rPr>
        <w:t>.</w:t>
      </w:r>
    </w:p>
    <w:p w:rsidR="00156B23" w:rsidRPr="00DA49D9" w:rsidRDefault="00644F4D" w:rsidP="00AF67A0">
      <w:pPr>
        <w:widowControl w:val="0"/>
        <w:autoSpaceDE w:val="0"/>
        <w:autoSpaceDN w:val="0"/>
        <w:adjustRightInd w:val="0"/>
        <w:spacing w:after="0" w:line="240" w:lineRule="auto"/>
        <w:jc w:val="both"/>
        <w:rPr>
          <w:rFonts w:eastAsia="Times New Roman" w:cstheme="minorHAnsi"/>
          <w:b/>
        </w:rPr>
      </w:pPr>
      <w:r w:rsidRPr="00DA49D9">
        <w:rPr>
          <w:rFonts w:eastAsia="Times New Roman" w:cstheme="minorHAnsi"/>
          <w:b/>
        </w:rPr>
        <w:t>4</w:t>
      </w:r>
      <w:r w:rsidR="00156B23" w:rsidRPr="00DA49D9">
        <w:rPr>
          <w:rFonts w:eastAsia="Times New Roman" w:cstheme="minorHAnsi"/>
          <w:b/>
        </w:rPr>
        <w:t xml:space="preserve">.  Fundraising.  </w:t>
      </w:r>
    </w:p>
    <w:p w:rsidR="00D5379B" w:rsidRDefault="00D5379B" w:rsidP="00AF67A0">
      <w:pPr>
        <w:widowControl w:val="0"/>
        <w:autoSpaceDE w:val="0"/>
        <w:autoSpaceDN w:val="0"/>
        <w:adjustRightInd w:val="0"/>
        <w:spacing w:after="0" w:line="240" w:lineRule="auto"/>
        <w:jc w:val="both"/>
        <w:rPr>
          <w:rFonts w:eastAsia="Times New Roman" w:cstheme="minorHAnsi"/>
        </w:rPr>
      </w:pPr>
    </w:p>
    <w:p w:rsidR="00D5379B" w:rsidRPr="00D5379B" w:rsidRDefault="00644F4D" w:rsidP="000B5283">
      <w:pPr>
        <w:spacing w:after="0" w:line="240" w:lineRule="auto"/>
        <w:jc w:val="both"/>
        <w:rPr>
          <w:rFonts w:ascii="Calibri" w:eastAsia="Calibri" w:hAnsi="Calibri" w:cs="Calibri"/>
        </w:rPr>
      </w:pPr>
      <w:r w:rsidRPr="00D749A7">
        <w:rPr>
          <w:rFonts w:ascii="Calibri" w:eastAsia="Calibri" w:hAnsi="Calibri" w:cs="Calibri"/>
        </w:rPr>
        <w:t>You indic</w:t>
      </w:r>
      <w:r w:rsidR="00D749A7" w:rsidRPr="00D749A7">
        <w:rPr>
          <w:rFonts w:ascii="Calibri" w:eastAsia="Calibri" w:hAnsi="Calibri" w:cs="Calibri"/>
        </w:rPr>
        <w:t>at</w:t>
      </w:r>
      <w:r w:rsidRPr="00D749A7">
        <w:rPr>
          <w:rFonts w:ascii="Calibri" w:eastAsia="Calibri" w:hAnsi="Calibri" w:cs="Calibri"/>
        </w:rPr>
        <w:t>ed that you are currently</w:t>
      </w:r>
      <w:r w:rsidR="006A4F7A">
        <w:rPr>
          <w:rFonts w:ascii="Calibri" w:eastAsia="Calibri" w:hAnsi="Calibri" w:cs="Calibri"/>
        </w:rPr>
        <w:t xml:space="preserve"> engaged in</w:t>
      </w:r>
      <w:r w:rsidR="00D749A7">
        <w:rPr>
          <w:rFonts w:ascii="Calibri" w:eastAsia="Calibri" w:hAnsi="Calibri" w:cs="Calibri"/>
        </w:rPr>
        <w:t>,</w:t>
      </w:r>
      <w:r w:rsidRPr="00D749A7">
        <w:rPr>
          <w:rFonts w:ascii="Calibri" w:eastAsia="Calibri" w:hAnsi="Calibri" w:cs="Calibri"/>
        </w:rPr>
        <w:t xml:space="preserve"> and will in the future engage in</w:t>
      </w:r>
      <w:r w:rsidR="006A4F7A">
        <w:rPr>
          <w:rFonts w:ascii="Calibri" w:eastAsia="Calibri" w:hAnsi="Calibri" w:cs="Calibri"/>
        </w:rPr>
        <w:t>,</w:t>
      </w:r>
      <w:r w:rsidRPr="00D749A7">
        <w:rPr>
          <w:rFonts w:ascii="Calibri" w:eastAsia="Calibri" w:hAnsi="Calibri" w:cs="Calibri"/>
        </w:rPr>
        <w:t xml:space="preserve"> fundraising activities on behalf of </w:t>
      </w:r>
      <w:r w:rsidR="007F2515">
        <w:rPr>
          <w:rFonts w:ascii="Calibri" w:eastAsia="Calibri" w:hAnsi="Calibri" w:cs="Calibri"/>
        </w:rPr>
        <w:t xml:space="preserve">[U]     </w:t>
      </w:r>
      <w:r w:rsidRPr="00D749A7">
        <w:rPr>
          <w:rFonts w:ascii="Calibri" w:eastAsia="Calibri" w:hAnsi="Calibri" w:cs="Calibri"/>
        </w:rPr>
        <w:t>. The relevant provision of the Ordinance that pertains to this activity is</w:t>
      </w:r>
      <w:r w:rsidR="00D749A7" w:rsidRPr="00D749A7">
        <w:rPr>
          <w:rFonts w:ascii="Calibri" w:eastAsia="Calibri" w:hAnsi="Calibri" w:cs="Calibri"/>
        </w:rPr>
        <w:t xml:space="preserve"> §</w:t>
      </w:r>
      <w:r w:rsidR="00D5379B" w:rsidRPr="00D749A7">
        <w:rPr>
          <w:rFonts w:ascii="Calibri" w:eastAsia="Calibri" w:hAnsi="Calibri" w:cs="Calibri"/>
        </w:rPr>
        <w:t>2-156-142</w:t>
      </w:r>
      <w:r w:rsidR="000B5283">
        <w:rPr>
          <w:rFonts w:ascii="Calibri" w:eastAsia="Calibri" w:hAnsi="Calibri" w:cs="Calibri"/>
        </w:rPr>
        <w:t>(h), which provides, in relevant part:</w:t>
      </w:r>
      <w:r w:rsidR="00D5379B" w:rsidRPr="00D749A7">
        <w:rPr>
          <w:rFonts w:ascii="Calibri" w:eastAsia="Calibri" w:hAnsi="Calibri" w:cs="Calibri"/>
        </w:rPr>
        <w:t xml:space="preserve"> </w:t>
      </w:r>
    </w:p>
    <w:p w:rsidR="00D5379B" w:rsidRPr="00D5379B" w:rsidRDefault="00D5379B" w:rsidP="00D5379B">
      <w:pPr>
        <w:spacing w:after="0" w:line="240" w:lineRule="auto"/>
        <w:jc w:val="both"/>
        <w:rPr>
          <w:rFonts w:ascii="Calibri" w:eastAsia="Calibri" w:hAnsi="Calibri" w:cs="Calibri"/>
        </w:rPr>
      </w:pPr>
    </w:p>
    <w:p w:rsidR="00D5379B" w:rsidRPr="00D5379B" w:rsidRDefault="00D5379B" w:rsidP="00D5379B">
      <w:pPr>
        <w:spacing w:after="0" w:line="240" w:lineRule="auto"/>
        <w:ind w:left="720" w:right="900" w:hanging="720"/>
        <w:jc w:val="both"/>
        <w:rPr>
          <w:rFonts w:ascii="Calibri" w:eastAsia="Calibri" w:hAnsi="Calibri" w:cs="Calibri"/>
        </w:rPr>
      </w:pPr>
      <w:r w:rsidRPr="00D5379B">
        <w:rPr>
          <w:rFonts w:ascii="Calibri" w:eastAsia="Calibri" w:hAnsi="Calibri" w:cs="Calibri"/>
        </w:rPr>
        <w:tab/>
      </w:r>
      <w:r w:rsidR="000B5283">
        <w:rPr>
          <w:rFonts w:ascii="Calibri" w:eastAsia="Calibri" w:hAnsi="Calibri" w:cs="Calibri"/>
        </w:rPr>
        <w:t>…</w:t>
      </w:r>
      <w:r w:rsidRPr="00D5379B">
        <w:rPr>
          <w:rFonts w:ascii="Calibri" w:eastAsia="Calibri" w:hAnsi="Calibri" w:cs="Calibri"/>
        </w:rPr>
        <w:t xml:space="preserve"> no city official or employee shall solicit any gift on behalf of a third party, if: (i) that official or employee knows that the prospective donor is seeking administrative or legislative action from the City, and (ii) the official or employee is in a position to directly affect the outcome of that action.</w:t>
      </w:r>
    </w:p>
    <w:p w:rsidR="00D5379B" w:rsidRPr="00D5379B" w:rsidRDefault="00D5379B" w:rsidP="00D5379B">
      <w:pPr>
        <w:spacing w:after="0" w:line="240" w:lineRule="auto"/>
        <w:ind w:left="720" w:right="900" w:hanging="720"/>
        <w:jc w:val="both"/>
        <w:rPr>
          <w:rFonts w:ascii="Calibri" w:eastAsia="Calibri" w:hAnsi="Calibri" w:cs="Calibri"/>
        </w:rPr>
      </w:pPr>
    </w:p>
    <w:p w:rsidR="00D5379B" w:rsidRPr="00D5379B" w:rsidRDefault="000B5283" w:rsidP="00D5379B">
      <w:pPr>
        <w:spacing w:after="0" w:line="240" w:lineRule="auto"/>
        <w:jc w:val="both"/>
        <w:rPr>
          <w:rFonts w:ascii="Calibri" w:eastAsia="Calibri" w:hAnsi="Calibri" w:cs="Calibri"/>
        </w:rPr>
      </w:pPr>
      <w:r>
        <w:rPr>
          <w:rFonts w:ascii="Calibri" w:eastAsia="Calibri" w:hAnsi="Calibri" w:cs="Calibri"/>
        </w:rPr>
        <w:t>In other words, t</w:t>
      </w:r>
      <w:r w:rsidR="00B93766">
        <w:rPr>
          <w:rFonts w:ascii="Calibri" w:eastAsia="Calibri" w:hAnsi="Calibri" w:cs="Calibri"/>
        </w:rPr>
        <w:t xml:space="preserve">his subsection prohibits you, as </w:t>
      </w:r>
      <w:r w:rsidR="00D5379B" w:rsidRPr="00D5379B">
        <w:rPr>
          <w:rFonts w:ascii="Calibri" w:eastAsia="Calibri" w:hAnsi="Calibri" w:cs="Calibri"/>
        </w:rPr>
        <w:t xml:space="preserve">an </w:t>
      </w:r>
      <w:r w:rsidR="006A4F7A">
        <w:rPr>
          <w:rFonts w:ascii="Calibri" w:eastAsia="Calibri" w:hAnsi="Calibri" w:cs="Calibri"/>
        </w:rPr>
        <w:t>a</w:t>
      </w:r>
      <w:r w:rsidR="00D5379B" w:rsidRPr="00D5379B">
        <w:rPr>
          <w:rFonts w:ascii="Calibri" w:eastAsia="Calibri" w:hAnsi="Calibri" w:cs="Calibri"/>
        </w:rPr>
        <w:t>lderman</w:t>
      </w:r>
      <w:r w:rsidR="00B93766">
        <w:rPr>
          <w:rFonts w:ascii="Calibri" w:eastAsia="Calibri" w:hAnsi="Calibri" w:cs="Calibri"/>
        </w:rPr>
        <w:t xml:space="preserve">, from </w:t>
      </w:r>
      <w:r w:rsidR="00D5379B" w:rsidRPr="00D5379B">
        <w:rPr>
          <w:rFonts w:ascii="Calibri" w:eastAsia="Calibri" w:hAnsi="Calibri" w:cs="Calibri"/>
        </w:rPr>
        <w:t>solicit</w:t>
      </w:r>
      <w:r w:rsidR="00B93766">
        <w:rPr>
          <w:rFonts w:ascii="Calibri" w:eastAsia="Calibri" w:hAnsi="Calibri" w:cs="Calibri"/>
        </w:rPr>
        <w:t>ing</w:t>
      </w:r>
      <w:r w:rsidR="00D5379B" w:rsidRPr="00D5379B">
        <w:rPr>
          <w:rFonts w:ascii="Calibri" w:eastAsia="Calibri" w:hAnsi="Calibri" w:cs="Calibri"/>
        </w:rPr>
        <w:t xml:space="preserve"> </w:t>
      </w:r>
      <w:r>
        <w:rPr>
          <w:rFonts w:ascii="Calibri" w:eastAsia="Calibri" w:hAnsi="Calibri" w:cs="Calibri"/>
        </w:rPr>
        <w:t xml:space="preserve">on </w:t>
      </w:r>
      <w:r w:rsidR="007F2515">
        <w:rPr>
          <w:rFonts w:ascii="Calibri" w:eastAsia="Calibri" w:hAnsi="Calibri" w:cs="Calibri"/>
        </w:rPr>
        <w:t xml:space="preserve">[U’s]     </w:t>
      </w:r>
      <w:r>
        <w:rPr>
          <w:rFonts w:ascii="Calibri" w:eastAsia="Calibri" w:hAnsi="Calibri" w:cs="Calibri"/>
        </w:rPr>
        <w:t xml:space="preserve"> behalf </w:t>
      </w:r>
      <w:r w:rsidR="00D5379B" w:rsidRPr="00D5379B">
        <w:rPr>
          <w:rFonts w:ascii="Calibri" w:eastAsia="Calibri" w:hAnsi="Calibri" w:cs="Calibri"/>
        </w:rPr>
        <w:t>a</w:t>
      </w:r>
      <w:r>
        <w:rPr>
          <w:rFonts w:ascii="Calibri" w:eastAsia="Calibri" w:hAnsi="Calibri" w:cs="Calibri"/>
        </w:rPr>
        <w:t>ny</w:t>
      </w:r>
      <w:r w:rsidR="00D5379B" w:rsidRPr="00D5379B">
        <w:rPr>
          <w:rFonts w:ascii="Calibri" w:eastAsia="Calibri" w:hAnsi="Calibri" w:cs="Calibri"/>
        </w:rPr>
        <w:t xml:space="preserve"> potential donor who is “seeking administrative or legislative action from the City”</w:t>
      </w:r>
      <w:r w:rsidR="00B93766">
        <w:rPr>
          <w:rStyle w:val="FootnoteReference"/>
          <w:rFonts w:ascii="Calibri" w:eastAsia="Calibri" w:hAnsi="Calibri" w:cs="Calibri"/>
        </w:rPr>
        <w:footnoteReference w:id="7"/>
      </w:r>
      <w:r w:rsidR="00D5379B" w:rsidRPr="00D5379B">
        <w:rPr>
          <w:rFonts w:ascii="Calibri" w:eastAsia="Calibri" w:hAnsi="Calibri" w:cs="Calibri"/>
        </w:rPr>
        <w:t xml:space="preserve"> if </w:t>
      </w:r>
      <w:r w:rsidR="00B93766">
        <w:rPr>
          <w:rFonts w:ascii="Calibri" w:eastAsia="Calibri" w:hAnsi="Calibri" w:cs="Calibri"/>
        </w:rPr>
        <w:t xml:space="preserve">you </w:t>
      </w:r>
      <w:r w:rsidR="00D5379B" w:rsidRPr="00D5379B">
        <w:rPr>
          <w:rFonts w:ascii="Calibri" w:eastAsia="Calibri" w:hAnsi="Calibri" w:cs="Calibri"/>
        </w:rPr>
        <w:t>could have a direct effect on that City action.</w:t>
      </w:r>
      <w:r>
        <w:rPr>
          <w:rFonts w:ascii="Calibri" w:eastAsia="Calibri" w:hAnsi="Calibri" w:cs="Calibri"/>
        </w:rPr>
        <w:t xml:space="preserve"> Thus, we advise you to ensure that any person, individual, business entity, or other organization that you are considering soliciting to make a contribution to </w:t>
      </w:r>
      <w:r w:rsidR="00D859E6">
        <w:rPr>
          <w:rFonts w:ascii="Calibri" w:eastAsia="Calibri" w:hAnsi="Calibri" w:cs="Calibri"/>
        </w:rPr>
        <w:t>[U]        m</w:t>
      </w:r>
      <w:r>
        <w:rPr>
          <w:rFonts w:ascii="Calibri" w:eastAsia="Calibri" w:hAnsi="Calibri" w:cs="Calibri"/>
        </w:rPr>
        <w:t xml:space="preserve">atters then pending before your </w:t>
      </w:r>
      <w:r w:rsidR="00CF6D3A">
        <w:rPr>
          <w:rFonts w:ascii="Calibri" w:eastAsia="Calibri" w:hAnsi="Calibri" w:cs="Calibri"/>
        </w:rPr>
        <w:t>a</w:t>
      </w:r>
      <w:r>
        <w:rPr>
          <w:rFonts w:ascii="Calibri" w:eastAsia="Calibri" w:hAnsi="Calibri" w:cs="Calibri"/>
        </w:rPr>
        <w:t>ldermanic office</w:t>
      </w:r>
      <w:r w:rsidR="00E86862">
        <w:rPr>
          <w:rFonts w:ascii="Calibri" w:eastAsia="Calibri" w:hAnsi="Calibri" w:cs="Calibri"/>
        </w:rPr>
        <w:t>,</w:t>
      </w:r>
      <w:r>
        <w:rPr>
          <w:rFonts w:ascii="Calibri" w:eastAsia="Calibri" w:hAnsi="Calibri" w:cs="Calibri"/>
        </w:rPr>
        <w:t xml:space="preserve"> or the City Council</w:t>
      </w:r>
      <w:r w:rsidR="006A4F7A">
        <w:rPr>
          <w:rFonts w:ascii="Calibri" w:eastAsia="Calibri" w:hAnsi="Calibri" w:cs="Calibri"/>
        </w:rPr>
        <w:t>, or</w:t>
      </w:r>
      <w:r w:rsidR="007F2515">
        <w:rPr>
          <w:rFonts w:ascii="Calibri" w:eastAsia="Calibri" w:hAnsi="Calibri" w:cs="Calibri"/>
        </w:rPr>
        <w:t>, for example,</w:t>
      </w:r>
      <w:r w:rsidR="006A4F7A">
        <w:rPr>
          <w:rFonts w:ascii="Calibri" w:eastAsia="Calibri" w:hAnsi="Calibri" w:cs="Calibri"/>
        </w:rPr>
        <w:t xml:space="preserve"> </w:t>
      </w:r>
      <w:r w:rsidR="00DB6AC9">
        <w:rPr>
          <w:rFonts w:ascii="Calibri" w:eastAsia="Calibri" w:hAnsi="Calibri" w:cs="Calibri"/>
        </w:rPr>
        <w:t xml:space="preserve">[any City Council committee on which you serve.]                   </w:t>
      </w:r>
      <w:r w:rsidR="007F2515">
        <w:rPr>
          <w:rFonts w:ascii="Calibri" w:eastAsia="Calibri" w:hAnsi="Calibri" w:cs="Calibri"/>
        </w:rPr>
        <w:t xml:space="preserve">                           </w:t>
      </w:r>
    </w:p>
    <w:p w:rsidR="00D5379B" w:rsidRPr="00D5379B" w:rsidRDefault="00D5379B" w:rsidP="00D5379B">
      <w:pPr>
        <w:spacing w:after="0" w:line="240" w:lineRule="auto"/>
        <w:jc w:val="both"/>
        <w:rPr>
          <w:rFonts w:ascii="Calibri" w:eastAsia="Calibri" w:hAnsi="Calibri" w:cs="Calibri"/>
        </w:rPr>
      </w:pPr>
    </w:p>
    <w:p w:rsidR="00F71871" w:rsidRPr="001C19DE" w:rsidRDefault="00F71871" w:rsidP="00AF67A0">
      <w:pPr>
        <w:widowControl w:val="0"/>
        <w:autoSpaceDE w:val="0"/>
        <w:autoSpaceDN w:val="0"/>
        <w:adjustRightInd w:val="0"/>
        <w:spacing w:after="0" w:line="240" w:lineRule="auto"/>
        <w:jc w:val="both"/>
        <w:rPr>
          <w:rFonts w:cstheme="minorHAnsi"/>
        </w:rPr>
      </w:pPr>
    </w:p>
    <w:p w:rsidR="00C358A6" w:rsidRPr="00DA49D9" w:rsidRDefault="00644F4D" w:rsidP="00AF67A0">
      <w:pPr>
        <w:spacing w:after="0" w:line="240" w:lineRule="auto"/>
        <w:jc w:val="both"/>
        <w:rPr>
          <w:rFonts w:eastAsia="Times New Roman" w:cstheme="minorHAnsi"/>
          <w:b/>
        </w:rPr>
      </w:pPr>
      <w:r w:rsidRPr="00DA49D9">
        <w:rPr>
          <w:rFonts w:eastAsia="Times New Roman" w:cstheme="minorHAnsi"/>
          <w:b/>
        </w:rPr>
        <w:t>5</w:t>
      </w:r>
      <w:r w:rsidR="00C358A6" w:rsidRPr="00DA49D9">
        <w:rPr>
          <w:rFonts w:eastAsia="Times New Roman" w:cstheme="minorHAnsi"/>
          <w:b/>
        </w:rPr>
        <w:t xml:space="preserve">. Money for Advice. </w:t>
      </w:r>
    </w:p>
    <w:p w:rsidR="001C19DE" w:rsidRPr="001C19DE" w:rsidRDefault="001C19DE" w:rsidP="00AF67A0">
      <w:pPr>
        <w:spacing w:after="0" w:line="240" w:lineRule="auto"/>
        <w:jc w:val="both"/>
        <w:rPr>
          <w:rFonts w:eastAsia="Times New Roman" w:cstheme="minorHAnsi"/>
        </w:rPr>
      </w:pPr>
    </w:p>
    <w:p w:rsidR="005A2D50" w:rsidRDefault="0045519D" w:rsidP="00AF67A0">
      <w:pPr>
        <w:spacing w:after="0" w:line="240" w:lineRule="auto"/>
        <w:jc w:val="both"/>
        <w:rPr>
          <w:rFonts w:eastAsia="Times New Roman" w:cstheme="minorHAnsi"/>
        </w:rPr>
      </w:pPr>
      <w:r w:rsidRPr="001C19DE">
        <w:rPr>
          <w:rFonts w:eastAsia="Times New Roman" w:cstheme="minorHAnsi"/>
        </w:rPr>
        <w:t>This provision, §</w:t>
      </w:r>
      <w:r w:rsidR="00C358A6" w:rsidRPr="001C19DE">
        <w:rPr>
          <w:rFonts w:eastAsia="Times New Roman" w:cstheme="minorHAnsi"/>
        </w:rPr>
        <w:t>2-156-</w:t>
      </w:r>
      <w:r w:rsidR="00AF67A0">
        <w:rPr>
          <w:rFonts w:eastAsia="Times New Roman" w:cstheme="minorHAnsi"/>
        </w:rPr>
        <w:t>142(f)</w:t>
      </w:r>
      <w:r w:rsidR="00C358A6" w:rsidRPr="001C19DE">
        <w:rPr>
          <w:rFonts w:eastAsia="Times New Roman" w:cstheme="minorHAnsi"/>
        </w:rPr>
        <w:t xml:space="preserve">, prohibits you from accepting </w:t>
      </w:r>
      <w:r w:rsidR="00AF67A0">
        <w:rPr>
          <w:rFonts w:eastAsia="Times New Roman" w:cstheme="minorHAnsi"/>
        </w:rPr>
        <w:t xml:space="preserve">anything of value, such as </w:t>
      </w:r>
      <w:r w:rsidR="00C358A6" w:rsidRPr="001C19DE">
        <w:rPr>
          <w:rFonts w:eastAsia="Times New Roman" w:cstheme="minorHAnsi"/>
        </w:rPr>
        <w:t>compensation</w:t>
      </w:r>
      <w:r w:rsidR="00AF67A0">
        <w:rPr>
          <w:rFonts w:eastAsia="Times New Roman" w:cstheme="minorHAnsi"/>
        </w:rPr>
        <w:t xml:space="preserve">, gifts, promises, </w:t>
      </w:r>
      <w:r w:rsidR="000B5283">
        <w:rPr>
          <w:rFonts w:eastAsia="Times New Roman" w:cstheme="minorHAnsi"/>
        </w:rPr>
        <w:t xml:space="preserve">campaign contributions, </w:t>
      </w:r>
      <w:r w:rsidR="00AF67A0">
        <w:rPr>
          <w:rFonts w:eastAsia="Times New Roman" w:cstheme="minorHAnsi"/>
        </w:rPr>
        <w:t>etc.</w:t>
      </w:r>
      <w:r w:rsidR="00C358A6" w:rsidRPr="001C19DE">
        <w:rPr>
          <w:rFonts w:eastAsia="Times New Roman" w:cstheme="minorHAnsi"/>
        </w:rPr>
        <w:t xml:space="preserve"> from anyone other than the City</w:t>
      </w:r>
      <w:r w:rsidR="000B5283">
        <w:rPr>
          <w:rFonts w:eastAsia="Times New Roman" w:cstheme="minorHAnsi"/>
        </w:rPr>
        <w:t xml:space="preserve"> (</w:t>
      </w:r>
      <w:r w:rsidR="00C358A6" w:rsidRPr="001C19DE">
        <w:rPr>
          <w:rFonts w:eastAsia="Times New Roman" w:cstheme="minorHAnsi"/>
        </w:rPr>
        <w:t>such as</w:t>
      </w:r>
      <w:r w:rsidRPr="001C19DE">
        <w:rPr>
          <w:rFonts w:eastAsia="Times New Roman" w:cstheme="minorHAnsi"/>
        </w:rPr>
        <w:t xml:space="preserve"> </w:t>
      </w:r>
      <w:r w:rsidR="007F2515">
        <w:rPr>
          <w:rFonts w:eastAsia="Times New Roman" w:cstheme="minorHAnsi"/>
        </w:rPr>
        <w:t xml:space="preserve">[U]           </w:t>
      </w:r>
      <w:r w:rsidR="000B5283">
        <w:rPr>
          <w:rFonts w:eastAsia="Times New Roman" w:cstheme="minorHAnsi"/>
        </w:rPr>
        <w:t>)</w:t>
      </w:r>
      <w:r w:rsidRPr="001C19DE">
        <w:rPr>
          <w:rFonts w:eastAsia="Times New Roman" w:cstheme="minorHAnsi"/>
        </w:rPr>
        <w:t xml:space="preserve">, </w:t>
      </w:r>
      <w:r w:rsidR="00C358A6" w:rsidRPr="001C19DE">
        <w:rPr>
          <w:rFonts w:eastAsia="Times New Roman" w:cstheme="minorHAnsi"/>
        </w:rPr>
        <w:t xml:space="preserve">for giving advice or assistance on matters concerning City business, if the matters are in any way related to your aldermanic responsibilities, or </w:t>
      </w:r>
      <w:r w:rsidR="00E86862">
        <w:rPr>
          <w:rFonts w:eastAsia="Times New Roman" w:cstheme="minorHAnsi"/>
        </w:rPr>
        <w:t>c</w:t>
      </w:r>
      <w:r w:rsidR="00C358A6" w:rsidRPr="001C19DE">
        <w:rPr>
          <w:rFonts w:eastAsia="Times New Roman" w:cstheme="minorHAnsi"/>
        </w:rPr>
        <w:t xml:space="preserve">ould come before City Council. The prohibition includes receiving compensation or anything else of value for giving even "behind the scenes" advice. As </w:t>
      </w:r>
      <w:r w:rsidR="00E86862">
        <w:rPr>
          <w:rFonts w:eastAsia="Times New Roman" w:cstheme="minorHAnsi"/>
        </w:rPr>
        <w:t>the Board</w:t>
      </w:r>
      <w:r w:rsidR="00E86862" w:rsidRPr="001C19DE">
        <w:rPr>
          <w:rFonts w:eastAsia="Times New Roman" w:cstheme="minorHAnsi"/>
        </w:rPr>
        <w:t xml:space="preserve"> </w:t>
      </w:r>
      <w:r w:rsidR="00156B23">
        <w:rPr>
          <w:rFonts w:eastAsia="Times New Roman" w:cstheme="minorHAnsi"/>
        </w:rPr>
        <w:t>determined</w:t>
      </w:r>
      <w:r w:rsidR="00156B23" w:rsidRPr="001C19DE">
        <w:rPr>
          <w:rFonts w:eastAsia="Times New Roman" w:cstheme="minorHAnsi"/>
        </w:rPr>
        <w:t xml:space="preserve"> </w:t>
      </w:r>
      <w:r w:rsidR="00C358A6" w:rsidRPr="001C19DE">
        <w:rPr>
          <w:rFonts w:eastAsia="Times New Roman" w:cstheme="minorHAnsi"/>
        </w:rPr>
        <w:t>in a 1988 case, it prohibits an alderman:</w:t>
      </w:r>
    </w:p>
    <w:p w:rsidR="005A2D50" w:rsidRDefault="005A2D50" w:rsidP="00AF67A0">
      <w:pPr>
        <w:spacing w:after="0" w:line="240" w:lineRule="auto"/>
        <w:jc w:val="both"/>
        <w:rPr>
          <w:rFonts w:eastAsia="Times New Roman" w:cstheme="minorHAnsi"/>
        </w:rPr>
      </w:pPr>
    </w:p>
    <w:p w:rsidR="00A1705D" w:rsidRPr="001C19DE" w:rsidRDefault="005A2D50" w:rsidP="00AF67A0">
      <w:pPr>
        <w:spacing w:after="0" w:line="240" w:lineRule="auto"/>
        <w:ind w:left="360"/>
        <w:jc w:val="both"/>
        <w:rPr>
          <w:rFonts w:eastAsia="Times New Roman" w:cstheme="minorHAnsi"/>
        </w:rPr>
      </w:pPr>
      <w:r>
        <w:rPr>
          <w:rFonts w:eastAsia="Times New Roman" w:cstheme="minorHAnsi"/>
        </w:rPr>
        <w:t>…</w:t>
      </w:r>
      <w:r w:rsidR="00C358A6" w:rsidRPr="001C19DE">
        <w:rPr>
          <w:rFonts w:eastAsia="Times New Roman" w:cstheme="minorHAnsi"/>
        </w:rPr>
        <w:t>from accepting</w:t>
      </w:r>
      <w:r w:rsidR="00A1705D" w:rsidRPr="001C19DE">
        <w:rPr>
          <w:rFonts w:eastAsia="Times New Roman" w:cstheme="minorHAnsi"/>
        </w:rPr>
        <w:t xml:space="preserve"> </w:t>
      </w:r>
      <w:r w:rsidR="00C358A6" w:rsidRPr="001C19DE">
        <w:rPr>
          <w:rFonts w:eastAsia="Times New Roman" w:cstheme="minorHAnsi"/>
        </w:rPr>
        <w:t>any monetary benefit or service of any kind, including campaign funds or voluntary fundraising services, in return for the assistance [given] to persons seeking City contracts</w:t>
      </w:r>
      <w:r w:rsidR="00AF67A0">
        <w:rPr>
          <w:rFonts w:eastAsia="Times New Roman" w:cstheme="minorHAnsi"/>
        </w:rPr>
        <w:t xml:space="preserve"> [or regulatory assistance, etc., we add here]</w:t>
      </w:r>
      <w:r w:rsidR="00C358A6" w:rsidRPr="001C19DE">
        <w:rPr>
          <w:rFonts w:eastAsia="Times New Roman" w:cstheme="minorHAnsi"/>
        </w:rPr>
        <w:t>. Moreover, this prohibition</w:t>
      </w:r>
      <w:r w:rsidR="00A1705D" w:rsidRPr="001C19DE">
        <w:rPr>
          <w:rFonts w:eastAsia="Times New Roman" w:cstheme="minorHAnsi"/>
        </w:rPr>
        <w:t xml:space="preserve"> </w:t>
      </w:r>
      <w:r w:rsidR="00C358A6" w:rsidRPr="001C19DE">
        <w:rPr>
          <w:rFonts w:eastAsia="Times New Roman" w:cstheme="minorHAnsi"/>
        </w:rPr>
        <w:t>applies to gifts, favors, or promises made either prior or subsequent</w:t>
      </w:r>
      <w:r w:rsidR="00A1705D" w:rsidRPr="001C19DE">
        <w:rPr>
          <w:rFonts w:eastAsia="Times New Roman" w:cstheme="minorHAnsi"/>
        </w:rPr>
        <w:t xml:space="preserve"> </w:t>
      </w:r>
      <w:r w:rsidR="00C358A6" w:rsidRPr="001C19DE">
        <w:rPr>
          <w:rFonts w:eastAsia="Times New Roman" w:cstheme="minorHAnsi"/>
        </w:rPr>
        <w:t xml:space="preserve">to any assistance [the alderman] offer[s] the donor. In other words, the Ordinance would prohibit [an alderman] from accepting any ‘thing of value’ in exchange for assistance on a matter of City business, whether [the alderman accepts] such gifts prior to [the] </w:t>
      </w:r>
      <w:r w:rsidR="00A1705D" w:rsidRPr="001C19DE">
        <w:rPr>
          <w:rFonts w:eastAsia="Times New Roman" w:cstheme="minorHAnsi"/>
        </w:rPr>
        <w:t>a</w:t>
      </w:r>
      <w:r w:rsidR="00C358A6" w:rsidRPr="001C19DE">
        <w:rPr>
          <w:rFonts w:eastAsia="Times New Roman" w:cstheme="minorHAnsi"/>
        </w:rPr>
        <w:t>ssistance or in a deferred fashion.”</w:t>
      </w:r>
      <w:r w:rsidR="00A1705D" w:rsidRPr="001C19DE">
        <w:rPr>
          <w:rFonts w:eastAsia="Times New Roman" w:cstheme="minorHAnsi"/>
        </w:rPr>
        <w:t xml:space="preserve"> </w:t>
      </w:r>
      <w:r w:rsidR="00C358A6" w:rsidRPr="001C19DE">
        <w:rPr>
          <w:rFonts w:eastAsia="Times New Roman" w:cstheme="minorHAnsi"/>
        </w:rPr>
        <w:t>Case No. 88022.A.</w:t>
      </w:r>
      <w:r w:rsidR="00A1705D" w:rsidRPr="001C19DE">
        <w:rPr>
          <w:rFonts w:eastAsia="Times New Roman" w:cstheme="minorHAnsi"/>
        </w:rPr>
        <w:t xml:space="preserve">  </w:t>
      </w:r>
    </w:p>
    <w:p w:rsidR="005C7FDB" w:rsidRDefault="005C7FDB" w:rsidP="00AF67A0">
      <w:pPr>
        <w:spacing w:after="0" w:line="240" w:lineRule="auto"/>
        <w:jc w:val="both"/>
        <w:rPr>
          <w:rFonts w:eastAsia="Times New Roman" w:cstheme="minorHAnsi"/>
        </w:rPr>
      </w:pPr>
    </w:p>
    <w:p w:rsidR="00AF67A0" w:rsidRDefault="00263CDB" w:rsidP="00AF67A0">
      <w:pPr>
        <w:spacing w:after="0" w:line="240" w:lineRule="auto"/>
        <w:jc w:val="both"/>
        <w:rPr>
          <w:rFonts w:eastAsia="Times New Roman" w:cstheme="minorHAnsi"/>
        </w:rPr>
      </w:pPr>
      <w:r>
        <w:rPr>
          <w:rFonts w:eastAsia="Times New Roman" w:cstheme="minorHAnsi"/>
        </w:rPr>
        <w:t xml:space="preserve">What this </w:t>
      </w:r>
      <w:r w:rsidR="005C7FDB">
        <w:rPr>
          <w:rFonts w:eastAsia="Times New Roman" w:cstheme="minorHAnsi"/>
        </w:rPr>
        <w:t xml:space="preserve">prohibition </w:t>
      </w:r>
      <w:r>
        <w:rPr>
          <w:rFonts w:eastAsia="Times New Roman" w:cstheme="minorHAnsi"/>
        </w:rPr>
        <w:t xml:space="preserve">means </w:t>
      </w:r>
      <w:r w:rsidR="005C7FDB">
        <w:rPr>
          <w:rFonts w:eastAsia="Times New Roman" w:cstheme="minorHAnsi"/>
        </w:rPr>
        <w:t xml:space="preserve">in your case </w:t>
      </w:r>
      <w:r>
        <w:rPr>
          <w:rFonts w:eastAsia="Times New Roman" w:cstheme="minorHAnsi"/>
        </w:rPr>
        <w:t>is that</w:t>
      </w:r>
      <w:r w:rsidR="000B5283">
        <w:rPr>
          <w:rFonts w:eastAsia="Times New Roman" w:cstheme="minorHAnsi"/>
        </w:rPr>
        <w:t>,</w:t>
      </w:r>
      <w:r>
        <w:rPr>
          <w:rFonts w:eastAsia="Times New Roman" w:cstheme="minorHAnsi"/>
        </w:rPr>
        <w:t xml:space="preserve"> because you </w:t>
      </w:r>
      <w:r w:rsidR="00E86862">
        <w:rPr>
          <w:rFonts w:eastAsia="Times New Roman" w:cstheme="minorHAnsi"/>
        </w:rPr>
        <w:t xml:space="preserve">envision </w:t>
      </w:r>
      <w:r w:rsidR="00AF67A0">
        <w:rPr>
          <w:rFonts w:eastAsia="Times New Roman" w:cstheme="minorHAnsi"/>
        </w:rPr>
        <w:t>be</w:t>
      </w:r>
      <w:r w:rsidR="00E86862">
        <w:rPr>
          <w:rFonts w:eastAsia="Times New Roman" w:cstheme="minorHAnsi"/>
        </w:rPr>
        <w:t>ing</w:t>
      </w:r>
      <w:r w:rsidR="00AF67A0">
        <w:rPr>
          <w:rFonts w:eastAsia="Times New Roman" w:cstheme="minorHAnsi"/>
        </w:rPr>
        <w:t xml:space="preserve"> a paid </w:t>
      </w:r>
      <w:r w:rsidR="007F2515">
        <w:rPr>
          <w:rFonts w:eastAsia="Times New Roman" w:cstheme="minorHAnsi"/>
        </w:rPr>
        <w:t xml:space="preserve">[U]     </w:t>
      </w:r>
      <w:r w:rsidR="00AF67A0">
        <w:rPr>
          <w:rFonts w:eastAsia="Times New Roman" w:cstheme="minorHAnsi"/>
        </w:rPr>
        <w:t xml:space="preserve"> employee</w:t>
      </w:r>
      <w:r w:rsidR="006A4F7A">
        <w:rPr>
          <w:rFonts w:eastAsia="Times New Roman" w:cstheme="minorHAnsi"/>
        </w:rPr>
        <w:t xml:space="preserve"> or consultant</w:t>
      </w:r>
      <w:r>
        <w:rPr>
          <w:rFonts w:eastAsia="Times New Roman" w:cstheme="minorHAnsi"/>
        </w:rPr>
        <w:t>,</w:t>
      </w:r>
      <w:r w:rsidR="00AF67A0">
        <w:rPr>
          <w:rFonts w:eastAsia="Times New Roman" w:cstheme="minorHAnsi"/>
        </w:rPr>
        <w:t xml:space="preserve"> </w:t>
      </w:r>
      <w:r>
        <w:rPr>
          <w:rFonts w:eastAsia="Times New Roman" w:cstheme="minorHAnsi"/>
        </w:rPr>
        <w:t xml:space="preserve">you </w:t>
      </w:r>
      <w:r w:rsidR="00AF67A0">
        <w:rPr>
          <w:rFonts w:eastAsia="Times New Roman" w:cstheme="minorHAnsi"/>
        </w:rPr>
        <w:t>cannot advis</w:t>
      </w:r>
      <w:r w:rsidR="00E86862">
        <w:rPr>
          <w:rFonts w:eastAsia="Times New Roman" w:cstheme="minorHAnsi"/>
        </w:rPr>
        <w:t>e</w:t>
      </w:r>
      <w:r w:rsidR="00AF67A0">
        <w:rPr>
          <w:rFonts w:eastAsia="Times New Roman" w:cstheme="minorHAnsi"/>
        </w:rPr>
        <w:t xml:space="preserve"> </w:t>
      </w:r>
      <w:r w:rsidR="007F2515">
        <w:rPr>
          <w:rFonts w:eastAsia="Times New Roman" w:cstheme="minorHAnsi"/>
        </w:rPr>
        <w:t xml:space="preserve">[U]     </w:t>
      </w:r>
      <w:r w:rsidR="00AF67A0">
        <w:rPr>
          <w:rFonts w:eastAsia="Times New Roman" w:cstheme="minorHAnsi"/>
        </w:rPr>
        <w:t xml:space="preserve"> on any matters involving the City, even behind the scenes, and that, should such issues come up, </w:t>
      </w:r>
      <w:r>
        <w:rPr>
          <w:rFonts w:eastAsia="Times New Roman" w:cstheme="minorHAnsi"/>
        </w:rPr>
        <w:t xml:space="preserve">you </w:t>
      </w:r>
      <w:r w:rsidR="00AF67A0">
        <w:rPr>
          <w:rFonts w:eastAsia="Times New Roman" w:cstheme="minorHAnsi"/>
        </w:rPr>
        <w:t>can</w:t>
      </w:r>
      <w:r>
        <w:rPr>
          <w:rFonts w:eastAsia="Times New Roman" w:cstheme="minorHAnsi"/>
        </w:rPr>
        <w:t xml:space="preserve">not </w:t>
      </w:r>
      <w:r w:rsidR="00AF67A0">
        <w:rPr>
          <w:rFonts w:eastAsia="Times New Roman" w:cstheme="minorHAnsi"/>
        </w:rPr>
        <w:t xml:space="preserve">“represent” </w:t>
      </w:r>
      <w:r w:rsidR="007F2515">
        <w:rPr>
          <w:rFonts w:eastAsia="Times New Roman" w:cstheme="minorHAnsi"/>
        </w:rPr>
        <w:t xml:space="preserve">[U]     </w:t>
      </w:r>
      <w:r w:rsidR="00156B23">
        <w:rPr>
          <w:rFonts w:eastAsia="Times New Roman" w:cstheme="minorHAnsi"/>
        </w:rPr>
        <w:t>, as discussed above</w:t>
      </w:r>
      <w:r w:rsidR="00E86862">
        <w:rPr>
          <w:rFonts w:eastAsia="Times New Roman" w:cstheme="minorHAnsi"/>
        </w:rPr>
        <w:t xml:space="preserve"> in any communications with other City officials or employees</w:t>
      </w:r>
      <w:r w:rsidR="00156B23">
        <w:rPr>
          <w:rFonts w:eastAsia="Times New Roman" w:cstheme="minorHAnsi"/>
        </w:rPr>
        <w:t>,</w:t>
      </w:r>
      <w:r w:rsidR="00AF67A0">
        <w:rPr>
          <w:rFonts w:eastAsia="Times New Roman" w:cstheme="minorHAnsi"/>
        </w:rPr>
        <w:t xml:space="preserve"> </w:t>
      </w:r>
      <w:r>
        <w:rPr>
          <w:rFonts w:eastAsia="Times New Roman" w:cstheme="minorHAnsi"/>
        </w:rPr>
        <w:t xml:space="preserve">nor </w:t>
      </w:r>
      <w:r w:rsidR="000B5283">
        <w:rPr>
          <w:rFonts w:eastAsia="Times New Roman" w:cstheme="minorHAnsi"/>
        </w:rPr>
        <w:t xml:space="preserve">could </w:t>
      </w:r>
      <w:r>
        <w:rPr>
          <w:rFonts w:eastAsia="Times New Roman" w:cstheme="minorHAnsi"/>
        </w:rPr>
        <w:t xml:space="preserve">you </w:t>
      </w:r>
      <w:r w:rsidR="00AF67A0">
        <w:rPr>
          <w:rFonts w:eastAsia="Times New Roman" w:cstheme="minorHAnsi"/>
        </w:rPr>
        <w:t xml:space="preserve">give advice to </w:t>
      </w:r>
      <w:r>
        <w:rPr>
          <w:rFonts w:eastAsia="Times New Roman" w:cstheme="minorHAnsi"/>
        </w:rPr>
        <w:t xml:space="preserve">your </w:t>
      </w:r>
      <w:r w:rsidR="007F2515">
        <w:rPr>
          <w:rFonts w:eastAsia="Times New Roman" w:cstheme="minorHAnsi"/>
        </w:rPr>
        <w:t xml:space="preserve">[U]  </w:t>
      </w:r>
      <w:r w:rsidR="000B5283">
        <w:rPr>
          <w:rFonts w:eastAsia="Times New Roman" w:cstheme="minorHAnsi"/>
        </w:rPr>
        <w:t xml:space="preserve"> </w:t>
      </w:r>
      <w:r w:rsidR="00AF67A0">
        <w:rPr>
          <w:rFonts w:eastAsia="Times New Roman" w:cstheme="minorHAnsi"/>
        </w:rPr>
        <w:t>co-workers or</w:t>
      </w:r>
      <w:r w:rsidR="000B5283">
        <w:rPr>
          <w:rFonts w:eastAsia="Times New Roman" w:cstheme="minorHAnsi"/>
        </w:rPr>
        <w:t xml:space="preserve"> to </w:t>
      </w:r>
      <w:r w:rsidR="00AF67A0">
        <w:rPr>
          <w:rFonts w:eastAsia="Times New Roman" w:cstheme="minorHAnsi"/>
        </w:rPr>
        <w:t xml:space="preserve"> </w:t>
      </w:r>
      <w:r w:rsidR="007F2515">
        <w:rPr>
          <w:rFonts w:eastAsia="Times New Roman" w:cstheme="minorHAnsi"/>
        </w:rPr>
        <w:t xml:space="preserve">[U’s]     </w:t>
      </w:r>
      <w:r>
        <w:rPr>
          <w:rFonts w:eastAsia="Times New Roman" w:cstheme="minorHAnsi"/>
        </w:rPr>
        <w:t xml:space="preserve"> </w:t>
      </w:r>
      <w:r w:rsidR="00AF67A0">
        <w:rPr>
          <w:rFonts w:eastAsia="Times New Roman" w:cstheme="minorHAnsi"/>
        </w:rPr>
        <w:t>management on matters involving the City</w:t>
      </w:r>
      <w:r w:rsidR="000B5283">
        <w:rPr>
          <w:rFonts w:eastAsia="Times New Roman" w:cstheme="minorHAnsi"/>
        </w:rPr>
        <w:t>, if there is a reasonable possibility that the matter would come before the City Council.</w:t>
      </w:r>
      <w:r w:rsidR="00AF67A0">
        <w:rPr>
          <w:rFonts w:eastAsia="Times New Roman" w:cstheme="minorHAnsi"/>
        </w:rPr>
        <w:t xml:space="preserve">  Others in the </w:t>
      </w:r>
      <w:r w:rsidR="007F2515">
        <w:rPr>
          <w:rFonts w:eastAsia="Times New Roman" w:cstheme="minorHAnsi"/>
        </w:rPr>
        <w:t xml:space="preserve">[U]      </w:t>
      </w:r>
      <w:r w:rsidR="00AF67A0">
        <w:rPr>
          <w:rFonts w:eastAsia="Times New Roman" w:cstheme="minorHAnsi"/>
        </w:rPr>
        <w:t xml:space="preserve">organization can and </w:t>
      </w:r>
      <w:r w:rsidR="006A4F7A">
        <w:rPr>
          <w:rFonts w:eastAsia="Times New Roman" w:cstheme="minorHAnsi"/>
        </w:rPr>
        <w:t>would have to</w:t>
      </w:r>
      <w:r w:rsidR="00AF67A0">
        <w:rPr>
          <w:rFonts w:eastAsia="Times New Roman" w:cstheme="minorHAnsi"/>
        </w:rPr>
        <w:t xml:space="preserve"> handle such matters without </w:t>
      </w:r>
      <w:r>
        <w:rPr>
          <w:rFonts w:eastAsia="Times New Roman" w:cstheme="minorHAnsi"/>
        </w:rPr>
        <w:t xml:space="preserve">your </w:t>
      </w:r>
      <w:r w:rsidR="00AF67A0">
        <w:rPr>
          <w:rFonts w:eastAsia="Times New Roman" w:cstheme="minorHAnsi"/>
        </w:rPr>
        <w:t xml:space="preserve">assistance.  Should a matter come up that would otherwise require </w:t>
      </w:r>
      <w:r>
        <w:rPr>
          <w:rFonts w:eastAsia="Times New Roman" w:cstheme="minorHAnsi"/>
        </w:rPr>
        <w:t xml:space="preserve">your </w:t>
      </w:r>
      <w:r w:rsidR="00AF67A0">
        <w:rPr>
          <w:rFonts w:eastAsia="Times New Roman" w:cstheme="minorHAnsi"/>
        </w:rPr>
        <w:t xml:space="preserve">approval or recommendation as the </w:t>
      </w:r>
      <w:r w:rsidR="006A4F7A">
        <w:rPr>
          <w:rFonts w:eastAsia="Times New Roman" w:cstheme="minorHAnsi"/>
        </w:rPr>
        <w:t>a</w:t>
      </w:r>
      <w:r w:rsidR="00AF67A0">
        <w:rPr>
          <w:rFonts w:eastAsia="Times New Roman" w:cstheme="minorHAnsi"/>
        </w:rPr>
        <w:t>lderman</w:t>
      </w:r>
      <w:r w:rsidR="000B5283">
        <w:rPr>
          <w:rFonts w:eastAsia="Times New Roman" w:cstheme="minorHAnsi"/>
        </w:rPr>
        <w:t xml:space="preserve"> of the ward in which </w:t>
      </w:r>
      <w:r w:rsidR="007F2515">
        <w:rPr>
          <w:rFonts w:eastAsia="Times New Roman" w:cstheme="minorHAnsi"/>
        </w:rPr>
        <w:t xml:space="preserve">[U]     </w:t>
      </w:r>
      <w:r w:rsidR="000B5283">
        <w:rPr>
          <w:rFonts w:eastAsia="Times New Roman" w:cstheme="minorHAnsi"/>
        </w:rPr>
        <w:t xml:space="preserve"> is located</w:t>
      </w:r>
      <w:r w:rsidR="00AF67A0">
        <w:rPr>
          <w:rFonts w:eastAsia="Times New Roman" w:cstheme="minorHAnsi"/>
        </w:rPr>
        <w:t xml:space="preserve">, </w:t>
      </w:r>
      <w:r>
        <w:rPr>
          <w:rFonts w:eastAsia="Times New Roman" w:cstheme="minorHAnsi"/>
        </w:rPr>
        <w:t xml:space="preserve">you </w:t>
      </w:r>
      <w:r w:rsidR="000B5283">
        <w:rPr>
          <w:rFonts w:eastAsia="Times New Roman" w:cstheme="minorHAnsi"/>
        </w:rPr>
        <w:t>would need to</w:t>
      </w:r>
      <w:r>
        <w:rPr>
          <w:rFonts w:eastAsia="Times New Roman" w:cstheme="minorHAnsi"/>
        </w:rPr>
        <w:t xml:space="preserve"> </w:t>
      </w:r>
      <w:r w:rsidR="00AF67A0">
        <w:rPr>
          <w:rFonts w:eastAsia="Times New Roman" w:cstheme="minorHAnsi"/>
        </w:rPr>
        <w:t>ensure that another City Council member handles it and that</w:t>
      </w:r>
      <w:r>
        <w:rPr>
          <w:rFonts w:eastAsia="Times New Roman" w:cstheme="minorHAnsi"/>
        </w:rPr>
        <w:t xml:space="preserve"> you </w:t>
      </w:r>
      <w:r w:rsidR="00AF67A0">
        <w:rPr>
          <w:rFonts w:eastAsia="Times New Roman" w:cstheme="minorHAnsi"/>
        </w:rPr>
        <w:t xml:space="preserve">do not participate in or try to influence </w:t>
      </w:r>
      <w:r>
        <w:rPr>
          <w:rFonts w:eastAsia="Times New Roman" w:cstheme="minorHAnsi"/>
        </w:rPr>
        <w:t>the matter</w:t>
      </w:r>
      <w:r w:rsidR="00AF67A0">
        <w:rPr>
          <w:rFonts w:eastAsia="Times New Roman" w:cstheme="minorHAnsi"/>
        </w:rPr>
        <w:t xml:space="preserve"> in any way.</w:t>
      </w:r>
    </w:p>
    <w:p w:rsidR="00AF67A0" w:rsidRPr="001C19DE" w:rsidRDefault="00AF67A0" w:rsidP="00AF67A0">
      <w:pPr>
        <w:spacing w:after="0" w:line="240" w:lineRule="auto"/>
        <w:jc w:val="both"/>
        <w:rPr>
          <w:rFonts w:eastAsia="Times New Roman" w:cstheme="minorHAnsi"/>
        </w:rPr>
      </w:pPr>
    </w:p>
    <w:p w:rsidR="00A1705D" w:rsidRPr="00DA49D9" w:rsidRDefault="00644F4D" w:rsidP="00AF67A0">
      <w:pPr>
        <w:spacing w:after="0" w:line="240" w:lineRule="auto"/>
        <w:jc w:val="both"/>
        <w:rPr>
          <w:rFonts w:eastAsia="Times New Roman" w:cstheme="minorHAnsi"/>
          <w:b/>
        </w:rPr>
      </w:pPr>
      <w:r w:rsidRPr="00DA49D9">
        <w:rPr>
          <w:rFonts w:eastAsia="Times New Roman" w:cstheme="minorHAnsi"/>
          <w:b/>
        </w:rPr>
        <w:t>6</w:t>
      </w:r>
      <w:r w:rsidR="001C19DE" w:rsidRPr="00DA49D9">
        <w:rPr>
          <w:rFonts w:eastAsia="Times New Roman" w:cstheme="minorHAnsi"/>
          <w:b/>
        </w:rPr>
        <w:t>.</w:t>
      </w:r>
      <w:r w:rsidR="00C358A6" w:rsidRPr="00DA49D9">
        <w:rPr>
          <w:rFonts w:eastAsia="Times New Roman" w:cstheme="minorHAnsi"/>
          <w:b/>
        </w:rPr>
        <w:t xml:space="preserve"> Conflicts of Interest; Improper Influence.</w:t>
      </w:r>
    </w:p>
    <w:p w:rsidR="00A1705D" w:rsidRPr="001C19DE" w:rsidRDefault="00A1705D" w:rsidP="00AF67A0">
      <w:pPr>
        <w:spacing w:after="0" w:line="240" w:lineRule="auto"/>
        <w:jc w:val="both"/>
        <w:rPr>
          <w:rFonts w:eastAsia="Times New Roman" w:cstheme="minorHAnsi"/>
        </w:rPr>
      </w:pPr>
    </w:p>
    <w:p w:rsidR="002F15F5" w:rsidRDefault="0045519D" w:rsidP="00AF67A0">
      <w:pPr>
        <w:spacing w:after="0" w:line="240" w:lineRule="auto"/>
        <w:jc w:val="both"/>
        <w:rPr>
          <w:rFonts w:eastAsia="Times New Roman" w:cstheme="minorHAnsi"/>
          <w:color w:val="000000"/>
        </w:rPr>
      </w:pPr>
      <w:r w:rsidRPr="001C19DE">
        <w:rPr>
          <w:rFonts w:eastAsia="Times New Roman" w:cstheme="minorHAnsi"/>
          <w:color w:val="000000"/>
        </w:rPr>
        <w:t>Two sections of the Ethics Ordinance require that you recuse yourself from certain matters pending before the City.  Sections 2-156-030(a)</w:t>
      </w:r>
      <w:r w:rsidR="00CE02E4">
        <w:rPr>
          <w:rFonts w:eastAsia="Times New Roman" w:cstheme="minorHAnsi"/>
          <w:color w:val="000000"/>
        </w:rPr>
        <w:t xml:space="preserve"> and (b)</w:t>
      </w:r>
      <w:r w:rsidRPr="001C19DE">
        <w:rPr>
          <w:rFonts w:eastAsia="Times New Roman" w:cstheme="minorHAnsi"/>
          <w:color w:val="000000"/>
        </w:rPr>
        <w:t>, “Improper influence,” and 2-156-080(a) and (b)(1) &amp; (2), “Conflicts of interest, appearance of impropriety,” both provide</w:t>
      </w:r>
      <w:r w:rsidR="002F15F5">
        <w:rPr>
          <w:rFonts w:eastAsia="Times New Roman" w:cstheme="minorHAnsi"/>
          <w:color w:val="000000"/>
        </w:rPr>
        <w:t>, in relevant part,</w:t>
      </w:r>
      <w:r w:rsidRPr="001C19DE">
        <w:rPr>
          <w:rFonts w:eastAsia="Times New Roman" w:cstheme="minorHAnsi"/>
          <w:color w:val="000000"/>
        </w:rPr>
        <w:t xml:space="preserve"> that you cannot make, participate in making or in any way attempt to use your </w:t>
      </w:r>
      <w:r w:rsidR="002F15F5">
        <w:rPr>
          <w:rFonts w:eastAsia="Times New Roman" w:cstheme="minorHAnsi"/>
          <w:color w:val="000000"/>
        </w:rPr>
        <w:t xml:space="preserve">City </w:t>
      </w:r>
      <w:r w:rsidRPr="001C19DE">
        <w:rPr>
          <w:rFonts w:eastAsia="Times New Roman" w:cstheme="minorHAnsi"/>
          <w:color w:val="000000"/>
        </w:rPr>
        <w:t xml:space="preserve">position to influence any City governmental decision or action involving a person (here, </w:t>
      </w:r>
      <w:r w:rsidR="00DB6AC9">
        <w:rPr>
          <w:rFonts w:eastAsia="Times New Roman" w:cstheme="minorHAnsi"/>
          <w:color w:val="000000"/>
        </w:rPr>
        <w:t xml:space="preserve">[U]     </w:t>
      </w:r>
      <w:r w:rsidRPr="001C19DE">
        <w:rPr>
          <w:rFonts w:eastAsia="Times New Roman" w:cstheme="minorHAnsi"/>
          <w:color w:val="000000"/>
        </w:rPr>
        <w:t xml:space="preserve">) from whom or which you have derived any income or compensation during the preceding twelve months, </w:t>
      </w:r>
      <w:r w:rsidRPr="00E741C6">
        <w:rPr>
          <w:rFonts w:eastAsia="Times New Roman" w:cstheme="minorHAnsi"/>
          <w:i/>
          <w:color w:val="000000"/>
        </w:rPr>
        <w:t>or from whom or which you reasonably expect to derive any income or compensation in the following twelve months</w:t>
      </w:r>
      <w:r w:rsidR="00CF6D3A">
        <w:rPr>
          <w:rFonts w:eastAsia="Times New Roman" w:cstheme="minorHAnsi"/>
          <w:color w:val="000000"/>
        </w:rPr>
        <w:t xml:space="preserve">.  </w:t>
      </w:r>
      <w:r w:rsidRPr="001C19DE">
        <w:rPr>
          <w:rFonts w:eastAsia="Times New Roman" w:cstheme="minorHAnsi"/>
          <w:color w:val="000000"/>
        </w:rPr>
        <w:t>Pursuant to these sections, we advise</w:t>
      </w:r>
      <w:r w:rsidR="000B5283">
        <w:rPr>
          <w:rFonts w:eastAsia="Times New Roman" w:cstheme="minorHAnsi"/>
          <w:color w:val="000000"/>
        </w:rPr>
        <w:t xml:space="preserve"> you</w:t>
      </w:r>
      <w:r w:rsidRPr="001C19DE">
        <w:rPr>
          <w:rFonts w:eastAsia="Times New Roman" w:cstheme="minorHAnsi"/>
          <w:color w:val="000000"/>
        </w:rPr>
        <w:t xml:space="preserve"> that you </w:t>
      </w:r>
      <w:r w:rsidR="000B5283">
        <w:rPr>
          <w:rFonts w:eastAsia="Times New Roman" w:cstheme="minorHAnsi"/>
          <w:color w:val="000000"/>
        </w:rPr>
        <w:t>would be</w:t>
      </w:r>
      <w:r w:rsidRPr="001C19DE">
        <w:rPr>
          <w:rFonts w:eastAsia="Times New Roman" w:cstheme="minorHAnsi"/>
          <w:color w:val="000000"/>
        </w:rPr>
        <w:t xml:space="preserve"> required to disclose to the Board of Ethics</w:t>
      </w:r>
      <w:r w:rsidR="005E3014">
        <w:rPr>
          <w:rFonts w:eastAsia="Times New Roman" w:cstheme="minorHAnsi"/>
          <w:color w:val="000000"/>
        </w:rPr>
        <w:t>,</w:t>
      </w:r>
      <w:r w:rsidRPr="001C19DE">
        <w:rPr>
          <w:rFonts w:eastAsia="Times New Roman" w:cstheme="minorHAnsi"/>
          <w:color w:val="000000"/>
        </w:rPr>
        <w:t xml:space="preserve"> in writing</w:t>
      </w:r>
      <w:r w:rsidR="005E3014">
        <w:rPr>
          <w:rFonts w:eastAsia="Times New Roman" w:cstheme="minorHAnsi"/>
          <w:color w:val="000000"/>
        </w:rPr>
        <w:t>,</w:t>
      </w:r>
      <w:r w:rsidRPr="001C19DE">
        <w:rPr>
          <w:rFonts w:eastAsia="Times New Roman" w:cstheme="minorHAnsi"/>
          <w:color w:val="000000"/>
        </w:rPr>
        <w:t xml:space="preserve"> within 96 hours (4 days) of discovering</w:t>
      </w:r>
      <w:r w:rsidR="005E3014">
        <w:rPr>
          <w:rFonts w:eastAsia="Times New Roman" w:cstheme="minorHAnsi"/>
          <w:color w:val="000000"/>
        </w:rPr>
        <w:t xml:space="preserve"> them,</w:t>
      </w:r>
      <w:r w:rsidR="00A64D8C">
        <w:rPr>
          <w:rFonts w:eastAsia="Times New Roman" w:cstheme="minorHAnsi"/>
          <w:color w:val="000000"/>
        </w:rPr>
        <w:t xml:space="preserve"> </w:t>
      </w:r>
      <w:r w:rsidR="00A64D8C" w:rsidRPr="001C19DE">
        <w:rPr>
          <w:rFonts w:eastAsia="Times New Roman" w:cstheme="minorHAnsi"/>
          <w:color w:val="000000"/>
        </w:rPr>
        <w:t xml:space="preserve">any matters before the City Council or any of its committees that </w:t>
      </w:r>
      <w:r w:rsidR="00A64D8C">
        <w:rPr>
          <w:rFonts w:eastAsia="Times New Roman" w:cstheme="minorHAnsi"/>
          <w:color w:val="000000"/>
        </w:rPr>
        <w:t xml:space="preserve">directly </w:t>
      </w:r>
      <w:r w:rsidR="00A64D8C" w:rsidRPr="001C19DE">
        <w:rPr>
          <w:rFonts w:eastAsia="Times New Roman" w:cstheme="minorHAnsi"/>
          <w:color w:val="000000"/>
        </w:rPr>
        <w:t xml:space="preserve">involve </w:t>
      </w:r>
      <w:r w:rsidR="00DB6AC9">
        <w:rPr>
          <w:rFonts w:eastAsia="Times New Roman" w:cstheme="minorHAnsi"/>
          <w:color w:val="000000"/>
        </w:rPr>
        <w:t xml:space="preserve">[U]     </w:t>
      </w:r>
      <w:r w:rsidR="00A64D8C">
        <w:rPr>
          <w:rFonts w:eastAsia="Times New Roman" w:cstheme="minorHAnsi"/>
          <w:color w:val="000000"/>
        </w:rPr>
        <w:t xml:space="preserve">, </w:t>
      </w:r>
      <w:r w:rsidRPr="001C19DE">
        <w:rPr>
          <w:rFonts w:eastAsia="Times New Roman" w:cstheme="minorHAnsi"/>
          <w:color w:val="000000"/>
        </w:rPr>
        <w:t>and then recuse yourself from any discussions or votes on</w:t>
      </w:r>
      <w:r w:rsidR="00A64D8C">
        <w:rPr>
          <w:rFonts w:eastAsia="Times New Roman" w:cstheme="minorHAnsi"/>
          <w:color w:val="000000"/>
        </w:rPr>
        <w:t xml:space="preserve"> such matters.</w:t>
      </w:r>
      <w:r w:rsidR="002F15F5">
        <w:rPr>
          <w:rFonts w:eastAsia="Times New Roman" w:cstheme="minorHAnsi"/>
          <w:color w:val="000000"/>
        </w:rPr>
        <w:t xml:space="preserve"> </w:t>
      </w:r>
      <w:r w:rsidR="006551FC">
        <w:rPr>
          <w:rFonts w:eastAsia="Times New Roman" w:cstheme="minorHAnsi"/>
          <w:color w:val="000000"/>
        </w:rPr>
        <w:t xml:space="preserve"> This will include any votes during </w:t>
      </w:r>
      <w:r w:rsidR="00DB6AC9">
        <w:rPr>
          <w:rFonts w:eastAsia="Times New Roman" w:cstheme="minorHAnsi"/>
          <w:color w:val="000000"/>
        </w:rPr>
        <w:t xml:space="preserve">[year] </w:t>
      </w:r>
      <w:r w:rsidR="006551FC">
        <w:rPr>
          <w:rFonts w:eastAsia="Times New Roman" w:cstheme="minorHAnsi"/>
          <w:color w:val="000000"/>
        </w:rPr>
        <w:t xml:space="preserve">on </w:t>
      </w:r>
      <w:r w:rsidR="00DB6AC9">
        <w:rPr>
          <w:rFonts w:eastAsia="Times New Roman" w:cstheme="minorHAnsi"/>
          <w:color w:val="000000"/>
        </w:rPr>
        <w:t xml:space="preserve">[U’s]          </w:t>
      </w:r>
      <w:r w:rsidR="006551FC">
        <w:rPr>
          <w:rFonts w:eastAsia="Times New Roman" w:cstheme="minorHAnsi"/>
          <w:color w:val="000000"/>
        </w:rPr>
        <w:t xml:space="preserve"> CDBG grant,</w:t>
      </w:r>
      <w:r w:rsidR="00DF3598">
        <w:rPr>
          <w:rFonts w:eastAsia="Times New Roman" w:cstheme="minorHAnsi"/>
          <w:color w:val="000000"/>
        </w:rPr>
        <w:t xml:space="preserve"> t</w:t>
      </w:r>
      <w:r w:rsidR="006551FC">
        <w:rPr>
          <w:rFonts w:eastAsia="Times New Roman" w:cstheme="minorHAnsi"/>
          <w:color w:val="000000"/>
        </w:rPr>
        <w:t xml:space="preserve">hat may be part of the City’s </w:t>
      </w:r>
      <w:r w:rsidR="00DB6AC9">
        <w:rPr>
          <w:rFonts w:eastAsia="Times New Roman" w:cstheme="minorHAnsi"/>
          <w:color w:val="000000"/>
        </w:rPr>
        <w:t xml:space="preserve">[year] </w:t>
      </w:r>
      <w:r w:rsidR="006551FC">
        <w:rPr>
          <w:rFonts w:eastAsia="Times New Roman" w:cstheme="minorHAnsi"/>
          <w:color w:val="000000"/>
        </w:rPr>
        <w:t>budget package.  We advise you that you will be required to take a “Rule 14” on that matter, and not attempt to influence the Council’s vote on that matter in any City Council Committee meetings or before the full Council when the budget comes up for votes.</w:t>
      </w:r>
    </w:p>
    <w:p w:rsidR="002F15F5" w:rsidRDefault="002F15F5" w:rsidP="00AF67A0">
      <w:pPr>
        <w:spacing w:after="0" w:line="240" w:lineRule="auto"/>
        <w:jc w:val="both"/>
        <w:rPr>
          <w:rFonts w:eastAsia="Times New Roman" w:cstheme="minorHAnsi"/>
          <w:color w:val="000000"/>
        </w:rPr>
      </w:pPr>
    </w:p>
    <w:p w:rsidR="0045519D" w:rsidRPr="001C19DE" w:rsidRDefault="00CE02E4" w:rsidP="00AF67A0">
      <w:pPr>
        <w:spacing w:after="0" w:line="240" w:lineRule="auto"/>
        <w:jc w:val="both"/>
        <w:rPr>
          <w:rFonts w:eastAsia="Times New Roman" w:cstheme="minorHAnsi"/>
          <w:color w:val="000000"/>
        </w:rPr>
      </w:pPr>
      <w:r>
        <w:rPr>
          <w:rFonts w:eastAsia="Times New Roman" w:cstheme="minorHAnsi"/>
          <w:color w:val="000000"/>
        </w:rPr>
        <w:t xml:space="preserve">Further, </w:t>
      </w:r>
      <w:r w:rsidR="007730E7">
        <w:rPr>
          <w:rFonts w:eastAsia="Times New Roman" w:cstheme="minorHAnsi"/>
          <w:color w:val="000000"/>
        </w:rPr>
        <w:t xml:space="preserve">because you have a reasonable expectation of receiving compensation from </w:t>
      </w:r>
      <w:r w:rsidR="00DB6AC9">
        <w:rPr>
          <w:rFonts w:eastAsia="Times New Roman" w:cstheme="minorHAnsi"/>
          <w:color w:val="000000"/>
        </w:rPr>
        <w:t xml:space="preserve">[U] </w:t>
      </w:r>
      <w:r w:rsidR="007730E7">
        <w:rPr>
          <w:rFonts w:eastAsia="Times New Roman" w:cstheme="minorHAnsi"/>
          <w:color w:val="000000"/>
        </w:rPr>
        <w:t xml:space="preserve">in the next 12 months, then, </w:t>
      </w:r>
      <w:r>
        <w:rPr>
          <w:rFonts w:eastAsia="Times New Roman" w:cstheme="minorHAnsi"/>
          <w:color w:val="000000"/>
        </w:rPr>
        <w:t xml:space="preserve">pursuant to §2-156-030(b), </w:t>
      </w:r>
      <w:r w:rsidR="002F15F5">
        <w:rPr>
          <w:rFonts w:eastAsia="Times New Roman" w:cstheme="minorHAnsi"/>
          <w:color w:val="000000"/>
        </w:rPr>
        <w:t>which is similar to the other restrictions</w:t>
      </w:r>
      <w:r>
        <w:rPr>
          <w:rFonts w:eastAsia="Times New Roman" w:cstheme="minorHAnsi"/>
          <w:color w:val="000000"/>
        </w:rPr>
        <w:t>, you</w:t>
      </w:r>
      <w:r w:rsidR="002F15F5">
        <w:rPr>
          <w:rFonts w:eastAsia="Times New Roman" w:cstheme="minorHAnsi"/>
          <w:color w:val="000000"/>
        </w:rPr>
        <w:t xml:space="preserve"> </w:t>
      </w:r>
      <w:r w:rsidR="007730E7">
        <w:rPr>
          <w:rFonts w:eastAsia="Times New Roman" w:cstheme="minorHAnsi"/>
          <w:color w:val="000000"/>
        </w:rPr>
        <w:t xml:space="preserve">would not be allowed to become </w:t>
      </w:r>
      <w:r w:rsidR="002F15F5">
        <w:rPr>
          <w:rFonts w:eastAsia="Times New Roman" w:cstheme="minorHAnsi"/>
          <w:color w:val="000000"/>
        </w:rPr>
        <w:t>involved in</w:t>
      </w:r>
      <w:r w:rsidR="00F21661">
        <w:rPr>
          <w:rFonts w:eastAsia="Times New Roman" w:cstheme="minorHAnsi"/>
          <w:color w:val="000000"/>
        </w:rPr>
        <w:t>,</w:t>
      </w:r>
      <w:r w:rsidR="002F15F5">
        <w:rPr>
          <w:rFonts w:eastAsia="Times New Roman" w:cstheme="minorHAnsi"/>
          <w:color w:val="000000"/>
        </w:rPr>
        <w:t xml:space="preserve"> or direct other</w:t>
      </w:r>
      <w:r w:rsidR="00381F11">
        <w:rPr>
          <w:rFonts w:eastAsia="Times New Roman" w:cstheme="minorHAnsi"/>
          <w:color w:val="000000"/>
        </w:rPr>
        <w:t xml:space="preserve"> City employees or officials, such as </w:t>
      </w:r>
      <w:r w:rsidR="00DB6AC9">
        <w:rPr>
          <w:rFonts w:eastAsia="Times New Roman" w:cstheme="minorHAnsi"/>
          <w:color w:val="000000"/>
        </w:rPr>
        <w:t xml:space="preserve">   c</w:t>
      </w:r>
      <w:r w:rsidR="00381F11">
        <w:rPr>
          <w:rFonts w:eastAsia="Times New Roman" w:cstheme="minorHAnsi"/>
          <w:color w:val="000000"/>
        </w:rPr>
        <w:t xml:space="preserve">ommittee staff or </w:t>
      </w:r>
      <w:r w:rsidR="00DB6AC9">
        <w:rPr>
          <w:rFonts w:eastAsia="Times New Roman" w:cstheme="minorHAnsi"/>
          <w:color w:val="000000"/>
        </w:rPr>
        <w:t xml:space="preserve">[your]  </w:t>
      </w:r>
      <w:r w:rsidR="00381F11">
        <w:rPr>
          <w:rFonts w:eastAsia="Times New Roman" w:cstheme="minorHAnsi"/>
          <w:color w:val="000000"/>
        </w:rPr>
        <w:t>Ward staff,</w:t>
      </w:r>
      <w:r w:rsidR="002F15F5">
        <w:rPr>
          <w:rFonts w:eastAsia="Times New Roman" w:cstheme="minorHAnsi"/>
          <w:color w:val="000000"/>
        </w:rPr>
        <w:t xml:space="preserve"> to </w:t>
      </w:r>
      <w:r w:rsidR="007730E7">
        <w:rPr>
          <w:rFonts w:eastAsia="Times New Roman" w:cstheme="minorHAnsi"/>
          <w:color w:val="000000"/>
        </w:rPr>
        <w:t>become</w:t>
      </w:r>
      <w:r w:rsidR="002F15F5">
        <w:rPr>
          <w:rFonts w:eastAsia="Times New Roman" w:cstheme="minorHAnsi"/>
          <w:color w:val="000000"/>
        </w:rPr>
        <w:t xml:space="preserve"> involved in</w:t>
      </w:r>
      <w:r w:rsidR="00F21661">
        <w:rPr>
          <w:rFonts w:eastAsia="Times New Roman" w:cstheme="minorHAnsi"/>
          <w:color w:val="000000"/>
        </w:rPr>
        <w:t>,</w:t>
      </w:r>
      <w:r w:rsidR="002F15F5">
        <w:rPr>
          <w:rFonts w:eastAsia="Times New Roman" w:cstheme="minorHAnsi"/>
          <w:color w:val="000000"/>
        </w:rPr>
        <w:t xml:space="preserve"> any City matters involving </w:t>
      </w:r>
      <w:r w:rsidR="00DB6AC9">
        <w:rPr>
          <w:rFonts w:eastAsia="Times New Roman" w:cstheme="minorHAnsi"/>
          <w:color w:val="000000"/>
        </w:rPr>
        <w:t xml:space="preserve">[U]     </w:t>
      </w:r>
      <w:r w:rsidR="002F15F5">
        <w:rPr>
          <w:rFonts w:eastAsia="Times New Roman" w:cstheme="minorHAnsi"/>
          <w:color w:val="000000"/>
        </w:rPr>
        <w:t xml:space="preserve">, including </w:t>
      </w:r>
      <w:r w:rsidR="007730E7">
        <w:rPr>
          <w:rFonts w:eastAsia="Times New Roman" w:cstheme="minorHAnsi"/>
          <w:color w:val="000000"/>
        </w:rPr>
        <w:t xml:space="preserve">matters pending before the City </w:t>
      </w:r>
      <w:r w:rsidR="00156B23">
        <w:rPr>
          <w:rFonts w:eastAsia="Times New Roman" w:cstheme="minorHAnsi"/>
          <w:color w:val="000000"/>
        </w:rPr>
        <w:t xml:space="preserve">Council or any </w:t>
      </w:r>
      <w:r w:rsidR="00381F11">
        <w:rPr>
          <w:rFonts w:eastAsia="Times New Roman" w:cstheme="minorHAnsi"/>
          <w:color w:val="000000"/>
        </w:rPr>
        <w:t xml:space="preserve">other </w:t>
      </w:r>
      <w:r w:rsidR="000818B4">
        <w:rPr>
          <w:rFonts w:eastAsia="Times New Roman" w:cstheme="minorHAnsi"/>
          <w:color w:val="000000"/>
        </w:rPr>
        <w:t xml:space="preserve">City </w:t>
      </w:r>
      <w:r w:rsidR="00156B23">
        <w:rPr>
          <w:rFonts w:eastAsia="Times New Roman" w:cstheme="minorHAnsi"/>
          <w:color w:val="000000"/>
        </w:rPr>
        <w:t>department</w:t>
      </w:r>
      <w:r w:rsidR="00381F11">
        <w:rPr>
          <w:rFonts w:eastAsia="Times New Roman" w:cstheme="minorHAnsi"/>
          <w:color w:val="000000"/>
        </w:rPr>
        <w:t>, such as the Mayor’s Office, or the Departments of Buildings or Transportation.  We note, however, that this prohibition does not extend to matters pending before “sister agencies” of the City, such as the Chicago Public Schools or the Chicago Park District</w:t>
      </w:r>
      <w:r w:rsidR="007730E7">
        <w:rPr>
          <w:rFonts w:eastAsia="Times New Roman" w:cstheme="minorHAnsi"/>
          <w:color w:val="000000"/>
        </w:rPr>
        <w:t>.</w:t>
      </w:r>
      <w:r w:rsidR="00156B23">
        <w:rPr>
          <w:rFonts w:eastAsia="Times New Roman" w:cstheme="minorHAnsi"/>
          <w:color w:val="000000"/>
        </w:rPr>
        <w:t xml:space="preserve"> </w:t>
      </w:r>
    </w:p>
    <w:p w:rsidR="0045519D" w:rsidRPr="001C19DE" w:rsidRDefault="0045519D" w:rsidP="00AF67A0">
      <w:pPr>
        <w:spacing w:after="0" w:line="240" w:lineRule="auto"/>
        <w:jc w:val="both"/>
        <w:rPr>
          <w:rFonts w:eastAsia="Times New Roman" w:cstheme="minorHAnsi"/>
          <w:color w:val="000000"/>
        </w:rPr>
      </w:pPr>
    </w:p>
    <w:p w:rsidR="0045519D" w:rsidRPr="001C19DE" w:rsidRDefault="0045519D" w:rsidP="00AF67A0">
      <w:pPr>
        <w:spacing w:after="0" w:line="240" w:lineRule="auto"/>
        <w:jc w:val="both"/>
        <w:rPr>
          <w:rFonts w:eastAsia="Times New Roman" w:cstheme="minorHAnsi"/>
          <w:color w:val="000000"/>
        </w:rPr>
      </w:pPr>
    </w:p>
    <w:p w:rsidR="001C19DE" w:rsidRPr="00DA49D9" w:rsidRDefault="00644F4D" w:rsidP="00AF67A0">
      <w:pPr>
        <w:spacing w:after="0" w:line="240" w:lineRule="auto"/>
        <w:jc w:val="both"/>
        <w:rPr>
          <w:rFonts w:cstheme="minorHAnsi"/>
          <w:b/>
        </w:rPr>
      </w:pPr>
      <w:r w:rsidRPr="00DA49D9">
        <w:rPr>
          <w:rFonts w:cstheme="minorHAnsi"/>
          <w:b/>
        </w:rPr>
        <w:t>7</w:t>
      </w:r>
      <w:r w:rsidR="001C19DE" w:rsidRPr="00DA49D9">
        <w:rPr>
          <w:rFonts w:cstheme="minorHAnsi"/>
          <w:b/>
        </w:rPr>
        <w:t>. Confidential Information.</w:t>
      </w:r>
    </w:p>
    <w:p w:rsidR="00A64D8C" w:rsidRPr="001C19DE" w:rsidRDefault="00A64D8C" w:rsidP="00AF67A0">
      <w:pPr>
        <w:spacing w:after="0" w:line="240" w:lineRule="auto"/>
        <w:jc w:val="both"/>
        <w:rPr>
          <w:rFonts w:cstheme="minorHAnsi"/>
        </w:rPr>
      </w:pPr>
    </w:p>
    <w:p w:rsidR="00C358A6" w:rsidRDefault="0045519D" w:rsidP="00AF67A0">
      <w:pPr>
        <w:spacing w:after="0" w:line="240" w:lineRule="auto"/>
        <w:jc w:val="both"/>
        <w:rPr>
          <w:rFonts w:ascii="Calibri" w:hAnsi="Calibri" w:cs="Calibri"/>
        </w:rPr>
      </w:pPr>
      <w:r w:rsidRPr="001C19DE">
        <w:rPr>
          <w:rFonts w:cstheme="minorHAnsi"/>
        </w:rPr>
        <w:t xml:space="preserve">In addition, §2-156-070, “Use or Disclosure of Confidential Information,” prohibits you from using or revealing, other than in the performance of your City duties, confidential </w:t>
      </w:r>
      <w:r w:rsidR="007730E7">
        <w:rPr>
          <w:rFonts w:cstheme="minorHAnsi"/>
        </w:rPr>
        <w:t xml:space="preserve">or non-public </w:t>
      </w:r>
      <w:r w:rsidRPr="001C19DE">
        <w:rPr>
          <w:rFonts w:cstheme="minorHAnsi"/>
        </w:rPr>
        <w:t xml:space="preserve">information you have acquired through your City service as an </w:t>
      </w:r>
      <w:r w:rsidR="00CF6D3A">
        <w:rPr>
          <w:rFonts w:cstheme="minorHAnsi"/>
        </w:rPr>
        <w:t>a</w:t>
      </w:r>
      <w:r w:rsidRPr="001C19DE">
        <w:rPr>
          <w:rFonts w:cstheme="minorHAnsi"/>
        </w:rPr>
        <w:t xml:space="preserve">lderman.  “Confidential information” </w:t>
      </w:r>
      <w:r w:rsidR="007730E7">
        <w:rPr>
          <w:rFonts w:cstheme="minorHAnsi"/>
        </w:rPr>
        <w:t>here</w:t>
      </w:r>
      <w:r w:rsidRPr="001C19DE">
        <w:rPr>
          <w:rFonts w:cstheme="minorHAnsi"/>
        </w:rPr>
        <w:t xml:space="preserve"> means any information that may not be obtained pursuant to the Illinois Freedom of Information Act, as amended.  Further, </w:t>
      </w:r>
      <w:r w:rsidR="007730E7">
        <w:rPr>
          <w:rFonts w:cstheme="minorHAnsi"/>
        </w:rPr>
        <w:t xml:space="preserve">and similar to restrictions discussed above under “fiduciary duty,” </w:t>
      </w:r>
      <w:r w:rsidRPr="001C19DE">
        <w:rPr>
          <w:rFonts w:cstheme="minorHAnsi"/>
        </w:rPr>
        <w:t>§2-156-060, “City-Owned Property,” prohibits you from using any City property or resources—including your City business cards or City title--in your non-City position or for any</w:t>
      </w:r>
      <w:r w:rsidRPr="0089075A">
        <w:rPr>
          <w:rFonts w:ascii="Calibri" w:hAnsi="Calibri" w:cs="Calibri"/>
        </w:rPr>
        <w:t xml:space="preserve"> private benefit</w:t>
      </w:r>
      <w:r w:rsidR="007730E7">
        <w:rPr>
          <w:rFonts w:ascii="Calibri" w:hAnsi="Calibri" w:cs="Calibri"/>
        </w:rPr>
        <w:t xml:space="preserve">, such as </w:t>
      </w:r>
      <w:r w:rsidR="00DB6AC9">
        <w:rPr>
          <w:rFonts w:ascii="Calibri" w:hAnsi="Calibri" w:cs="Calibri"/>
        </w:rPr>
        <w:t xml:space="preserve">[U’s]     </w:t>
      </w:r>
      <w:r w:rsidRPr="0089075A">
        <w:rPr>
          <w:rFonts w:ascii="Calibri" w:hAnsi="Calibri" w:cs="Calibri"/>
        </w:rPr>
        <w:t>.</w:t>
      </w:r>
    </w:p>
    <w:p w:rsidR="00156B23" w:rsidRDefault="00156B23" w:rsidP="00AF67A0">
      <w:pPr>
        <w:spacing w:after="0" w:line="240" w:lineRule="auto"/>
        <w:jc w:val="both"/>
        <w:rPr>
          <w:rFonts w:ascii="Calibri" w:hAnsi="Calibri" w:cs="Calibri"/>
        </w:rPr>
      </w:pPr>
    </w:p>
    <w:p w:rsidR="005C7FDB" w:rsidRDefault="005C7FDB" w:rsidP="00AF67A0">
      <w:pPr>
        <w:spacing w:after="0" w:line="240" w:lineRule="auto"/>
        <w:jc w:val="both"/>
        <w:rPr>
          <w:rFonts w:ascii="Calibri" w:hAnsi="Calibri" w:cs="Calibri"/>
        </w:rPr>
      </w:pPr>
    </w:p>
    <w:p w:rsidR="005C7FDB" w:rsidRPr="00DA49D9" w:rsidRDefault="00644F4D" w:rsidP="00AF67A0">
      <w:pPr>
        <w:spacing w:after="0" w:line="240" w:lineRule="auto"/>
        <w:jc w:val="both"/>
        <w:rPr>
          <w:rFonts w:ascii="Calibri" w:hAnsi="Calibri" w:cs="Calibri"/>
          <w:b/>
        </w:rPr>
      </w:pPr>
      <w:r w:rsidRPr="00DA49D9">
        <w:rPr>
          <w:rFonts w:ascii="Calibri" w:hAnsi="Calibri" w:cs="Calibri"/>
          <w:b/>
        </w:rPr>
        <w:t>8</w:t>
      </w:r>
      <w:r w:rsidR="00156B23" w:rsidRPr="00DA49D9">
        <w:rPr>
          <w:rFonts w:ascii="Calibri" w:hAnsi="Calibri" w:cs="Calibri"/>
          <w:b/>
        </w:rPr>
        <w:t xml:space="preserve">.  </w:t>
      </w:r>
      <w:r w:rsidR="005C7FDB" w:rsidRPr="00DA49D9">
        <w:rPr>
          <w:rFonts w:ascii="Calibri" w:hAnsi="Calibri" w:cs="Calibri"/>
          <w:b/>
        </w:rPr>
        <w:t>Statements of Financial Interests – “</w:t>
      </w:r>
      <w:r w:rsidR="00156B23" w:rsidRPr="00DA49D9">
        <w:rPr>
          <w:rFonts w:ascii="Calibri" w:hAnsi="Calibri" w:cs="Calibri"/>
          <w:b/>
        </w:rPr>
        <w:t>FIS</w:t>
      </w:r>
      <w:r w:rsidR="005C7FDB" w:rsidRPr="00DA49D9">
        <w:rPr>
          <w:rFonts w:ascii="Calibri" w:hAnsi="Calibri" w:cs="Calibri"/>
          <w:b/>
        </w:rPr>
        <w:t>.”</w:t>
      </w:r>
    </w:p>
    <w:p w:rsidR="005C7FDB" w:rsidRDefault="005C7FDB" w:rsidP="00AF67A0">
      <w:pPr>
        <w:spacing w:after="0" w:line="240" w:lineRule="auto"/>
        <w:jc w:val="both"/>
        <w:rPr>
          <w:rFonts w:ascii="Calibri" w:hAnsi="Calibri" w:cs="Calibri"/>
        </w:rPr>
      </w:pPr>
    </w:p>
    <w:p w:rsidR="00156B23" w:rsidRDefault="005C7FDB" w:rsidP="00AF67A0">
      <w:pPr>
        <w:spacing w:after="0" w:line="240" w:lineRule="auto"/>
        <w:jc w:val="both"/>
        <w:rPr>
          <w:rFonts w:ascii="Calibri" w:hAnsi="Calibri" w:cs="Calibri"/>
        </w:rPr>
      </w:pPr>
      <w:r>
        <w:rPr>
          <w:rFonts w:ascii="Calibri" w:hAnsi="Calibri" w:cs="Calibri"/>
        </w:rPr>
        <w:t xml:space="preserve">As an elected official, you are required to file annual FIS forms pursuant to §2-156-150(a) of the Ethics Ordinance.  You will be required </w:t>
      </w:r>
      <w:r w:rsidR="00156B23">
        <w:rPr>
          <w:rFonts w:ascii="Calibri" w:hAnsi="Calibri" w:cs="Calibri"/>
        </w:rPr>
        <w:t xml:space="preserve">to disclose </w:t>
      </w:r>
      <w:r>
        <w:rPr>
          <w:rFonts w:ascii="Calibri" w:hAnsi="Calibri" w:cs="Calibri"/>
        </w:rPr>
        <w:t xml:space="preserve">your </w:t>
      </w:r>
      <w:r w:rsidR="00156B23">
        <w:rPr>
          <w:rFonts w:ascii="Calibri" w:hAnsi="Calibri" w:cs="Calibri"/>
        </w:rPr>
        <w:t xml:space="preserve">outside </w:t>
      </w:r>
      <w:r w:rsidR="00715486">
        <w:rPr>
          <w:rFonts w:ascii="Calibri" w:hAnsi="Calibri" w:cs="Calibri"/>
        </w:rPr>
        <w:t xml:space="preserve">compensated </w:t>
      </w:r>
      <w:r w:rsidR="00156B23">
        <w:rPr>
          <w:rFonts w:ascii="Calibri" w:hAnsi="Calibri" w:cs="Calibri"/>
        </w:rPr>
        <w:t xml:space="preserve">relationship with </w:t>
      </w:r>
      <w:r w:rsidR="00DB6AC9">
        <w:rPr>
          <w:rFonts w:ascii="Calibri" w:hAnsi="Calibri" w:cs="Calibri"/>
        </w:rPr>
        <w:t xml:space="preserve">[U]     </w:t>
      </w:r>
      <w:r w:rsidR="00156B23">
        <w:rPr>
          <w:rFonts w:ascii="Calibri" w:hAnsi="Calibri" w:cs="Calibri"/>
        </w:rPr>
        <w:t xml:space="preserve"> on </w:t>
      </w:r>
      <w:r>
        <w:rPr>
          <w:rFonts w:ascii="Calibri" w:hAnsi="Calibri" w:cs="Calibri"/>
        </w:rPr>
        <w:t xml:space="preserve">these </w:t>
      </w:r>
      <w:r w:rsidR="00156B23">
        <w:rPr>
          <w:rFonts w:ascii="Calibri" w:hAnsi="Calibri" w:cs="Calibri"/>
        </w:rPr>
        <w:t>forms</w:t>
      </w:r>
      <w:r w:rsidR="00715486">
        <w:rPr>
          <w:rFonts w:ascii="Calibri" w:hAnsi="Calibri" w:cs="Calibri"/>
        </w:rPr>
        <w:t>,</w:t>
      </w:r>
      <w:r w:rsidR="00156B23">
        <w:rPr>
          <w:rFonts w:ascii="Calibri" w:hAnsi="Calibri" w:cs="Calibri"/>
        </w:rPr>
        <w:t xml:space="preserve"> beginning in the year after</w:t>
      </w:r>
      <w:r>
        <w:rPr>
          <w:rFonts w:ascii="Calibri" w:hAnsi="Calibri" w:cs="Calibri"/>
        </w:rPr>
        <w:t xml:space="preserve"> you begin compensated work </w:t>
      </w:r>
      <w:r w:rsidR="00CE02E4">
        <w:rPr>
          <w:rFonts w:ascii="Calibri" w:hAnsi="Calibri" w:cs="Calibri"/>
        </w:rPr>
        <w:t>for the organization.</w:t>
      </w:r>
    </w:p>
    <w:p w:rsidR="00CE02E4" w:rsidRDefault="00CE02E4" w:rsidP="00AF67A0">
      <w:pPr>
        <w:spacing w:after="0" w:line="240" w:lineRule="auto"/>
        <w:jc w:val="both"/>
        <w:rPr>
          <w:rFonts w:ascii="Calibri" w:hAnsi="Calibri" w:cs="Calibri"/>
        </w:rPr>
      </w:pPr>
    </w:p>
    <w:p w:rsidR="00B67AF4" w:rsidRDefault="00B67AF4" w:rsidP="00AF67A0">
      <w:pPr>
        <w:spacing w:after="0" w:line="240" w:lineRule="auto"/>
        <w:jc w:val="both"/>
        <w:rPr>
          <w:rFonts w:ascii="Calibri" w:hAnsi="Calibri" w:cs="Calibri"/>
        </w:rPr>
      </w:pPr>
    </w:p>
    <w:p w:rsidR="00A64D8C" w:rsidRDefault="00B67AF4" w:rsidP="00AF67A0">
      <w:pPr>
        <w:widowControl w:val="0"/>
        <w:autoSpaceDE w:val="0"/>
        <w:autoSpaceDN w:val="0"/>
        <w:adjustRightInd w:val="0"/>
        <w:spacing w:after="0" w:line="240" w:lineRule="auto"/>
        <w:jc w:val="both"/>
        <w:rPr>
          <w:rFonts w:eastAsia="Times New Roman" w:cstheme="minorHAnsi"/>
          <w:b/>
        </w:rPr>
      </w:pPr>
      <w:r w:rsidRPr="00B67AF4">
        <w:rPr>
          <w:rFonts w:eastAsia="Times New Roman" w:cstheme="minorHAnsi"/>
          <w:b/>
          <w:u w:val="single"/>
        </w:rPr>
        <w:t>Reliance</w:t>
      </w:r>
      <w:r w:rsidRPr="00B67AF4">
        <w:rPr>
          <w:rFonts w:eastAsia="Times New Roman" w:cstheme="minorHAnsi"/>
          <w:b/>
        </w:rPr>
        <w:t>.</w:t>
      </w:r>
    </w:p>
    <w:p w:rsidR="00B67AF4" w:rsidRPr="00B67AF4" w:rsidRDefault="00B67AF4" w:rsidP="00AF67A0">
      <w:pPr>
        <w:widowControl w:val="0"/>
        <w:autoSpaceDE w:val="0"/>
        <w:autoSpaceDN w:val="0"/>
        <w:adjustRightInd w:val="0"/>
        <w:spacing w:after="0" w:line="240" w:lineRule="auto"/>
        <w:jc w:val="both"/>
        <w:rPr>
          <w:rFonts w:eastAsia="Times New Roman" w:cstheme="minorHAnsi"/>
        </w:rPr>
      </w:pPr>
      <w:r w:rsidRPr="00B67AF4">
        <w:rPr>
          <w:rFonts w:eastAsia="Times New Roman" w:cstheme="minorHAnsi"/>
        </w:rPr>
        <w:t xml:space="preserve"> </w:t>
      </w:r>
      <w:r w:rsidR="007730E7">
        <w:rPr>
          <w:rFonts w:eastAsia="Times New Roman" w:cstheme="minorHAnsi"/>
        </w:rPr>
        <w:t>Our</w:t>
      </w:r>
      <w:r w:rsidRPr="00B67AF4">
        <w:rPr>
          <w:rFonts w:eastAsia="Times New Roman" w:cstheme="minorHAnsi"/>
        </w:rPr>
        <w:t xml:space="preserve"> conclusions and advice are based solely on the application of the Governmental Ethics Ordinance to the facts summarized in this letter. </w:t>
      </w:r>
      <w:r w:rsidR="006551FC">
        <w:rPr>
          <w:rFonts w:eastAsia="Times New Roman" w:cstheme="minorHAnsi"/>
        </w:rPr>
        <w:t xml:space="preserve"> Other laws or rules, including federal laws or </w:t>
      </w:r>
      <w:r w:rsidR="00DB6AC9">
        <w:rPr>
          <w:rFonts w:eastAsia="Times New Roman" w:cstheme="minorHAnsi"/>
        </w:rPr>
        <w:t xml:space="preserve">       r</w:t>
      </w:r>
      <w:r w:rsidR="006551FC">
        <w:rPr>
          <w:rFonts w:eastAsia="Times New Roman" w:cstheme="minorHAnsi"/>
        </w:rPr>
        <w:t>egulations, or the State of Illinois’s Public Officer Prohibited Activities Act (50 ILCS 105/0.01 et seq.), may apply to this situation, and we advise you to consult with competent counsel as to their applicability.</w:t>
      </w:r>
      <w:r w:rsidRPr="00B67AF4">
        <w:rPr>
          <w:rFonts w:eastAsia="Times New Roman" w:cstheme="minorHAnsi"/>
        </w:rPr>
        <w:t xml:space="preserve"> If these facts are incorrect or incomplete</w:t>
      </w:r>
      <w:r w:rsidR="00E26D75">
        <w:rPr>
          <w:rFonts w:eastAsia="Times New Roman" w:cstheme="minorHAnsi"/>
        </w:rPr>
        <w:t xml:space="preserve"> – or if they change in the future</w:t>
      </w:r>
      <w:r w:rsidR="00715486">
        <w:rPr>
          <w:rFonts w:eastAsia="Times New Roman" w:cstheme="minorHAnsi"/>
        </w:rPr>
        <w:t xml:space="preserve"> – </w:t>
      </w:r>
      <w:r w:rsidRPr="00B67AF4">
        <w:rPr>
          <w:rFonts w:eastAsia="Times New Roman" w:cstheme="minorHAnsi"/>
        </w:rPr>
        <w:t>please notify our office immediately, as any change may alter our conclusions or advice. Please note, as well, that this opinion may be relied upon by any person involved in the specific transaction or activity with respect to which this opinion is rendered.</w:t>
      </w:r>
    </w:p>
    <w:p w:rsidR="00B67AF4" w:rsidRPr="00B67AF4" w:rsidRDefault="00B67AF4" w:rsidP="00AF67A0">
      <w:pPr>
        <w:widowControl w:val="0"/>
        <w:autoSpaceDE w:val="0"/>
        <w:autoSpaceDN w:val="0"/>
        <w:adjustRightInd w:val="0"/>
        <w:spacing w:after="0" w:line="240" w:lineRule="auto"/>
        <w:jc w:val="both"/>
        <w:rPr>
          <w:rFonts w:eastAsia="Times New Roman" w:cstheme="minorHAnsi"/>
        </w:rPr>
      </w:pPr>
    </w:p>
    <w:p w:rsidR="00B67AF4" w:rsidRPr="00B67AF4" w:rsidRDefault="00B67AF4" w:rsidP="00AF67A0">
      <w:pPr>
        <w:widowControl w:val="0"/>
        <w:autoSpaceDE w:val="0"/>
        <w:autoSpaceDN w:val="0"/>
        <w:adjustRightInd w:val="0"/>
        <w:spacing w:after="0" w:line="240" w:lineRule="auto"/>
        <w:jc w:val="both"/>
        <w:rPr>
          <w:rFonts w:eastAsia="Times New Roman" w:cstheme="minorHAnsi"/>
        </w:rPr>
      </w:pPr>
      <w:r w:rsidRPr="00B67AF4">
        <w:rPr>
          <w:rFonts w:eastAsia="Times New Roman" w:cstheme="minorHAnsi"/>
        </w:rPr>
        <w:t>Our office appreciates the opportunity to advise you</w:t>
      </w:r>
      <w:r w:rsidR="00C36BBA">
        <w:rPr>
          <w:rFonts w:eastAsia="Times New Roman" w:cstheme="minorHAnsi"/>
        </w:rPr>
        <w:t>, and your conscientiousness in seeking our advice</w:t>
      </w:r>
      <w:r w:rsidR="003A5F30">
        <w:rPr>
          <w:rFonts w:eastAsia="Times New Roman" w:cstheme="minorHAnsi"/>
        </w:rPr>
        <w:t>.</w:t>
      </w:r>
      <w:r w:rsidRPr="00B67AF4">
        <w:rPr>
          <w:rFonts w:eastAsia="Times New Roman" w:cstheme="minorHAnsi"/>
        </w:rPr>
        <w:t xml:space="preserve">  If you have further questions about this or any other matter, please contact </w:t>
      </w:r>
      <w:r w:rsidR="00C36BBA">
        <w:rPr>
          <w:rFonts w:eastAsia="Times New Roman" w:cstheme="minorHAnsi"/>
        </w:rPr>
        <w:t>us</w:t>
      </w:r>
      <w:r w:rsidRPr="00B67AF4">
        <w:rPr>
          <w:rFonts w:eastAsia="Times New Roman" w:cstheme="minorHAnsi"/>
        </w:rPr>
        <w:t>.</w:t>
      </w:r>
    </w:p>
    <w:p w:rsidR="00A64D8C" w:rsidRDefault="00A64D8C" w:rsidP="00B67AF4">
      <w:pPr>
        <w:widowControl w:val="0"/>
        <w:autoSpaceDE w:val="0"/>
        <w:autoSpaceDN w:val="0"/>
        <w:adjustRightInd w:val="0"/>
        <w:spacing w:after="0" w:line="240" w:lineRule="auto"/>
        <w:rPr>
          <w:rFonts w:eastAsia="Times New Roman" w:cstheme="minorHAnsi"/>
        </w:rPr>
      </w:pPr>
    </w:p>
    <w:p w:rsidR="00A64D8C" w:rsidRDefault="00A64D8C" w:rsidP="00B67AF4">
      <w:pPr>
        <w:widowControl w:val="0"/>
        <w:autoSpaceDE w:val="0"/>
        <w:autoSpaceDN w:val="0"/>
        <w:adjustRightInd w:val="0"/>
        <w:spacing w:after="0" w:line="240" w:lineRule="auto"/>
        <w:rPr>
          <w:rFonts w:eastAsia="Times New Roman" w:cstheme="minorHAnsi"/>
        </w:rPr>
      </w:pPr>
      <w:r>
        <w:rPr>
          <w:rFonts w:eastAsia="Times New Roman" w:cstheme="minorHAnsi"/>
        </w:rPr>
        <w:t>Sincerely,</w:t>
      </w:r>
    </w:p>
    <w:p w:rsidR="00A64D8C" w:rsidRDefault="00A64D8C" w:rsidP="00B67AF4">
      <w:pPr>
        <w:widowControl w:val="0"/>
        <w:autoSpaceDE w:val="0"/>
        <w:autoSpaceDN w:val="0"/>
        <w:adjustRightInd w:val="0"/>
        <w:spacing w:after="0" w:line="240" w:lineRule="auto"/>
        <w:rPr>
          <w:rFonts w:eastAsia="Times New Roman" w:cstheme="minorHAnsi"/>
        </w:rPr>
      </w:pPr>
    </w:p>
    <w:p w:rsidR="00A64D8C" w:rsidRDefault="00A64D8C" w:rsidP="00B67AF4">
      <w:pPr>
        <w:widowControl w:val="0"/>
        <w:autoSpaceDE w:val="0"/>
        <w:autoSpaceDN w:val="0"/>
        <w:adjustRightInd w:val="0"/>
        <w:spacing w:after="0" w:line="240" w:lineRule="auto"/>
        <w:rPr>
          <w:rFonts w:eastAsia="Times New Roman" w:cstheme="minorHAnsi"/>
        </w:rPr>
      </w:pPr>
    </w:p>
    <w:p w:rsidR="00A64D8C" w:rsidRDefault="00A64D8C" w:rsidP="00B67AF4">
      <w:pPr>
        <w:widowControl w:val="0"/>
        <w:autoSpaceDE w:val="0"/>
        <w:autoSpaceDN w:val="0"/>
        <w:adjustRightInd w:val="0"/>
        <w:spacing w:after="0" w:line="240" w:lineRule="auto"/>
        <w:rPr>
          <w:rFonts w:eastAsia="Times New Roman" w:cstheme="minorHAnsi"/>
        </w:rPr>
      </w:pPr>
      <w:r>
        <w:rPr>
          <w:rFonts w:eastAsia="Times New Roman" w:cstheme="minorHAnsi"/>
        </w:rPr>
        <w:t>______________________</w:t>
      </w:r>
    </w:p>
    <w:p w:rsidR="00A64D8C" w:rsidRDefault="006551FC" w:rsidP="00B67AF4">
      <w:pPr>
        <w:widowControl w:val="0"/>
        <w:autoSpaceDE w:val="0"/>
        <w:autoSpaceDN w:val="0"/>
        <w:adjustRightInd w:val="0"/>
        <w:spacing w:after="0" w:line="240" w:lineRule="auto"/>
        <w:rPr>
          <w:rFonts w:eastAsia="Times New Roman" w:cstheme="minorHAnsi"/>
        </w:rPr>
      </w:pPr>
      <w:r>
        <w:rPr>
          <w:rFonts w:eastAsia="Times New Roman" w:cstheme="minorHAnsi"/>
        </w:rPr>
        <w:t>Lisa Eilers, Deputy Director</w:t>
      </w:r>
    </w:p>
    <w:p w:rsidR="006551FC" w:rsidRDefault="006551FC" w:rsidP="00B67AF4">
      <w:pPr>
        <w:widowControl w:val="0"/>
        <w:autoSpaceDE w:val="0"/>
        <w:autoSpaceDN w:val="0"/>
        <w:adjustRightInd w:val="0"/>
        <w:spacing w:after="0" w:line="240" w:lineRule="auto"/>
        <w:rPr>
          <w:rFonts w:eastAsia="Times New Roman" w:cstheme="minorHAnsi"/>
        </w:rPr>
      </w:pPr>
    </w:p>
    <w:p w:rsidR="006551FC" w:rsidRDefault="006551FC" w:rsidP="00B67AF4">
      <w:pPr>
        <w:widowControl w:val="0"/>
        <w:autoSpaceDE w:val="0"/>
        <w:autoSpaceDN w:val="0"/>
        <w:adjustRightInd w:val="0"/>
        <w:spacing w:after="0" w:line="240" w:lineRule="auto"/>
        <w:rPr>
          <w:rFonts w:eastAsia="Times New Roman" w:cstheme="minorHAnsi"/>
        </w:rPr>
      </w:pPr>
    </w:p>
    <w:p w:rsidR="006551FC" w:rsidRDefault="006551FC" w:rsidP="00B67AF4">
      <w:pPr>
        <w:widowControl w:val="0"/>
        <w:autoSpaceDE w:val="0"/>
        <w:autoSpaceDN w:val="0"/>
        <w:adjustRightInd w:val="0"/>
        <w:spacing w:after="0" w:line="240" w:lineRule="auto"/>
        <w:rPr>
          <w:rFonts w:eastAsia="Times New Roman" w:cstheme="minorHAnsi"/>
        </w:rPr>
      </w:pPr>
      <w:r>
        <w:rPr>
          <w:rFonts w:eastAsia="Times New Roman" w:cstheme="minorHAnsi"/>
        </w:rPr>
        <w:t>Approved:</w:t>
      </w:r>
    </w:p>
    <w:p w:rsidR="006551FC" w:rsidRDefault="006551FC" w:rsidP="00B67AF4">
      <w:pPr>
        <w:widowControl w:val="0"/>
        <w:autoSpaceDE w:val="0"/>
        <w:autoSpaceDN w:val="0"/>
        <w:adjustRightInd w:val="0"/>
        <w:spacing w:after="0" w:line="240" w:lineRule="auto"/>
        <w:rPr>
          <w:rFonts w:eastAsia="Times New Roman" w:cstheme="minorHAnsi"/>
        </w:rPr>
      </w:pPr>
    </w:p>
    <w:p w:rsidR="006551FC" w:rsidRDefault="006551FC" w:rsidP="00B67AF4">
      <w:pPr>
        <w:widowControl w:val="0"/>
        <w:autoSpaceDE w:val="0"/>
        <w:autoSpaceDN w:val="0"/>
        <w:adjustRightInd w:val="0"/>
        <w:spacing w:after="0" w:line="240" w:lineRule="auto"/>
        <w:rPr>
          <w:rFonts w:eastAsia="Times New Roman" w:cstheme="minorHAnsi"/>
        </w:rPr>
      </w:pPr>
    </w:p>
    <w:p w:rsidR="006551FC" w:rsidRDefault="006551FC" w:rsidP="00B67AF4">
      <w:pPr>
        <w:widowControl w:val="0"/>
        <w:autoSpaceDE w:val="0"/>
        <w:autoSpaceDN w:val="0"/>
        <w:adjustRightInd w:val="0"/>
        <w:spacing w:after="0" w:line="240" w:lineRule="auto"/>
        <w:rPr>
          <w:rFonts w:eastAsia="Times New Roman" w:cstheme="minorHAnsi"/>
        </w:rPr>
      </w:pPr>
      <w:r>
        <w:rPr>
          <w:rFonts w:eastAsia="Times New Roman" w:cstheme="minorHAnsi"/>
        </w:rPr>
        <w:t>_____________________________</w:t>
      </w:r>
    </w:p>
    <w:p w:rsidR="006551FC" w:rsidRDefault="006551FC" w:rsidP="00B67AF4">
      <w:pPr>
        <w:widowControl w:val="0"/>
        <w:autoSpaceDE w:val="0"/>
        <w:autoSpaceDN w:val="0"/>
        <w:adjustRightInd w:val="0"/>
        <w:spacing w:after="0" w:line="240" w:lineRule="auto"/>
        <w:rPr>
          <w:rFonts w:eastAsia="Times New Roman" w:cstheme="minorHAnsi"/>
        </w:rPr>
      </w:pPr>
      <w:r>
        <w:rPr>
          <w:rFonts w:eastAsia="Times New Roman" w:cstheme="minorHAnsi"/>
        </w:rPr>
        <w:t>Steven I. Berlin, Executive Director</w:t>
      </w:r>
    </w:p>
    <w:p w:rsidR="00A64D8C" w:rsidRPr="00B67AF4" w:rsidRDefault="00A64D8C" w:rsidP="00B67AF4">
      <w:pPr>
        <w:widowControl w:val="0"/>
        <w:autoSpaceDE w:val="0"/>
        <w:autoSpaceDN w:val="0"/>
        <w:adjustRightInd w:val="0"/>
        <w:spacing w:after="0" w:line="240" w:lineRule="auto"/>
        <w:rPr>
          <w:rFonts w:eastAsia="Times New Roman" w:cstheme="minorHAnsi"/>
        </w:rPr>
      </w:pPr>
    </w:p>
    <w:p w:rsidR="00B67AF4" w:rsidRPr="00B67AF4" w:rsidRDefault="00B67AF4" w:rsidP="00363383">
      <w:pPr>
        <w:jc w:val="both"/>
        <w:rPr>
          <w:rFonts w:cstheme="minorHAnsi"/>
        </w:rPr>
      </w:pPr>
    </w:p>
    <w:sectPr w:rsidR="00B67AF4" w:rsidRPr="00B67AF4" w:rsidSect="005C6F36">
      <w:headerReference w:type="default"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D0" w:rsidRDefault="00E302D0" w:rsidP="00363383">
      <w:pPr>
        <w:spacing w:after="0" w:line="240" w:lineRule="auto"/>
      </w:pPr>
      <w:r>
        <w:separator/>
      </w:r>
    </w:p>
  </w:endnote>
  <w:endnote w:type="continuationSeparator" w:id="0">
    <w:p w:rsidR="00E302D0" w:rsidRDefault="00E302D0" w:rsidP="0036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417984"/>
      <w:docPartObj>
        <w:docPartGallery w:val="Page Numbers (Bottom of Page)"/>
        <w:docPartUnique/>
      </w:docPartObj>
    </w:sdtPr>
    <w:sdtEndPr>
      <w:rPr>
        <w:noProof/>
      </w:rPr>
    </w:sdtEndPr>
    <w:sdtContent>
      <w:p w:rsidR="00B30DA3" w:rsidRDefault="00B30DA3">
        <w:pPr>
          <w:pStyle w:val="Footer"/>
          <w:jc w:val="right"/>
        </w:pPr>
        <w:r>
          <w:fldChar w:fldCharType="begin"/>
        </w:r>
        <w:r>
          <w:instrText xml:space="preserve"> PAGE   \* MERGEFORMAT </w:instrText>
        </w:r>
        <w:r>
          <w:fldChar w:fldCharType="separate"/>
        </w:r>
        <w:r w:rsidR="00AD4139">
          <w:rPr>
            <w:noProof/>
          </w:rPr>
          <w:t>4</w:t>
        </w:r>
        <w:r>
          <w:rPr>
            <w:noProof/>
          </w:rPr>
          <w:fldChar w:fldCharType="end"/>
        </w:r>
      </w:p>
    </w:sdtContent>
  </w:sdt>
  <w:p w:rsidR="00B30DA3" w:rsidRDefault="00B30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395741"/>
      <w:docPartObj>
        <w:docPartGallery w:val="Page Numbers (Bottom of Page)"/>
        <w:docPartUnique/>
      </w:docPartObj>
    </w:sdtPr>
    <w:sdtEndPr>
      <w:rPr>
        <w:noProof/>
      </w:rPr>
    </w:sdtEndPr>
    <w:sdtContent>
      <w:p w:rsidR="00B30DA3" w:rsidRDefault="00B30DA3">
        <w:pPr>
          <w:pStyle w:val="Footer"/>
          <w:jc w:val="right"/>
        </w:pPr>
        <w:r>
          <w:fldChar w:fldCharType="begin"/>
        </w:r>
        <w:r>
          <w:instrText xml:space="preserve"> PAGE   \* MERGEFORMAT </w:instrText>
        </w:r>
        <w:r>
          <w:fldChar w:fldCharType="separate"/>
        </w:r>
        <w:r w:rsidR="00444A32">
          <w:rPr>
            <w:noProof/>
          </w:rPr>
          <w:t>1</w:t>
        </w:r>
        <w:r>
          <w:rPr>
            <w:noProof/>
          </w:rPr>
          <w:fldChar w:fldCharType="end"/>
        </w:r>
      </w:p>
    </w:sdtContent>
  </w:sdt>
  <w:p w:rsidR="00B30DA3" w:rsidRDefault="00B30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D0" w:rsidRDefault="00E302D0" w:rsidP="00363383">
      <w:pPr>
        <w:spacing w:after="0" w:line="240" w:lineRule="auto"/>
      </w:pPr>
      <w:r>
        <w:separator/>
      </w:r>
    </w:p>
  </w:footnote>
  <w:footnote w:type="continuationSeparator" w:id="0">
    <w:p w:rsidR="00E302D0" w:rsidRDefault="00E302D0" w:rsidP="00363383">
      <w:pPr>
        <w:spacing w:after="0" w:line="240" w:lineRule="auto"/>
      </w:pPr>
      <w:r>
        <w:continuationSeparator/>
      </w:r>
    </w:p>
  </w:footnote>
  <w:footnote w:id="1">
    <w:p w:rsidR="00B30DA3" w:rsidRPr="00E26D75" w:rsidRDefault="00B30DA3" w:rsidP="00DE0A66">
      <w:pPr>
        <w:pStyle w:val="FootnoteText"/>
        <w:jc w:val="both"/>
        <w:rPr>
          <w:sz w:val="18"/>
          <w:szCs w:val="18"/>
        </w:rPr>
      </w:pPr>
      <w:r>
        <w:rPr>
          <w:rStyle w:val="FootnoteReference"/>
        </w:rPr>
        <w:footnoteRef/>
      </w:r>
      <w:r>
        <w:t xml:space="preserve"> </w:t>
      </w:r>
      <w:r w:rsidRPr="00E26D75">
        <w:rPr>
          <w:sz w:val="18"/>
          <w:szCs w:val="18"/>
        </w:rPr>
        <w:t xml:space="preserve">You currently volunteer in the </w:t>
      </w:r>
      <w:r w:rsidR="005B168D">
        <w:rPr>
          <w:sz w:val="18"/>
          <w:szCs w:val="18"/>
        </w:rPr>
        <w:t xml:space="preserve">                  </w:t>
      </w:r>
      <w:r w:rsidRPr="00E26D75">
        <w:rPr>
          <w:sz w:val="18"/>
          <w:szCs w:val="18"/>
        </w:rPr>
        <w:t xml:space="preserve"> programs at </w:t>
      </w:r>
      <w:r>
        <w:rPr>
          <w:sz w:val="18"/>
          <w:szCs w:val="18"/>
        </w:rPr>
        <w:t xml:space="preserve">[U]      </w:t>
      </w:r>
      <w:r w:rsidRPr="00E26D75">
        <w:rPr>
          <w:sz w:val="18"/>
          <w:szCs w:val="18"/>
        </w:rPr>
        <w:t xml:space="preserve"> as well as with </w:t>
      </w:r>
      <w:r>
        <w:rPr>
          <w:sz w:val="18"/>
          <w:szCs w:val="18"/>
        </w:rPr>
        <w:t xml:space="preserve">[U’s service]              </w:t>
      </w:r>
      <w:r w:rsidRPr="00E26D75">
        <w:rPr>
          <w:sz w:val="18"/>
          <w:szCs w:val="18"/>
        </w:rPr>
        <w:t>Program.</w:t>
      </w:r>
    </w:p>
  </w:footnote>
  <w:footnote w:id="2">
    <w:p w:rsidR="00B30DA3" w:rsidRDefault="00B30DA3" w:rsidP="00DE0A66">
      <w:pPr>
        <w:pStyle w:val="FootnoteText"/>
        <w:jc w:val="both"/>
        <w:rPr>
          <w:sz w:val="16"/>
          <w:szCs w:val="16"/>
        </w:rPr>
      </w:pPr>
      <w:r w:rsidRPr="00F21661">
        <w:rPr>
          <w:rStyle w:val="FootnoteReference"/>
          <w:sz w:val="16"/>
          <w:szCs w:val="16"/>
        </w:rPr>
        <w:footnoteRef/>
      </w:r>
      <w:r w:rsidRPr="00F21661">
        <w:rPr>
          <w:sz w:val="16"/>
          <w:szCs w:val="16"/>
        </w:rPr>
        <w:t xml:space="preserve"> The City receives a Community Development Block Grant (CDBG) from </w:t>
      </w:r>
      <w:r>
        <w:rPr>
          <w:sz w:val="16"/>
          <w:szCs w:val="16"/>
        </w:rPr>
        <w:t>the United States Department of Housing and Urban Development (</w:t>
      </w:r>
      <w:r w:rsidRPr="00F21661">
        <w:rPr>
          <w:sz w:val="16"/>
          <w:szCs w:val="16"/>
        </w:rPr>
        <w:t>HUD</w:t>
      </w:r>
      <w:r>
        <w:rPr>
          <w:sz w:val="16"/>
          <w:szCs w:val="16"/>
        </w:rPr>
        <w:t>)</w:t>
      </w:r>
      <w:r w:rsidRPr="00F21661">
        <w:rPr>
          <w:sz w:val="16"/>
          <w:szCs w:val="16"/>
        </w:rPr>
        <w:t xml:space="preserve"> to serve the needs of low- and moderate-income people, families, and communities. CDBG is the largest annual federal grant to the City that addresses human service needs. OBM administers CDBG grant funds while departments manage the contracts executed between the City and not-for-profit "delegate agencies" throughout Chicago. The delegate agencies serve needs ranging from public health, housing and homelessness, to workforce training, seniors, the disabled and more. By partnering with delegate agencies, the </w:t>
      </w:r>
      <w:r>
        <w:rPr>
          <w:sz w:val="16"/>
          <w:szCs w:val="16"/>
        </w:rPr>
        <w:t>C</w:t>
      </w:r>
      <w:r w:rsidRPr="00F21661">
        <w:rPr>
          <w:sz w:val="16"/>
          <w:szCs w:val="16"/>
        </w:rPr>
        <w:t>ity can provide effective services and support community based programs and solutions.</w:t>
      </w:r>
    </w:p>
    <w:p w:rsidR="00B30DA3" w:rsidRPr="00F21661" w:rsidRDefault="00B30DA3" w:rsidP="00DE0A66">
      <w:pPr>
        <w:pStyle w:val="FootnoteText"/>
        <w:jc w:val="both"/>
        <w:rPr>
          <w:sz w:val="16"/>
          <w:szCs w:val="16"/>
        </w:rPr>
      </w:pPr>
    </w:p>
  </w:footnote>
  <w:footnote w:id="3">
    <w:p w:rsidR="00B30DA3" w:rsidRPr="00997B6D" w:rsidRDefault="00B30DA3" w:rsidP="006B75EF">
      <w:pPr>
        <w:pStyle w:val="FootnoteText"/>
        <w:jc w:val="both"/>
        <w:rPr>
          <w:rFonts w:cstheme="minorHAnsi"/>
          <w:color w:val="333333"/>
          <w:sz w:val="16"/>
          <w:szCs w:val="16"/>
        </w:rPr>
      </w:pPr>
      <w:r w:rsidRPr="00997B6D">
        <w:rPr>
          <w:rStyle w:val="FootnoteReference"/>
          <w:sz w:val="16"/>
          <w:szCs w:val="16"/>
        </w:rPr>
        <w:footnoteRef/>
      </w:r>
      <w:r w:rsidRPr="00997B6D">
        <w:rPr>
          <w:sz w:val="16"/>
          <w:szCs w:val="16"/>
        </w:rPr>
        <w:t xml:space="preserve"> </w:t>
      </w:r>
      <w:r>
        <w:rPr>
          <w:sz w:val="16"/>
          <w:szCs w:val="16"/>
        </w:rPr>
        <w:t xml:space="preserve">[I]                                </w:t>
      </w:r>
      <w:r w:rsidRPr="00997B6D">
        <w:rPr>
          <w:rFonts w:eastAsia="Times New Roman" w:cstheme="minorHAnsi"/>
          <w:color w:val="333333"/>
          <w:sz w:val="16"/>
          <w:szCs w:val="16"/>
        </w:rPr>
        <w:t xml:space="preserve"> is a neighborhood-based community </w:t>
      </w:r>
      <w:r>
        <w:rPr>
          <w:rFonts w:eastAsia="Times New Roman" w:cstheme="minorHAnsi"/>
          <w:color w:val="333333"/>
          <w:sz w:val="16"/>
          <w:szCs w:val="16"/>
        </w:rPr>
        <w:t xml:space="preserve">           </w:t>
      </w:r>
      <w:r w:rsidRPr="00997B6D">
        <w:rPr>
          <w:rFonts w:eastAsia="Times New Roman" w:cstheme="minorHAnsi"/>
          <w:color w:val="333333"/>
          <w:sz w:val="16"/>
          <w:szCs w:val="16"/>
        </w:rPr>
        <w:t xml:space="preserve"> organization.  </w:t>
      </w:r>
      <w:r>
        <w:rPr>
          <w:rFonts w:eastAsia="Times New Roman" w:cstheme="minorHAnsi"/>
          <w:color w:val="333333"/>
          <w:sz w:val="16"/>
          <w:szCs w:val="16"/>
        </w:rPr>
        <w:t xml:space="preserve"> [</w:t>
      </w:r>
      <w:r w:rsidRPr="00997B6D">
        <w:rPr>
          <w:rFonts w:cstheme="minorHAnsi"/>
          <w:color w:val="333333"/>
          <w:sz w:val="16"/>
          <w:szCs w:val="16"/>
        </w:rPr>
        <w:t>I’s</w:t>
      </w:r>
      <w:r>
        <w:rPr>
          <w:rFonts w:cstheme="minorHAnsi"/>
          <w:color w:val="333333"/>
          <w:sz w:val="16"/>
          <w:szCs w:val="16"/>
        </w:rPr>
        <w:t>]</w:t>
      </w:r>
      <w:r w:rsidRPr="00997B6D">
        <w:rPr>
          <w:rFonts w:cstheme="minorHAnsi"/>
          <w:color w:val="333333"/>
          <w:sz w:val="16"/>
          <w:szCs w:val="16"/>
        </w:rPr>
        <w:t xml:space="preserve"> initial focus is on the communities that were served by the </w:t>
      </w:r>
      <w:r>
        <w:rPr>
          <w:rFonts w:cstheme="minorHAnsi"/>
          <w:color w:val="333333"/>
          <w:sz w:val="16"/>
          <w:szCs w:val="16"/>
        </w:rPr>
        <w:t xml:space="preserve">                       </w:t>
      </w:r>
      <w:r w:rsidRPr="00997B6D">
        <w:rPr>
          <w:rFonts w:cstheme="minorHAnsi"/>
          <w:color w:val="333333"/>
          <w:sz w:val="16"/>
          <w:szCs w:val="16"/>
        </w:rPr>
        <w:t xml:space="preserve"> including </w:t>
      </w:r>
      <w:r>
        <w:rPr>
          <w:rFonts w:cstheme="minorHAnsi"/>
          <w:color w:val="333333"/>
          <w:sz w:val="16"/>
          <w:szCs w:val="16"/>
        </w:rPr>
        <w:t xml:space="preserve">               </w:t>
      </w:r>
      <w:r w:rsidRPr="00997B6D">
        <w:rPr>
          <w:rFonts w:cstheme="minorHAnsi"/>
          <w:color w:val="333333"/>
          <w:sz w:val="16"/>
          <w:szCs w:val="16"/>
        </w:rPr>
        <w:t xml:space="preserve">neighborhoods such as </w:t>
      </w:r>
      <w:r>
        <w:rPr>
          <w:rFonts w:cstheme="minorHAnsi"/>
          <w:color w:val="333333"/>
          <w:sz w:val="16"/>
          <w:szCs w:val="16"/>
        </w:rPr>
        <w:t xml:space="preserve">                                           </w:t>
      </w:r>
      <w:r w:rsidRPr="00997B6D">
        <w:rPr>
          <w:rFonts w:cstheme="minorHAnsi"/>
          <w:color w:val="333333"/>
          <w:sz w:val="16"/>
          <w:szCs w:val="16"/>
        </w:rPr>
        <w:t xml:space="preserve"> neighborhoods such as </w:t>
      </w:r>
      <w:r>
        <w:rPr>
          <w:rFonts w:cstheme="minorHAnsi"/>
          <w:color w:val="333333"/>
          <w:sz w:val="16"/>
          <w:szCs w:val="16"/>
        </w:rPr>
        <w:t xml:space="preserve">                                        </w:t>
      </w:r>
      <w:r w:rsidRPr="00997B6D">
        <w:rPr>
          <w:rFonts w:cstheme="minorHAnsi"/>
          <w:color w:val="333333"/>
          <w:sz w:val="16"/>
          <w:szCs w:val="16"/>
        </w:rPr>
        <w:t xml:space="preserve">that have </w:t>
      </w:r>
      <w:r w:rsidR="00D859E6">
        <w:rPr>
          <w:rFonts w:cstheme="minorHAnsi"/>
          <w:color w:val="333333"/>
          <w:sz w:val="16"/>
          <w:szCs w:val="16"/>
        </w:rPr>
        <w:t xml:space="preserve">[certain] </w:t>
      </w:r>
      <w:r w:rsidRPr="00997B6D">
        <w:rPr>
          <w:rFonts w:cstheme="minorHAnsi"/>
          <w:color w:val="333333"/>
          <w:sz w:val="16"/>
          <w:szCs w:val="16"/>
        </w:rPr>
        <w:t>populations</w:t>
      </w:r>
      <w:r w:rsidR="00D859E6">
        <w:rPr>
          <w:rFonts w:cstheme="minorHAnsi"/>
          <w:color w:val="333333"/>
          <w:sz w:val="16"/>
          <w:szCs w:val="16"/>
        </w:rPr>
        <w:t xml:space="preserve">                       </w:t>
      </w:r>
      <w:r w:rsidRPr="00997B6D">
        <w:rPr>
          <w:rFonts w:cstheme="minorHAnsi"/>
          <w:color w:val="333333"/>
          <w:sz w:val="16"/>
          <w:szCs w:val="16"/>
        </w:rPr>
        <w:t>.</w:t>
      </w:r>
    </w:p>
    <w:p w:rsidR="00B30DA3" w:rsidRDefault="00B30DA3">
      <w:pPr>
        <w:pStyle w:val="FootnoteText"/>
      </w:pPr>
    </w:p>
  </w:footnote>
  <w:footnote w:id="4">
    <w:p w:rsidR="00B30DA3" w:rsidRPr="00DA49D9" w:rsidRDefault="00B30DA3">
      <w:pPr>
        <w:pStyle w:val="FootnoteText"/>
        <w:rPr>
          <w:sz w:val="16"/>
          <w:szCs w:val="16"/>
        </w:rPr>
      </w:pPr>
      <w:r w:rsidRPr="00DA49D9">
        <w:rPr>
          <w:rStyle w:val="FootnoteReference"/>
          <w:sz w:val="16"/>
          <w:szCs w:val="16"/>
        </w:rPr>
        <w:footnoteRef/>
      </w:r>
      <w:r w:rsidRPr="00DA49D9">
        <w:rPr>
          <w:sz w:val="16"/>
          <w:szCs w:val="16"/>
        </w:rPr>
        <w:t xml:space="preserve"> You said that, as currently envisioned, </w:t>
      </w:r>
      <w:r>
        <w:rPr>
          <w:sz w:val="16"/>
          <w:szCs w:val="16"/>
        </w:rPr>
        <w:t>[I]</w:t>
      </w:r>
      <w:r w:rsidRPr="00DA49D9">
        <w:rPr>
          <w:sz w:val="16"/>
          <w:szCs w:val="16"/>
        </w:rPr>
        <w:t xml:space="preserve"> will turn over its ownership in the property to </w:t>
      </w:r>
      <w:r>
        <w:rPr>
          <w:sz w:val="16"/>
          <w:szCs w:val="16"/>
        </w:rPr>
        <w:t xml:space="preserve">[another government entity </w:t>
      </w:r>
      <w:r w:rsidRPr="00DA49D9">
        <w:rPr>
          <w:sz w:val="16"/>
          <w:szCs w:val="16"/>
        </w:rPr>
        <w:t xml:space="preserve">after </w:t>
      </w:r>
      <w:r>
        <w:rPr>
          <w:sz w:val="16"/>
          <w:szCs w:val="16"/>
        </w:rPr>
        <w:t xml:space="preserve">[number]          </w:t>
      </w:r>
      <w:r w:rsidRPr="00DA49D9">
        <w:rPr>
          <w:sz w:val="16"/>
          <w:szCs w:val="16"/>
        </w:rPr>
        <w:t xml:space="preserve"> years</w:t>
      </w:r>
      <w:r>
        <w:rPr>
          <w:sz w:val="16"/>
          <w:szCs w:val="16"/>
        </w:rPr>
        <w:t xml:space="preserve">                            </w:t>
      </w:r>
      <w:r w:rsidRPr="00DA49D9">
        <w:rPr>
          <w:sz w:val="16"/>
          <w:szCs w:val="16"/>
        </w:rPr>
        <w:t>.</w:t>
      </w:r>
    </w:p>
    <w:p w:rsidR="00B30DA3" w:rsidRDefault="00B30DA3">
      <w:pPr>
        <w:pStyle w:val="FootnoteText"/>
      </w:pPr>
      <w:r>
        <w:t xml:space="preserve"> </w:t>
      </w:r>
    </w:p>
  </w:footnote>
  <w:footnote w:id="5">
    <w:p w:rsidR="00B30DA3" w:rsidRDefault="00B30DA3" w:rsidP="00B97C92">
      <w:pPr>
        <w:pStyle w:val="FootnoteText"/>
        <w:jc w:val="both"/>
        <w:rPr>
          <w:sz w:val="16"/>
          <w:szCs w:val="16"/>
        </w:rPr>
      </w:pPr>
      <w:r w:rsidRPr="00B97C92">
        <w:rPr>
          <w:rStyle w:val="FootnoteReference"/>
          <w:sz w:val="16"/>
          <w:szCs w:val="16"/>
        </w:rPr>
        <w:footnoteRef/>
      </w:r>
      <w:r w:rsidRPr="00B97C92">
        <w:rPr>
          <w:sz w:val="16"/>
          <w:szCs w:val="16"/>
        </w:rPr>
        <w:t xml:space="preserve"> </w:t>
      </w:r>
      <w:r>
        <w:rPr>
          <w:sz w:val="16"/>
          <w:szCs w:val="16"/>
        </w:rPr>
        <w:t xml:space="preserve">[U]      </w:t>
      </w:r>
      <w:r w:rsidRPr="00B97C92">
        <w:rPr>
          <w:sz w:val="16"/>
          <w:szCs w:val="16"/>
        </w:rPr>
        <w:t>is currently receiving approximately $</w:t>
      </w:r>
      <w:r>
        <w:rPr>
          <w:sz w:val="16"/>
          <w:szCs w:val="16"/>
        </w:rPr>
        <w:t>[amount] p</w:t>
      </w:r>
      <w:r w:rsidRPr="00B97C92">
        <w:rPr>
          <w:sz w:val="16"/>
          <w:szCs w:val="16"/>
        </w:rPr>
        <w:t xml:space="preserve">er year through CDBG grants administered through the City. You told us that each time </w:t>
      </w:r>
      <w:r>
        <w:rPr>
          <w:sz w:val="16"/>
          <w:szCs w:val="16"/>
        </w:rPr>
        <w:t xml:space="preserve">[U]       </w:t>
      </w:r>
      <w:r w:rsidRPr="00B97C92">
        <w:rPr>
          <w:sz w:val="16"/>
          <w:szCs w:val="16"/>
        </w:rPr>
        <w:t xml:space="preserve">has sought a CDBG grant for more than the past ten (10) years, you have made recommendations regarding, and voted for, the grant.  </w:t>
      </w:r>
      <w:r>
        <w:rPr>
          <w:sz w:val="16"/>
          <w:szCs w:val="16"/>
        </w:rPr>
        <w:t xml:space="preserve">[U]      </w:t>
      </w:r>
      <w:r w:rsidRPr="00B97C92">
        <w:rPr>
          <w:sz w:val="16"/>
          <w:szCs w:val="16"/>
        </w:rPr>
        <w:t xml:space="preserve">will have CDGB funding through </w:t>
      </w:r>
      <w:r>
        <w:rPr>
          <w:sz w:val="16"/>
          <w:szCs w:val="16"/>
        </w:rPr>
        <w:t xml:space="preserve">[date]        </w:t>
      </w:r>
      <w:r w:rsidRPr="00B97C92">
        <w:rPr>
          <w:sz w:val="16"/>
          <w:szCs w:val="16"/>
        </w:rPr>
        <w:t>.  You told us that there will be one (1) more vote on CDGB funding and we advised you that you must recuse yourself from voting on that line item when it is before the City Council for a vote.</w:t>
      </w:r>
    </w:p>
    <w:p w:rsidR="00B30DA3" w:rsidRPr="00B97C92" w:rsidRDefault="00B30DA3" w:rsidP="00B97C92">
      <w:pPr>
        <w:pStyle w:val="FootnoteText"/>
        <w:jc w:val="both"/>
        <w:rPr>
          <w:sz w:val="16"/>
          <w:szCs w:val="16"/>
        </w:rPr>
      </w:pPr>
    </w:p>
  </w:footnote>
  <w:footnote w:id="6">
    <w:p w:rsidR="00B30DA3" w:rsidRPr="007F2515" w:rsidRDefault="00B30DA3" w:rsidP="00263CDB">
      <w:pPr>
        <w:pStyle w:val="FootnoteText"/>
        <w:rPr>
          <w:rStyle w:val="apple-converted-space"/>
          <w:rFonts w:cstheme="minorHAnsi"/>
          <w:color w:val="000000" w:themeColor="text1"/>
          <w:sz w:val="16"/>
          <w:szCs w:val="16"/>
          <w:shd w:val="clear" w:color="auto" w:fill="FFFFFF"/>
        </w:rPr>
      </w:pPr>
      <w:r w:rsidRPr="007F2515">
        <w:rPr>
          <w:rStyle w:val="FootnoteReference"/>
          <w:sz w:val="16"/>
          <w:szCs w:val="16"/>
        </w:rPr>
        <w:footnoteRef/>
      </w:r>
      <w:r w:rsidR="007F2515" w:rsidRPr="007F2515">
        <w:rPr>
          <w:sz w:val="16"/>
          <w:szCs w:val="16"/>
        </w:rPr>
        <w:t xml:space="preserve"> [deleted]</w:t>
      </w:r>
    </w:p>
    <w:p w:rsidR="00B30DA3" w:rsidRPr="00263CDB" w:rsidRDefault="00B30DA3" w:rsidP="00263CDB">
      <w:pPr>
        <w:pStyle w:val="FootnoteText"/>
        <w:rPr>
          <w:rFonts w:cstheme="minorHAnsi"/>
          <w:sz w:val="16"/>
          <w:szCs w:val="16"/>
        </w:rPr>
      </w:pPr>
    </w:p>
    <w:p w:rsidR="00B30DA3" w:rsidRPr="00E26D75" w:rsidRDefault="00B30DA3" w:rsidP="00263CDB">
      <w:pPr>
        <w:pStyle w:val="FootnoteText"/>
        <w:jc w:val="both"/>
        <w:rPr>
          <w:rFonts w:cstheme="minorHAnsi"/>
          <w:sz w:val="18"/>
          <w:szCs w:val="18"/>
        </w:rPr>
      </w:pPr>
    </w:p>
    <w:p w:rsidR="00B30DA3" w:rsidRDefault="00B30DA3">
      <w:pPr>
        <w:pStyle w:val="FootnoteText"/>
      </w:pPr>
    </w:p>
  </w:footnote>
  <w:footnote w:id="7">
    <w:p w:rsidR="00B30DA3" w:rsidRDefault="00B30DA3" w:rsidP="00DA2938">
      <w:pPr>
        <w:spacing w:after="0" w:line="240" w:lineRule="auto"/>
        <w:ind w:left="720" w:right="900" w:hanging="720"/>
        <w:jc w:val="both"/>
        <w:rPr>
          <w:rFonts w:ascii="Calibri" w:eastAsia="Calibri" w:hAnsi="Calibri" w:cs="Calibri"/>
          <w:sz w:val="16"/>
          <w:szCs w:val="16"/>
        </w:rPr>
      </w:pPr>
      <w:r>
        <w:rPr>
          <w:rStyle w:val="FootnoteReference"/>
        </w:rPr>
        <w:footnoteRef/>
      </w:r>
      <w:r>
        <w:t xml:space="preserve"> </w:t>
      </w:r>
      <w:r w:rsidRPr="00DA2938">
        <w:rPr>
          <w:rFonts w:ascii="Calibri" w:eastAsia="Calibri" w:hAnsi="Calibri" w:cs="Calibri"/>
          <w:sz w:val="16"/>
          <w:szCs w:val="16"/>
        </w:rPr>
        <w:t>“Administrative action” and “legislative action” are defined in §2-156-010 of the Ordinance:</w:t>
      </w:r>
    </w:p>
    <w:p w:rsidR="00B30DA3" w:rsidRPr="00DA2938" w:rsidRDefault="00B30DA3" w:rsidP="00DA2938">
      <w:pPr>
        <w:spacing w:after="0" w:line="240" w:lineRule="auto"/>
        <w:ind w:left="720" w:right="900" w:hanging="720"/>
        <w:jc w:val="both"/>
        <w:rPr>
          <w:rFonts w:ascii="Calibri" w:eastAsia="Calibri" w:hAnsi="Calibri" w:cs="Calibri"/>
          <w:sz w:val="16"/>
          <w:szCs w:val="16"/>
        </w:rPr>
      </w:pPr>
    </w:p>
    <w:p w:rsidR="00B30DA3" w:rsidRPr="00DA2938" w:rsidRDefault="00B30DA3" w:rsidP="00B93766">
      <w:pPr>
        <w:spacing w:after="0" w:line="240" w:lineRule="auto"/>
        <w:ind w:left="720" w:right="900"/>
        <w:jc w:val="both"/>
        <w:rPr>
          <w:rFonts w:ascii="Calibri" w:eastAsia="Calibri" w:hAnsi="Calibri" w:cs="Calibri"/>
          <w:b/>
          <w:sz w:val="16"/>
          <w:szCs w:val="16"/>
        </w:rPr>
      </w:pPr>
      <w:r w:rsidRPr="00DA2938">
        <w:rPr>
          <w:rFonts w:cstheme="minorHAnsi"/>
          <w:sz w:val="16"/>
          <w:szCs w:val="16"/>
        </w:rPr>
        <w:t>§</w:t>
      </w:r>
      <w:r w:rsidRPr="00DA2938">
        <w:rPr>
          <w:rFonts w:ascii="Calibri" w:eastAsia="Calibri" w:hAnsi="Calibri" w:cs="Calibri"/>
          <w:b/>
          <w:sz w:val="16"/>
          <w:szCs w:val="16"/>
        </w:rPr>
        <w:t>2-156-010  Definitions</w:t>
      </w:r>
    </w:p>
    <w:p w:rsidR="00B30DA3" w:rsidRPr="00DA2938" w:rsidRDefault="00B30DA3" w:rsidP="00B93766">
      <w:pPr>
        <w:spacing w:after="0" w:line="240" w:lineRule="auto"/>
        <w:ind w:left="720" w:right="900"/>
        <w:jc w:val="both"/>
        <w:rPr>
          <w:rFonts w:ascii="Calibri" w:eastAsia="Calibri" w:hAnsi="Calibri" w:cs="Calibri"/>
          <w:b/>
          <w:sz w:val="16"/>
          <w:szCs w:val="16"/>
        </w:rPr>
      </w:pPr>
    </w:p>
    <w:p w:rsidR="00B30DA3" w:rsidRPr="00DA2938" w:rsidRDefault="00B30DA3" w:rsidP="00B93766">
      <w:pPr>
        <w:spacing w:after="0" w:line="240" w:lineRule="auto"/>
        <w:ind w:left="720" w:right="900"/>
        <w:jc w:val="both"/>
        <w:rPr>
          <w:rFonts w:ascii="Calibri" w:eastAsia="Calibri" w:hAnsi="Calibri" w:cs="Calibri"/>
          <w:sz w:val="16"/>
          <w:szCs w:val="16"/>
        </w:rPr>
      </w:pPr>
      <w:r w:rsidRPr="00DA2938">
        <w:rPr>
          <w:rFonts w:ascii="Calibri" w:eastAsia="Calibri" w:hAnsi="Calibri" w:cs="Calibri"/>
          <w:sz w:val="16"/>
          <w:szCs w:val="16"/>
        </w:rPr>
        <w:t>(a)</w:t>
      </w:r>
      <w:r w:rsidRPr="00DA2938">
        <w:rPr>
          <w:rFonts w:ascii="Calibri" w:eastAsia="Calibri" w:hAnsi="Calibri" w:cs="Calibri"/>
          <w:b/>
          <w:sz w:val="16"/>
          <w:szCs w:val="16"/>
        </w:rPr>
        <w:t xml:space="preserve"> </w:t>
      </w:r>
      <w:r w:rsidRPr="00DA2938">
        <w:rPr>
          <w:rFonts w:ascii="Calibri" w:eastAsia="Calibri" w:hAnsi="Calibri" w:cs="Calibri"/>
          <w:sz w:val="16"/>
          <w:szCs w:val="16"/>
        </w:rPr>
        <w:t>“Administrative action” means any decision on, or any proposal, consideration, enactment or making of any rule, regulation, or any other official nonministerial action or non-action by any executive department, or by any official or employee of an executive department, or any manner which is within the official jurisdiction of the executive branch.</w:t>
      </w:r>
    </w:p>
    <w:p w:rsidR="00B30DA3" w:rsidRPr="00DA2938" w:rsidRDefault="00B30DA3" w:rsidP="00B93766">
      <w:pPr>
        <w:spacing w:after="0" w:line="240" w:lineRule="auto"/>
        <w:ind w:left="720" w:right="900"/>
        <w:jc w:val="both"/>
        <w:rPr>
          <w:rFonts w:ascii="Calibri" w:eastAsia="Calibri" w:hAnsi="Calibri" w:cs="Calibri"/>
          <w:sz w:val="16"/>
          <w:szCs w:val="16"/>
        </w:rPr>
      </w:pPr>
    </w:p>
    <w:p w:rsidR="00B30DA3" w:rsidRPr="00DA2938" w:rsidRDefault="00B30DA3" w:rsidP="00B93766">
      <w:pPr>
        <w:spacing w:after="0" w:line="240" w:lineRule="auto"/>
        <w:ind w:left="720" w:right="900"/>
        <w:jc w:val="both"/>
        <w:rPr>
          <w:rFonts w:ascii="Calibri" w:eastAsia="Calibri" w:hAnsi="Calibri" w:cs="Calibri"/>
          <w:sz w:val="16"/>
          <w:szCs w:val="16"/>
        </w:rPr>
      </w:pPr>
      <w:r w:rsidRPr="00DA2938">
        <w:rPr>
          <w:rFonts w:ascii="Calibri" w:eastAsia="Calibri" w:hAnsi="Calibri" w:cs="Calibri"/>
          <w:sz w:val="16"/>
          <w:szCs w:val="16"/>
        </w:rPr>
        <w:t>(o)</w:t>
      </w:r>
      <w:r w:rsidRPr="00DA2938">
        <w:rPr>
          <w:rFonts w:ascii="Calibri" w:eastAsia="Calibri" w:hAnsi="Calibri" w:cs="Calibri"/>
          <w:b/>
          <w:sz w:val="16"/>
          <w:szCs w:val="16"/>
        </w:rPr>
        <w:t xml:space="preserve"> </w:t>
      </w:r>
      <w:r w:rsidRPr="00DA2938">
        <w:rPr>
          <w:rFonts w:ascii="Calibri" w:eastAsia="Calibri" w:hAnsi="Calibri" w:cs="Calibri"/>
          <w:sz w:val="16"/>
          <w:szCs w:val="16"/>
        </w:rPr>
        <w:t>“Legislative action” means the introduction, sponsorship, consideration, debate, amendment, passage, defeat, approval, veto or other official action on any ordinance, resolution, motion, order, appointment, application or other matter pending or proposed in the city council or any committee or subcommittee thereof.</w:t>
      </w:r>
    </w:p>
    <w:p w:rsidR="00B30DA3" w:rsidRPr="00DA2938" w:rsidRDefault="00B30DA3" w:rsidP="00B93766">
      <w:pPr>
        <w:spacing w:after="0" w:line="240" w:lineRule="auto"/>
        <w:jc w:val="both"/>
        <w:rPr>
          <w:rFonts w:ascii="Calibri" w:eastAsia="Calibri" w:hAnsi="Calibri" w:cs="Times New Roman"/>
          <w:color w:val="FF0000"/>
          <w:sz w:val="18"/>
          <w:szCs w:val="18"/>
        </w:rPr>
      </w:pPr>
    </w:p>
    <w:p w:rsidR="00B30DA3" w:rsidRPr="00DA2938" w:rsidRDefault="00B30DA3">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inorHAnsi"/>
      </w:rPr>
      <w:alias w:val="Title"/>
      <w:id w:val="77738743"/>
      <w:placeholder>
        <w:docPart w:val="5E714A596A474530929694E5158722D0"/>
      </w:placeholder>
      <w:dataBinding w:prefixMappings="xmlns:ns0='http://schemas.openxmlformats.org/package/2006/metadata/core-properties' xmlns:ns1='http://purl.org/dc/elements/1.1/'" w:xpath="/ns0:coreProperties[1]/ns1:title[1]" w:storeItemID="{6C3C8BC8-F283-45AE-878A-BAB7291924A1}"/>
      <w:text/>
    </w:sdtPr>
    <w:sdtEndPr/>
    <w:sdtContent>
      <w:p w:rsidR="00B30DA3" w:rsidRPr="00576C4F" w:rsidRDefault="00B30DA3">
        <w:pPr>
          <w:pStyle w:val="Header"/>
          <w:pBdr>
            <w:bottom w:val="thickThinSmallGap" w:sz="24" w:space="1" w:color="622423" w:themeColor="accent2" w:themeShade="7F"/>
          </w:pBdr>
          <w:jc w:val="center"/>
          <w:rPr>
            <w:rFonts w:eastAsiaTheme="majorEastAsia" w:cstheme="minorHAnsi"/>
          </w:rPr>
        </w:pPr>
        <w:r w:rsidRPr="00576C4F">
          <w:rPr>
            <w:rFonts w:eastAsiaTheme="majorEastAsia" w:cstheme="minorHAnsi"/>
          </w:rPr>
          <w:t xml:space="preserve">Case No. 151688.Q </w:t>
        </w:r>
        <w:r>
          <w:rPr>
            <w:rFonts w:eastAsiaTheme="majorEastAsia" w:cstheme="minorHAnsi"/>
          </w:rPr>
          <w:t>/</w:t>
        </w:r>
        <w:r w:rsidR="00DB6AC9">
          <w:rPr>
            <w:rFonts w:eastAsiaTheme="majorEastAsia" w:cstheme="minorHAnsi"/>
          </w:rPr>
          <w:t xml:space="preserve">[date]        </w:t>
        </w:r>
      </w:p>
    </w:sdtContent>
  </w:sdt>
  <w:p w:rsidR="00B30DA3" w:rsidRDefault="00B30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5B95"/>
    <w:multiLevelType w:val="hybridMultilevel"/>
    <w:tmpl w:val="8FFC554A"/>
    <w:lvl w:ilvl="0" w:tplc="0B9E1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52190A"/>
    <w:multiLevelType w:val="hybridMultilevel"/>
    <w:tmpl w:val="B5C82A74"/>
    <w:lvl w:ilvl="0" w:tplc="8676F4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5D471E3"/>
    <w:multiLevelType w:val="hybridMultilevel"/>
    <w:tmpl w:val="D8A2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7B"/>
    <w:rsid w:val="000011B8"/>
    <w:rsid w:val="000818B4"/>
    <w:rsid w:val="00084C63"/>
    <w:rsid w:val="000B5283"/>
    <w:rsid w:val="000D1C5F"/>
    <w:rsid w:val="000D2128"/>
    <w:rsid w:val="000F1C7B"/>
    <w:rsid w:val="00135979"/>
    <w:rsid w:val="00156B23"/>
    <w:rsid w:val="00161616"/>
    <w:rsid w:val="00162207"/>
    <w:rsid w:val="00190038"/>
    <w:rsid w:val="001970E3"/>
    <w:rsid w:val="001A6994"/>
    <w:rsid w:val="001C19DE"/>
    <w:rsid w:val="001E3F54"/>
    <w:rsid w:val="0021634B"/>
    <w:rsid w:val="00243431"/>
    <w:rsid w:val="00263CDB"/>
    <w:rsid w:val="00270AE7"/>
    <w:rsid w:val="002D7DCB"/>
    <w:rsid w:val="002F15F5"/>
    <w:rsid w:val="00363383"/>
    <w:rsid w:val="00381F11"/>
    <w:rsid w:val="003866EF"/>
    <w:rsid w:val="003A5F30"/>
    <w:rsid w:val="00424760"/>
    <w:rsid w:val="00444A32"/>
    <w:rsid w:val="0045519D"/>
    <w:rsid w:val="00522E2C"/>
    <w:rsid w:val="00543F5E"/>
    <w:rsid w:val="005726A2"/>
    <w:rsid w:val="00576C4F"/>
    <w:rsid w:val="005A2D50"/>
    <w:rsid w:val="005A5ACD"/>
    <w:rsid w:val="005B168D"/>
    <w:rsid w:val="005B3503"/>
    <w:rsid w:val="005C2E47"/>
    <w:rsid w:val="005C6F36"/>
    <w:rsid w:val="005C7FDB"/>
    <w:rsid w:val="005E3014"/>
    <w:rsid w:val="00605201"/>
    <w:rsid w:val="00644F4D"/>
    <w:rsid w:val="006551FC"/>
    <w:rsid w:val="00655F9F"/>
    <w:rsid w:val="00656D0F"/>
    <w:rsid w:val="0067429D"/>
    <w:rsid w:val="0068313A"/>
    <w:rsid w:val="006A4F7A"/>
    <w:rsid w:val="006A6DE6"/>
    <w:rsid w:val="006B5C8E"/>
    <w:rsid w:val="006B75EF"/>
    <w:rsid w:val="00715486"/>
    <w:rsid w:val="0072563C"/>
    <w:rsid w:val="00731138"/>
    <w:rsid w:val="00756939"/>
    <w:rsid w:val="007730E7"/>
    <w:rsid w:val="007756F2"/>
    <w:rsid w:val="007F2515"/>
    <w:rsid w:val="008247D2"/>
    <w:rsid w:val="00853400"/>
    <w:rsid w:val="008A4297"/>
    <w:rsid w:val="0097030C"/>
    <w:rsid w:val="00997B6D"/>
    <w:rsid w:val="009A743D"/>
    <w:rsid w:val="009C1FA1"/>
    <w:rsid w:val="009D7552"/>
    <w:rsid w:val="00A1705D"/>
    <w:rsid w:val="00A623D2"/>
    <w:rsid w:val="00A639A7"/>
    <w:rsid w:val="00A64D8C"/>
    <w:rsid w:val="00AD4139"/>
    <w:rsid w:val="00AF67A0"/>
    <w:rsid w:val="00B057ED"/>
    <w:rsid w:val="00B30DA3"/>
    <w:rsid w:val="00B67AF4"/>
    <w:rsid w:val="00B93766"/>
    <w:rsid w:val="00B97C92"/>
    <w:rsid w:val="00BA2F00"/>
    <w:rsid w:val="00C358A6"/>
    <w:rsid w:val="00C36BBA"/>
    <w:rsid w:val="00C85B09"/>
    <w:rsid w:val="00CE02E4"/>
    <w:rsid w:val="00CF6D3A"/>
    <w:rsid w:val="00D14A2C"/>
    <w:rsid w:val="00D5379B"/>
    <w:rsid w:val="00D749A7"/>
    <w:rsid w:val="00D859E6"/>
    <w:rsid w:val="00DA2938"/>
    <w:rsid w:val="00DA49D9"/>
    <w:rsid w:val="00DB03B3"/>
    <w:rsid w:val="00DB6AC9"/>
    <w:rsid w:val="00DD515E"/>
    <w:rsid w:val="00DE0A66"/>
    <w:rsid w:val="00DF1BC2"/>
    <w:rsid w:val="00DF3598"/>
    <w:rsid w:val="00DF4B0B"/>
    <w:rsid w:val="00E213E3"/>
    <w:rsid w:val="00E26D75"/>
    <w:rsid w:val="00E302D0"/>
    <w:rsid w:val="00E613E9"/>
    <w:rsid w:val="00E741C6"/>
    <w:rsid w:val="00E86862"/>
    <w:rsid w:val="00EC207B"/>
    <w:rsid w:val="00EC27CA"/>
    <w:rsid w:val="00F21661"/>
    <w:rsid w:val="00F33C11"/>
    <w:rsid w:val="00F71871"/>
    <w:rsid w:val="00F974D8"/>
    <w:rsid w:val="00F97850"/>
    <w:rsid w:val="00FE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3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383"/>
    <w:rPr>
      <w:sz w:val="20"/>
      <w:szCs w:val="20"/>
    </w:rPr>
  </w:style>
  <w:style w:type="character" w:styleId="FootnoteReference">
    <w:name w:val="footnote reference"/>
    <w:basedOn w:val="DefaultParagraphFont"/>
    <w:uiPriority w:val="99"/>
    <w:unhideWhenUsed/>
    <w:rsid w:val="00363383"/>
    <w:rPr>
      <w:vertAlign w:val="superscript"/>
    </w:rPr>
  </w:style>
  <w:style w:type="character" w:customStyle="1" w:styleId="apple-converted-space">
    <w:name w:val="apple-converted-space"/>
    <w:basedOn w:val="DefaultParagraphFont"/>
    <w:rsid w:val="00FE7245"/>
  </w:style>
  <w:style w:type="character" w:styleId="Hyperlink">
    <w:name w:val="Hyperlink"/>
    <w:basedOn w:val="DefaultParagraphFont"/>
    <w:uiPriority w:val="99"/>
    <w:unhideWhenUsed/>
    <w:rsid w:val="00E26D75"/>
    <w:rPr>
      <w:color w:val="0000FF" w:themeColor="hyperlink"/>
      <w:u w:val="single"/>
    </w:rPr>
  </w:style>
  <w:style w:type="paragraph" w:styleId="BalloonText">
    <w:name w:val="Balloon Text"/>
    <w:basedOn w:val="Normal"/>
    <w:link w:val="BalloonTextChar"/>
    <w:uiPriority w:val="99"/>
    <w:semiHidden/>
    <w:unhideWhenUsed/>
    <w:rsid w:val="00DE0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A66"/>
    <w:rPr>
      <w:rFonts w:ascii="Tahoma" w:hAnsi="Tahoma" w:cs="Tahoma"/>
      <w:sz w:val="16"/>
      <w:szCs w:val="16"/>
    </w:rPr>
  </w:style>
  <w:style w:type="paragraph" w:styleId="NormalWeb">
    <w:name w:val="Normal (Web)"/>
    <w:basedOn w:val="Normal"/>
    <w:rsid w:val="001E3F54"/>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6B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EF"/>
  </w:style>
  <w:style w:type="paragraph" w:styleId="Footer">
    <w:name w:val="footer"/>
    <w:basedOn w:val="Normal"/>
    <w:link w:val="FooterChar"/>
    <w:uiPriority w:val="99"/>
    <w:unhideWhenUsed/>
    <w:rsid w:val="006B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63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383"/>
    <w:rPr>
      <w:sz w:val="20"/>
      <w:szCs w:val="20"/>
    </w:rPr>
  </w:style>
  <w:style w:type="character" w:styleId="FootnoteReference">
    <w:name w:val="footnote reference"/>
    <w:basedOn w:val="DefaultParagraphFont"/>
    <w:uiPriority w:val="99"/>
    <w:unhideWhenUsed/>
    <w:rsid w:val="00363383"/>
    <w:rPr>
      <w:vertAlign w:val="superscript"/>
    </w:rPr>
  </w:style>
  <w:style w:type="character" w:customStyle="1" w:styleId="apple-converted-space">
    <w:name w:val="apple-converted-space"/>
    <w:basedOn w:val="DefaultParagraphFont"/>
    <w:rsid w:val="00FE7245"/>
  </w:style>
  <w:style w:type="character" w:styleId="Hyperlink">
    <w:name w:val="Hyperlink"/>
    <w:basedOn w:val="DefaultParagraphFont"/>
    <w:uiPriority w:val="99"/>
    <w:unhideWhenUsed/>
    <w:rsid w:val="00E26D75"/>
    <w:rPr>
      <w:color w:val="0000FF" w:themeColor="hyperlink"/>
      <w:u w:val="single"/>
    </w:rPr>
  </w:style>
  <w:style w:type="paragraph" w:styleId="BalloonText">
    <w:name w:val="Balloon Text"/>
    <w:basedOn w:val="Normal"/>
    <w:link w:val="BalloonTextChar"/>
    <w:uiPriority w:val="99"/>
    <w:semiHidden/>
    <w:unhideWhenUsed/>
    <w:rsid w:val="00DE0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A66"/>
    <w:rPr>
      <w:rFonts w:ascii="Tahoma" w:hAnsi="Tahoma" w:cs="Tahoma"/>
      <w:sz w:val="16"/>
      <w:szCs w:val="16"/>
    </w:rPr>
  </w:style>
  <w:style w:type="paragraph" w:styleId="NormalWeb">
    <w:name w:val="Normal (Web)"/>
    <w:basedOn w:val="Normal"/>
    <w:rsid w:val="001E3F54"/>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6B7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5EF"/>
  </w:style>
  <w:style w:type="paragraph" w:styleId="Footer">
    <w:name w:val="footer"/>
    <w:basedOn w:val="Normal"/>
    <w:link w:val="FooterChar"/>
    <w:uiPriority w:val="99"/>
    <w:unhideWhenUsed/>
    <w:rsid w:val="006B7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11621">
      <w:bodyDiv w:val="1"/>
      <w:marLeft w:val="0"/>
      <w:marRight w:val="0"/>
      <w:marTop w:val="0"/>
      <w:marBottom w:val="0"/>
      <w:divBdr>
        <w:top w:val="none" w:sz="0" w:space="0" w:color="auto"/>
        <w:left w:val="none" w:sz="0" w:space="0" w:color="auto"/>
        <w:bottom w:val="none" w:sz="0" w:space="0" w:color="auto"/>
        <w:right w:val="none" w:sz="0" w:space="0" w:color="auto"/>
      </w:divBdr>
      <w:divsChild>
        <w:div w:id="615021573">
          <w:marLeft w:val="0"/>
          <w:marRight w:val="0"/>
          <w:marTop w:val="0"/>
          <w:marBottom w:val="0"/>
          <w:divBdr>
            <w:top w:val="none" w:sz="0" w:space="0" w:color="auto"/>
            <w:left w:val="none" w:sz="0" w:space="0" w:color="auto"/>
            <w:bottom w:val="none" w:sz="0" w:space="0" w:color="auto"/>
            <w:right w:val="none" w:sz="0" w:space="0" w:color="auto"/>
          </w:divBdr>
          <w:divsChild>
            <w:div w:id="102119989">
              <w:marLeft w:val="0"/>
              <w:marRight w:val="0"/>
              <w:marTop w:val="0"/>
              <w:marBottom w:val="0"/>
              <w:divBdr>
                <w:top w:val="none" w:sz="0" w:space="0" w:color="auto"/>
                <w:left w:val="none" w:sz="0" w:space="0" w:color="auto"/>
                <w:bottom w:val="none" w:sz="0" w:space="0" w:color="auto"/>
                <w:right w:val="none" w:sz="0" w:space="0" w:color="auto"/>
              </w:divBdr>
              <w:divsChild>
                <w:div w:id="454644741">
                  <w:marLeft w:val="0"/>
                  <w:marRight w:val="0"/>
                  <w:marTop w:val="0"/>
                  <w:marBottom w:val="0"/>
                  <w:divBdr>
                    <w:top w:val="none" w:sz="0" w:space="0" w:color="auto"/>
                    <w:left w:val="none" w:sz="0" w:space="0" w:color="auto"/>
                    <w:bottom w:val="none" w:sz="0" w:space="0" w:color="auto"/>
                    <w:right w:val="none" w:sz="0" w:space="0" w:color="auto"/>
                  </w:divBdr>
                </w:div>
                <w:div w:id="1437939342">
                  <w:marLeft w:val="0"/>
                  <w:marRight w:val="0"/>
                  <w:marTop w:val="0"/>
                  <w:marBottom w:val="0"/>
                  <w:divBdr>
                    <w:top w:val="none" w:sz="0" w:space="0" w:color="auto"/>
                    <w:left w:val="none" w:sz="0" w:space="0" w:color="auto"/>
                    <w:bottom w:val="none" w:sz="0" w:space="0" w:color="auto"/>
                    <w:right w:val="none" w:sz="0" w:space="0" w:color="auto"/>
                  </w:divBdr>
                </w:div>
                <w:div w:id="247735016">
                  <w:marLeft w:val="0"/>
                  <w:marRight w:val="0"/>
                  <w:marTop w:val="0"/>
                  <w:marBottom w:val="0"/>
                  <w:divBdr>
                    <w:top w:val="none" w:sz="0" w:space="0" w:color="auto"/>
                    <w:left w:val="none" w:sz="0" w:space="0" w:color="auto"/>
                    <w:bottom w:val="none" w:sz="0" w:space="0" w:color="auto"/>
                    <w:right w:val="none" w:sz="0" w:space="0" w:color="auto"/>
                  </w:divBdr>
                </w:div>
                <w:div w:id="1025324815">
                  <w:marLeft w:val="0"/>
                  <w:marRight w:val="0"/>
                  <w:marTop w:val="0"/>
                  <w:marBottom w:val="0"/>
                  <w:divBdr>
                    <w:top w:val="none" w:sz="0" w:space="0" w:color="auto"/>
                    <w:left w:val="none" w:sz="0" w:space="0" w:color="auto"/>
                    <w:bottom w:val="none" w:sz="0" w:space="0" w:color="auto"/>
                    <w:right w:val="none" w:sz="0" w:space="0" w:color="auto"/>
                  </w:divBdr>
                </w:div>
                <w:div w:id="1214579402">
                  <w:marLeft w:val="0"/>
                  <w:marRight w:val="0"/>
                  <w:marTop w:val="0"/>
                  <w:marBottom w:val="0"/>
                  <w:divBdr>
                    <w:top w:val="none" w:sz="0" w:space="0" w:color="auto"/>
                    <w:left w:val="none" w:sz="0" w:space="0" w:color="auto"/>
                    <w:bottom w:val="none" w:sz="0" w:space="0" w:color="auto"/>
                    <w:right w:val="none" w:sz="0" w:space="0" w:color="auto"/>
                  </w:divBdr>
                </w:div>
                <w:div w:id="295648688">
                  <w:marLeft w:val="0"/>
                  <w:marRight w:val="0"/>
                  <w:marTop w:val="0"/>
                  <w:marBottom w:val="0"/>
                  <w:divBdr>
                    <w:top w:val="none" w:sz="0" w:space="0" w:color="auto"/>
                    <w:left w:val="none" w:sz="0" w:space="0" w:color="auto"/>
                    <w:bottom w:val="none" w:sz="0" w:space="0" w:color="auto"/>
                    <w:right w:val="none" w:sz="0" w:space="0" w:color="auto"/>
                  </w:divBdr>
                </w:div>
                <w:div w:id="883180151">
                  <w:marLeft w:val="0"/>
                  <w:marRight w:val="0"/>
                  <w:marTop w:val="0"/>
                  <w:marBottom w:val="0"/>
                  <w:divBdr>
                    <w:top w:val="none" w:sz="0" w:space="0" w:color="auto"/>
                    <w:left w:val="none" w:sz="0" w:space="0" w:color="auto"/>
                    <w:bottom w:val="none" w:sz="0" w:space="0" w:color="auto"/>
                    <w:right w:val="none" w:sz="0" w:space="0" w:color="auto"/>
                  </w:divBdr>
                </w:div>
                <w:div w:id="2051802262">
                  <w:marLeft w:val="0"/>
                  <w:marRight w:val="0"/>
                  <w:marTop w:val="0"/>
                  <w:marBottom w:val="0"/>
                  <w:divBdr>
                    <w:top w:val="none" w:sz="0" w:space="0" w:color="auto"/>
                    <w:left w:val="none" w:sz="0" w:space="0" w:color="auto"/>
                    <w:bottom w:val="none" w:sz="0" w:space="0" w:color="auto"/>
                    <w:right w:val="none" w:sz="0" w:space="0" w:color="auto"/>
                  </w:divBdr>
                </w:div>
                <w:div w:id="1870557583">
                  <w:marLeft w:val="0"/>
                  <w:marRight w:val="0"/>
                  <w:marTop w:val="0"/>
                  <w:marBottom w:val="0"/>
                  <w:divBdr>
                    <w:top w:val="none" w:sz="0" w:space="0" w:color="auto"/>
                    <w:left w:val="none" w:sz="0" w:space="0" w:color="auto"/>
                    <w:bottom w:val="none" w:sz="0" w:space="0" w:color="auto"/>
                    <w:right w:val="none" w:sz="0" w:space="0" w:color="auto"/>
                  </w:divBdr>
                </w:div>
                <w:div w:id="374161637">
                  <w:marLeft w:val="0"/>
                  <w:marRight w:val="0"/>
                  <w:marTop w:val="0"/>
                  <w:marBottom w:val="0"/>
                  <w:divBdr>
                    <w:top w:val="none" w:sz="0" w:space="0" w:color="auto"/>
                    <w:left w:val="none" w:sz="0" w:space="0" w:color="auto"/>
                    <w:bottom w:val="none" w:sz="0" w:space="0" w:color="auto"/>
                    <w:right w:val="none" w:sz="0" w:space="0" w:color="auto"/>
                  </w:divBdr>
                </w:div>
                <w:div w:id="978801933">
                  <w:marLeft w:val="0"/>
                  <w:marRight w:val="0"/>
                  <w:marTop w:val="0"/>
                  <w:marBottom w:val="0"/>
                  <w:divBdr>
                    <w:top w:val="none" w:sz="0" w:space="0" w:color="auto"/>
                    <w:left w:val="none" w:sz="0" w:space="0" w:color="auto"/>
                    <w:bottom w:val="none" w:sz="0" w:space="0" w:color="auto"/>
                    <w:right w:val="none" w:sz="0" w:space="0" w:color="auto"/>
                  </w:divBdr>
                </w:div>
                <w:div w:id="2021425142">
                  <w:marLeft w:val="0"/>
                  <w:marRight w:val="0"/>
                  <w:marTop w:val="0"/>
                  <w:marBottom w:val="0"/>
                  <w:divBdr>
                    <w:top w:val="none" w:sz="0" w:space="0" w:color="auto"/>
                    <w:left w:val="none" w:sz="0" w:space="0" w:color="auto"/>
                    <w:bottom w:val="none" w:sz="0" w:space="0" w:color="auto"/>
                    <w:right w:val="none" w:sz="0" w:space="0" w:color="auto"/>
                  </w:divBdr>
                </w:div>
                <w:div w:id="556628155">
                  <w:marLeft w:val="0"/>
                  <w:marRight w:val="0"/>
                  <w:marTop w:val="0"/>
                  <w:marBottom w:val="0"/>
                  <w:divBdr>
                    <w:top w:val="none" w:sz="0" w:space="0" w:color="auto"/>
                    <w:left w:val="none" w:sz="0" w:space="0" w:color="auto"/>
                    <w:bottom w:val="none" w:sz="0" w:space="0" w:color="auto"/>
                    <w:right w:val="none" w:sz="0" w:space="0" w:color="auto"/>
                  </w:divBdr>
                </w:div>
                <w:div w:id="1246497117">
                  <w:marLeft w:val="0"/>
                  <w:marRight w:val="0"/>
                  <w:marTop w:val="0"/>
                  <w:marBottom w:val="0"/>
                  <w:divBdr>
                    <w:top w:val="none" w:sz="0" w:space="0" w:color="auto"/>
                    <w:left w:val="none" w:sz="0" w:space="0" w:color="auto"/>
                    <w:bottom w:val="none" w:sz="0" w:space="0" w:color="auto"/>
                    <w:right w:val="none" w:sz="0" w:space="0" w:color="auto"/>
                  </w:divBdr>
                </w:div>
                <w:div w:id="1208100495">
                  <w:marLeft w:val="0"/>
                  <w:marRight w:val="0"/>
                  <w:marTop w:val="0"/>
                  <w:marBottom w:val="0"/>
                  <w:divBdr>
                    <w:top w:val="none" w:sz="0" w:space="0" w:color="auto"/>
                    <w:left w:val="none" w:sz="0" w:space="0" w:color="auto"/>
                    <w:bottom w:val="none" w:sz="0" w:space="0" w:color="auto"/>
                    <w:right w:val="none" w:sz="0" w:space="0" w:color="auto"/>
                  </w:divBdr>
                </w:div>
                <w:div w:id="1206992514">
                  <w:marLeft w:val="0"/>
                  <w:marRight w:val="0"/>
                  <w:marTop w:val="0"/>
                  <w:marBottom w:val="0"/>
                  <w:divBdr>
                    <w:top w:val="none" w:sz="0" w:space="0" w:color="auto"/>
                    <w:left w:val="none" w:sz="0" w:space="0" w:color="auto"/>
                    <w:bottom w:val="none" w:sz="0" w:space="0" w:color="auto"/>
                    <w:right w:val="none" w:sz="0" w:space="0" w:color="auto"/>
                  </w:divBdr>
                </w:div>
                <w:div w:id="184559785">
                  <w:marLeft w:val="0"/>
                  <w:marRight w:val="0"/>
                  <w:marTop w:val="0"/>
                  <w:marBottom w:val="0"/>
                  <w:divBdr>
                    <w:top w:val="none" w:sz="0" w:space="0" w:color="auto"/>
                    <w:left w:val="none" w:sz="0" w:space="0" w:color="auto"/>
                    <w:bottom w:val="none" w:sz="0" w:space="0" w:color="auto"/>
                    <w:right w:val="none" w:sz="0" w:space="0" w:color="auto"/>
                  </w:divBdr>
                </w:div>
                <w:div w:id="1766925792">
                  <w:marLeft w:val="0"/>
                  <w:marRight w:val="0"/>
                  <w:marTop w:val="0"/>
                  <w:marBottom w:val="0"/>
                  <w:divBdr>
                    <w:top w:val="none" w:sz="0" w:space="0" w:color="auto"/>
                    <w:left w:val="none" w:sz="0" w:space="0" w:color="auto"/>
                    <w:bottom w:val="none" w:sz="0" w:space="0" w:color="auto"/>
                    <w:right w:val="none" w:sz="0" w:space="0" w:color="auto"/>
                  </w:divBdr>
                </w:div>
                <w:div w:id="539243562">
                  <w:marLeft w:val="0"/>
                  <w:marRight w:val="0"/>
                  <w:marTop w:val="0"/>
                  <w:marBottom w:val="0"/>
                  <w:divBdr>
                    <w:top w:val="none" w:sz="0" w:space="0" w:color="auto"/>
                    <w:left w:val="none" w:sz="0" w:space="0" w:color="auto"/>
                    <w:bottom w:val="none" w:sz="0" w:space="0" w:color="auto"/>
                    <w:right w:val="none" w:sz="0" w:space="0" w:color="auto"/>
                  </w:divBdr>
                </w:div>
                <w:div w:id="1420247849">
                  <w:marLeft w:val="0"/>
                  <w:marRight w:val="0"/>
                  <w:marTop w:val="0"/>
                  <w:marBottom w:val="0"/>
                  <w:divBdr>
                    <w:top w:val="none" w:sz="0" w:space="0" w:color="auto"/>
                    <w:left w:val="none" w:sz="0" w:space="0" w:color="auto"/>
                    <w:bottom w:val="none" w:sz="0" w:space="0" w:color="auto"/>
                    <w:right w:val="none" w:sz="0" w:space="0" w:color="auto"/>
                  </w:divBdr>
                </w:div>
                <w:div w:id="209727328">
                  <w:marLeft w:val="0"/>
                  <w:marRight w:val="0"/>
                  <w:marTop w:val="0"/>
                  <w:marBottom w:val="0"/>
                  <w:divBdr>
                    <w:top w:val="none" w:sz="0" w:space="0" w:color="auto"/>
                    <w:left w:val="none" w:sz="0" w:space="0" w:color="auto"/>
                    <w:bottom w:val="none" w:sz="0" w:space="0" w:color="auto"/>
                    <w:right w:val="none" w:sz="0" w:space="0" w:color="auto"/>
                  </w:divBdr>
                </w:div>
                <w:div w:id="353070472">
                  <w:marLeft w:val="0"/>
                  <w:marRight w:val="0"/>
                  <w:marTop w:val="0"/>
                  <w:marBottom w:val="0"/>
                  <w:divBdr>
                    <w:top w:val="none" w:sz="0" w:space="0" w:color="auto"/>
                    <w:left w:val="none" w:sz="0" w:space="0" w:color="auto"/>
                    <w:bottom w:val="none" w:sz="0" w:space="0" w:color="auto"/>
                    <w:right w:val="none" w:sz="0" w:space="0" w:color="auto"/>
                  </w:divBdr>
                </w:div>
                <w:div w:id="535050130">
                  <w:marLeft w:val="0"/>
                  <w:marRight w:val="0"/>
                  <w:marTop w:val="0"/>
                  <w:marBottom w:val="0"/>
                  <w:divBdr>
                    <w:top w:val="none" w:sz="0" w:space="0" w:color="auto"/>
                    <w:left w:val="none" w:sz="0" w:space="0" w:color="auto"/>
                    <w:bottom w:val="none" w:sz="0" w:space="0" w:color="auto"/>
                    <w:right w:val="none" w:sz="0" w:space="0" w:color="auto"/>
                  </w:divBdr>
                </w:div>
                <w:div w:id="1678926015">
                  <w:marLeft w:val="0"/>
                  <w:marRight w:val="0"/>
                  <w:marTop w:val="0"/>
                  <w:marBottom w:val="0"/>
                  <w:divBdr>
                    <w:top w:val="none" w:sz="0" w:space="0" w:color="auto"/>
                    <w:left w:val="none" w:sz="0" w:space="0" w:color="auto"/>
                    <w:bottom w:val="none" w:sz="0" w:space="0" w:color="auto"/>
                    <w:right w:val="none" w:sz="0" w:space="0" w:color="auto"/>
                  </w:divBdr>
                </w:div>
                <w:div w:id="615721159">
                  <w:marLeft w:val="0"/>
                  <w:marRight w:val="0"/>
                  <w:marTop w:val="0"/>
                  <w:marBottom w:val="0"/>
                  <w:divBdr>
                    <w:top w:val="none" w:sz="0" w:space="0" w:color="auto"/>
                    <w:left w:val="none" w:sz="0" w:space="0" w:color="auto"/>
                    <w:bottom w:val="none" w:sz="0" w:space="0" w:color="auto"/>
                    <w:right w:val="none" w:sz="0" w:space="0" w:color="auto"/>
                  </w:divBdr>
                </w:div>
                <w:div w:id="2005355945">
                  <w:marLeft w:val="0"/>
                  <w:marRight w:val="0"/>
                  <w:marTop w:val="0"/>
                  <w:marBottom w:val="0"/>
                  <w:divBdr>
                    <w:top w:val="none" w:sz="0" w:space="0" w:color="auto"/>
                    <w:left w:val="none" w:sz="0" w:space="0" w:color="auto"/>
                    <w:bottom w:val="none" w:sz="0" w:space="0" w:color="auto"/>
                    <w:right w:val="none" w:sz="0" w:space="0" w:color="auto"/>
                  </w:divBdr>
                </w:div>
                <w:div w:id="1852329192">
                  <w:marLeft w:val="0"/>
                  <w:marRight w:val="0"/>
                  <w:marTop w:val="0"/>
                  <w:marBottom w:val="0"/>
                  <w:divBdr>
                    <w:top w:val="none" w:sz="0" w:space="0" w:color="auto"/>
                    <w:left w:val="none" w:sz="0" w:space="0" w:color="auto"/>
                    <w:bottom w:val="none" w:sz="0" w:space="0" w:color="auto"/>
                    <w:right w:val="none" w:sz="0" w:space="0" w:color="auto"/>
                  </w:divBdr>
                </w:div>
                <w:div w:id="2021589435">
                  <w:marLeft w:val="0"/>
                  <w:marRight w:val="0"/>
                  <w:marTop w:val="0"/>
                  <w:marBottom w:val="0"/>
                  <w:divBdr>
                    <w:top w:val="none" w:sz="0" w:space="0" w:color="auto"/>
                    <w:left w:val="none" w:sz="0" w:space="0" w:color="auto"/>
                    <w:bottom w:val="none" w:sz="0" w:space="0" w:color="auto"/>
                    <w:right w:val="none" w:sz="0" w:space="0" w:color="auto"/>
                  </w:divBdr>
                </w:div>
                <w:div w:id="2121073199">
                  <w:marLeft w:val="0"/>
                  <w:marRight w:val="0"/>
                  <w:marTop w:val="0"/>
                  <w:marBottom w:val="0"/>
                  <w:divBdr>
                    <w:top w:val="none" w:sz="0" w:space="0" w:color="auto"/>
                    <w:left w:val="none" w:sz="0" w:space="0" w:color="auto"/>
                    <w:bottom w:val="none" w:sz="0" w:space="0" w:color="auto"/>
                    <w:right w:val="none" w:sz="0" w:space="0" w:color="auto"/>
                  </w:divBdr>
                </w:div>
                <w:div w:id="1083068360">
                  <w:marLeft w:val="0"/>
                  <w:marRight w:val="0"/>
                  <w:marTop w:val="0"/>
                  <w:marBottom w:val="0"/>
                  <w:divBdr>
                    <w:top w:val="none" w:sz="0" w:space="0" w:color="auto"/>
                    <w:left w:val="none" w:sz="0" w:space="0" w:color="auto"/>
                    <w:bottom w:val="none" w:sz="0" w:space="0" w:color="auto"/>
                    <w:right w:val="none" w:sz="0" w:space="0" w:color="auto"/>
                  </w:divBdr>
                </w:div>
                <w:div w:id="1396002221">
                  <w:marLeft w:val="0"/>
                  <w:marRight w:val="0"/>
                  <w:marTop w:val="0"/>
                  <w:marBottom w:val="0"/>
                  <w:divBdr>
                    <w:top w:val="none" w:sz="0" w:space="0" w:color="auto"/>
                    <w:left w:val="none" w:sz="0" w:space="0" w:color="auto"/>
                    <w:bottom w:val="none" w:sz="0" w:space="0" w:color="auto"/>
                    <w:right w:val="none" w:sz="0" w:space="0" w:color="auto"/>
                  </w:divBdr>
                </w:div>
                <w:div w:id="2076509514">
                  <w:marLeft w:val="0"/>
                  <w:marRight w:val="0"/>
                  <w:marTop w:val="0"/>
                  <w:marBottom w:val="0"/>
                  <w:divBdr>
                    <w:top w:val="none" w:sz="0" w:space="0" w:color="auto"/>
                    <w:left w:val="none" w:sz="0" w:space="0" w:color="auto"/>
                    <w:bottom w:val="none" w:sz="0" w:space="0" w:color="auto"/>
                    <w:right w:val="none" w:sz="0" w:space="0" w:color="auto"/>
                  </w:divBdr>
                </w:div>
                <w:div w:id="2071148212">
                  <w:marLeft w:val="0"/>
                  <w:marRight w:val="0"/>
                  <w:marTop w:val="0"/>
                  <w:marBottom w:val="0"/>
                  <w:divBdr>
                    <w:top w:val="none" w:sz="0" w:space="0" w:color="auto"/>
                    <w:left w:val="none" w:sz="0" w:space="0" w:color="auto"/>
                    <w:bottom w:val="none" w:sz="0" w:space="0" w:color="auto"/>
                    <w:right w:val="none" w:sz="0" w:space="0" w:color="auto"/>
                  </w:divBdr>
                </w:div>
                <w:div w:id="1117139067">
                  <w:marLeft w:val="0"/>
                  <w:marRight w:val="0"/>
                  <w:marTop w:val="0"/>
                  <w:marBottom w:val="0"/>
                  <w:divBdr>
                    <w:top w:val="none" w:sz="0" w:space="0" w:color="auto"/>
                    <w:left w:val="none" w:sz="0" w:space="0" w:color="auto"/>
                    <w:bottom w:val="none" w:sz="0" w:space="0" w:color="auto"/>
                    <w:right w:val="none" w:sz="0" w:space="0" w:color="auto"/>
                  </w:divBdr>
                </w:div>
                <w:div w:id="21017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718">
          <w:marLeft w:val="0"/>
          <w:marRight w:val="0"/>
          <w:marTop w:val="0"/>
          <w:marBottom w:val="0"/>
          <w:divBdr>
            <w:top w:val="none" w:sz="0" w:space="0" w:color="auto"/>
            <w:left w:val="none" w:sz="0" w:space="0" w:color="auto"/>
            <w:bottom w:val="none" w:sz="0" w:space="0" w:color="auto"/>
            <w:right w:val="none" w:sz="0" w:space="0" w:color="auto"/>
          </w:divBdr>
          <w:divsChild>
            <w:div w:id="36319529">
              <w:marLeft w:val="0"/>
              <w:marRight w:val="0"/>
              <w:marTop w:val="0"/>
              <w:marBottom w:val="0"/>
              <w:divBdr>
                <w:top w:val="none" w:sz="0" w:space="0" w:color="auto"/>
                <w:left w:val="none" w:sz="0" w:space="0" w:color="auto"/>
                <w:bottom w:val="none" w:sz="0" w:space="0" w:color="auto"/>
                <w:right w:val="none" w:sz="0" w:space="0" w:color="auto"/>
              </w:divBdr>
              <w:divsChild>
                <w:div w:id="2020232598">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573978122">
                  <w:marLeft w:val="0"/>
                  <w:marRight w:val="0"/>
                  <w:marTop w:val="0"/>
                  <w:marBottom w:val="0"/>
                  <w:divBdr>
                    <w:top w:val="none" w:sz="0" w:space="0" w:color="auto"/>
                    <w:left w:val="none" w:sz="0" w:space="0" w:color="auto"/>
                    <w:bottom w:val="none" w:sz="0" w:space="0" w:color="auto"/>
                    <w:right w:val="none" w:sz="0" w:space="0" w:color="auto"/>
                  </w:divBdr>
                </w:div>
                <w:div w:id="1045374588">
                  <w:marLeft w:val="0"/>
                  <w:marRight w:val="0"/>
                  <w:marTop w:val="0"/>
                  <w:marBottom w:val="0"/>
                  <w:divBdr>
                    <w:top w:val="none" w:sz="0" w:space="0" w:color="auto"/>
                    <w:left w:val="none" w:sz="0" w:space="0" w:color="auto"/>
                    <w:bottom w:val="none" w:sz="0" w:space="0" w:color="auto"/>
                    <w:right w:val="none" w:sz="0" w:space="0" w:color="auto"/>
                  </w:divBdr>
                </w:div>
                <w:div w:id="17659435">
                  <w:marLeft w:val="0"/>
                  <w:marRight w:val="0"/>
                  <w:marTop w:val="0"/>
                  <w:marBottom w:val="0"/>
                  <w:divBdr>
                    <w:top w:val="none" w:sz="0" w:space="0" w:color="auto"/>
                    <w:left w:val="none" w:sz="0" w:space="0" w:color="auto"/>
                    <w:bottom w:val="none" w:sz="0" w:space="0" w:color="auto"/>
                    <w:right w:val="none" w:sz="0" w:space="0" w:color="auto"/>
                  </w:divBdr>
                </w:div>
                <w:div w:id="1788158374">
                  <w:marLeft w:val="0"/>
                  <w:marRight w:val="0"/>
                  <w:marTop w:val="0"/>
                  <w:marBottom w:val="0"/>
                  <w:divBdr>
                    <w:top w:val="none" w:sz="0" w:space="0" w:color="auto"/>
                    <w:left w:val="none" w:sz="0" w:space="0" w:color="auto"/>
                    <w:bottom w:val="none" w:sz="0" w:space="0" w:color="auto"/>
                    <w:right w:val="none" w:sz="0" w:space="0" w:color="auto"/>
                  </w:divBdr>
                </w:div>
                <w:div w:id="1810324476">
                  <w:marLeft w:val="0"/>
                  <w:marRight w:val="0"/>
                  <w:marTop w:val="0"/>
                  <w:marBottom w:val="0"/>
                  <w:divBdr>
                    <w:top w:val="none" w:sz="0" w:space="0" w:color="auto"/>
                    <w:left w:val="none" w:sz="0" w:space="0" w:color="auto"/>
                    <w:bottom w:val="none" w:sz="0" w:space="0" w:color="auto"/>
                    <w:right w:val="none" w:sz="0" w:space="0" w:color="auto"/>
                  </w:divBdr>
                </w:div>
                <w:div w:id="2096629378">
                  <w:marLeft w:val="0"/>
                  <w:marRight w:val="0"/>
                  <w:marTop w:val="0"/>
                  <w:marBottom w:val="0"/>
                  <w:divBdr>
                    <w:top w:val="none" w:sz="0" w:space="0" w:color="auto"/>
                    <w:left w:val="none" w:sz="0" w:space="0" w:color="auto"/>
                    <w:bottom w:val="none" w:sz="0" w:space="0" w:color="auto"/>
                    <w:right w:val="none" w:sz="0" w:space="0" w:color="auto"/>
                  </w:divBdr>
                </w:div>
                <w:div w:id="772549988">
                  <w:marLeft w:val="0"/>
                  <w:marRight w:val="0"/>
                  <w:marTop w:val="0"/>
                  <w:marBottom w:val="0"/>
                  <w:divBdr>
                    <w:top w:val="none" w:sz="0" w:space="0" w:color="auto"/>
                    <w:left w:val="none" w:sz="0" w:space="0" w:color="auto"/>
                    <w:bottom w:val="none" w:sz="0" w:space="0" w:color="auto"/>
                    <w:right w:val="none" w:sz="0" w:space="0" w:color="auto"/>
                  </w:divBdr>
                </w:div>
                <w:div w:id="1906722567">
                  <w:marLeft w:val="0"/>
                  <w:marRight w:val="0"/>
                  <w:marTop w:val="0"/>
                  <w:marBottom w:val="0"/>
                  <w:divBdr>
                    <w:top w:val="none" w:sz="0" w:space="0" w:color="auto"/>
                    <w:left w:val="none" w:sz="0" w:space="0" w:color="auto"/>
                    <w:bottom w:val="none" w:sz="0" w:space="0" w:color="auto"/>
                    <w:right w:val="none" w:sz="0" w:space="0" w:color="auto"/>
                  </w:divBdr>
                </w:div>
                <w:div w:id="1983462297">
                  <w:marLeft w:val="0"/>
                  <w:marRight w:val="0"/>
                  <w:marTop w:val="0"/>
                  <w:marBottom w:val="0"/>
                  <w:divBdr>
                    <w:top w:val="none" w:sz="0" w:space="0" w:color="auto"/>
                    <w:left w:val="none" w:sz="0" w:space="0" w:color="auto"/>
                    <w:bottom w:val="none" w:sz="0" w:space="0" w:color="auto"/>
                    <w:right w:val="none" w:sz="0" w:space="0" w:color="auto"/>
                  </w:divBdr>
                </w:div>
                <w:div w:id="1782383585">
                  <w:marLeft w:val="0"/>
                  <w:marRight w:val="0"/>
                  <w:marTop w:val="0"/>
                  <w:marBottom w:val="0"/>
                  <w:divBdr>
                    <w:top w:val="none" w:sz="0" w:space="0" w:color="auto"/>
                    <w:left w:val="none" w:sz="0" w:space="0" w:color="auto"/>
                    <w:bottom w:val="none" w:sz="0" w:space="0" w:color="auto"/>
                    <w:right w:val="none" w:sz="0" w:space="0" w:color="auto"/>
                  </w:divBdr>
                </w:div>
                <w:div w:id="1486120259">
                  <w:marLeft w:val="0"/>
                  <w:marRight w:val="0"/>
                  <w:marTop w:val="0"/>
                  <w:marBottom w:val="0"/>
                  <w:divBdr>
                    <w:top w:val="none" w:sz="0" w:space="0" w:color="auto"/>
                    <w:left w:val="none" w:sz="0" w:space="0" w:color="auto"/>
                    <w:bottom w:val="none" w:sz="0" w:space="0" w:color="auto"/>
                    <w:right w:val="none" w:sz="0" w:space="0" w:color="auto"/>
                  </w:divBdr>
                </w:div>
                <w:div w:id="1422678121">
                  <w:marLeft w:val="0"/>
                  <w:marRight w:val="0"/>
                  <w:marTop w:val="0"/>
                  <w:marBottom w:val="0"/>
                  <w:divBdr>
                    <w:top w:val="none" w:sz="0" w:space="0" w:color="auto"/>
                    <w:left w:val="none" w:sz="0" w:space="0" w:color="auto"/>
                    <w:bottom w:val="none" w:sz="0" w:space="0" w:color="auto"/>
                    <w:right w:val="none" w:sz="0" w:space="0" w:color="auto"/>
                  </w:divBdr>
                </w:div>
                <w:div w:id="1362783419">
                  <w:marLeft w:val="0"/>
                  <w:marRight w:val="0"/>
                  <w:marTop w:val="0"/>
                  <w:marBottom w:val="0"/>
                  <w:divBdr>
                    <w:top w:val="none" w:sz="0" w:space="0" w:color="auto"/>
                    <w:left w:val="none" w:sz="0" w:space="0" w:color="auto"/>
                    <w:bottom w:val="none" w:sz="0" w:space="0" w:color="auto"/>
                    <w:right w:val="none" w:sz="0" w:space="0" w:color="auto"/>
                  </w:divBdr>
                </w:div>
                <w:div w:id="1896771711">
                  <w:marLeft w:val="0"/>
                  <w:marRight w:val="0"/>
                  <w:marTop w:val="0"/>
                  <w:marBottom w:val="0"/>
                  <w:divBdr>
                    <w:top w:val="none" w:sz="0" w:space="0" w:color="auto"/>
                    <w:left w:val="none" w:sz="0" w:space="0" w:color="auto"/>
                    <w:bottom w:val="none" w:sz="0" w:space="0" w:color="auto"/>
                    <w:right w:val="none" w:sz="0" w:space="0" w:color="auto"/>
                  </w:divBdr>
                </w:div>
                <w:div w:id="1922327075">
                  <w:marLeft w:val="0"/>
                  <w:marRight w:val="0"/>
                  <w:marTop w:val="0"/>
                  <w:marBottom w:val="0"/>
                  <w:divBdr>
                    <w:top w:val="none" w:sz="0" w:space="0" w:color="auto"/>
                    <w:left w:val="none" w:sz="0" w:space="0" w:color="auto"/>
                    <w:bottom w:val="none" w:sz="0" w:space="0" w:color="auto"/>
                    <w:right w:val="none" w:sz="0" w:space="0" w:color="auto"/>
                  </w:divBdr>
                </w:div>
                <w:div w:id="1868711927">
                  <w:marLeft w:val="0"/>
                  <w:marRight w:val="0"/>
                  <w:marTop w:val="0"/>
                  <w:marBottom w:val="0"/>
                  <w:divBdr>
                    <w:top w:val="none" w:sz="0" w:space="0" w:color="auto"/>
                    <w:left w:val="none" w:sz="0" w:space="0" w:color="auto"/>
                    <w:bottom w:val="none" w:sz="0" w:space="0" w:color="auto"/>
                    <w:right w:val="none" w:sz="0" w:space="0" w:color="auto"/>
                  </w:divBdr>
                </w:div>
                <w:div w:id="1630473986">
                  <w:marLeft w:val="0"/>
                  <w:marRight w:val="0"/>
                  <w:marTop w:val="0"/>
                  <w:marBottom w:val="0"/>
                  <w:divBdr>
                    <w:top w:val="none" w:sz="0" w:space="0" w:color="auto"/>
                    <w:left w:val="none" w:sz="0" w:space="0" w:color="auto"/>
                    <w:bottom w:val="none" w:sz="0" w:space="0" w:color="auto"/>
                    <w:right w:val="none" w:sz="0" w:space="0" w:color="auto"/>
                  </w:divBdr>
                </w:div>
                <w:div w:id="1236089345">
                  <w:marLeft w:val="0"/>
                  <w:marRight w:val="0"/>
                  <w:marTop w:val="0"/>
                  <w:marBottom w:val="0"/>
                  <w:divBdr>
                    <w:top w:val="none" w:sz="0" w:space="0" w:color="auto"/>
                    <w:left w:val="none" w:sz="0" w:space="0" w:color="auto"/>
                    <w:bottom w:val="none" w:sz="0" w:space="0" w:color="auto"/>
                    <w:right w:val="none" w:sz="0" w:space="0" w:color="auto"/>
                  </w:divBdr>
                </w:div>
                <w:div w:id="1232739535">
                  <w:marLeft w:val="0"/>
                  <w:marRight w:val="0"/>
                  <w:marTop w:val="0"/>
                  <w:marBottom w:val="0"/>
                  <w:divBdr>
                    <w:top w:val="none" w:sz="0" w:space="0" w:color="auto"/>
                    <w:left w:val="none" w:sz="0" w:space="0" w:color="auto"/>
                    <w:bottom w:val="none" w:sz="0" w:space="0" w:color="auto"/>
                    <w:right w:val="none" w:sz="0" w:space="0" w:color="auto"/>
                  </w:divBdr>
                </w:div>
                <w:div w:id="1077046560">
                  <w:marLeft w:val="0"/>
                  <w:marRight w:val="0"/>
                  <w:marTop w:val="0"/>
                  <w:marBottom w:val="0"/>
                  <w:divBdr>
                    <w:top w:val="none" w:sz="0" w:space="0" w:color="auto"/>
                    <w:left w:val="none" w:sz="0" w:space="0" w:color="auto"/>
                    <w:bottom w:val="none" w:sz="0" w:space="0" w:color="auto"/>
                    <w:right w:val="none" w:sz="0" w:space="0" w:color="auto"/>
                  </w:divBdr>
                </w:div>
                <w:div w:id="244651330">
                  <w:marLeft w:val="0"/>
                  <w:marRight w:val="0"/>
                  <w:marTop w:val="0"/>
                  <w:marBottom w:val="0"/>
                  <w:divBdr>
                    <w:top w:val="none" w:sz="0" w:space="0" w:color="auto"/>
                    <w:left w:val="none" w:sz="0" w:space="0" w:color="auto"/>
                    <w:bottom w:val="none" w:sz="0" w:space="0" w:color="auto"/>
                    <w:right w:val="none" w:sz="0" w:space="0" w:color="auto"/>
                  </w:divBdr>
                </w:div>
                <w:div w:id="210194567">
                  <w:marLeft w:val="0"/>
                  <w:marRight w:val="0"/>
                  <w:marTop w:val="0"/>
                  <w:marBottom w:val="0"/>
                  <w:divBdr>
                    <w:top w:val="none" w:sz="0" w:space="0" w:color="auto"/>
                    <w:left w:val="none" w:sz="0" w:space="0" w:color="auto"/>
                    <w:bottom w:val="none" w:sz="0" w:space="0" w:color="auto"/>
                    <w:right w:val="none" w:sz="0" w:space="0" w:color="auto"/>
                  </w:divBdr>
                </w:div>
                <w:div w:id="2058509099">
                  <w:marLeft w:val="0"/>
                  <w:marRight w:val="0"/>
                  <w:marTop w:val="0"/>
                  <w:marBottom w:val="0"/>
                  <w:divBdr>
                    <w:top w:val="none" w:sz="0" w:space="0" w:color="auto"/>
                    <w:left w:val="none" w:sz="0" w:space="0" w:color="auto"/>
                    <w:bottom w:val="none" w:sz="0" w:space="0" w:color="auto"/>
                    <w:right w:val="none" w:sz="0" w:space="0" w:color="auto"/>
                  </w:divBdr>
                </w:div>
                <w:div w:id="878512803">
                  <w:marLeft w:val="0"/>
                  <w:marRight w:val="0"/>
                  <w:marTop w:val="0"/>
                  <w:marBottom w:val="0"/>
                  <w:divBdr>
                    <w:top w:val="none" w:sz="0" w:space="0" w:color="auto"/>
                    <w:left w:val="none" w:sz="0" w:space="0" w:color="auto"/>
                    <w:bottom w:val="none" w:sz="0" w:space="0" w:color="auto"/>
                    <w:right w:val="none" w:sz="0" w:space="0" w:color="auto"/>
                  </w:divBdr>
                </w:div>
                <w:div w:id="609749260">
                  <w:marLeft w:val="0"/>
                  <w:marRight w:val="0"/>
                  <w:marTop w:val="0"/>
                  <w:marBottom w:val="0"/>
                  <w:divBdr>
                    <w:top w:val="none" w:sz="0" w:space="0" w:color="auto"/>
                    <w:left w:val="none" w:sz="0" w:space="0" w:color="auto"/>
                    <w:bottom w:val="none" w:sz="0" w:space="0" w:color="auto"/>
                    <w:right w:val="none" w:sz="0" w:space="0" w:color="auto"/>
                  </w:divBdr>
                </w:div>
                <w:div w:id="475411205">
                  <w:marLeft w:val="0"/>
                  <w:marRight w:val="0"/>
                  <w:marTop w:val="0"/>
                  <w:marBottom w:val="0"/>
                  <w:divBdr>
                    <w:top w:val="none" w:sz="0" w:space="0" w:color="auto"/>
                    <w:left w:val="none" w:sz="0" w:space="0" w:color="auto"/>
                    <w:bottom w:val="none" w:sz="0" w:space="0" w:color="auto"/>
                    <w:right w:val="none" w:sz="0" w:space="0" w:color="auto"/>
                  </w:divBdr>
                </w:div>
                <w:div w:id="1443065491">
                  <w:marLeft w:val="0"/>
                  <w:marRight w:val="0"/>
                  <w:marTop w:val="0"/>
                  <w:marBottom w:val="0"/>
                  <w:divBdr>
                    <w:top w:val="none" w:sz="0" w:space="0" w:color="auto"/>
                    <w:left w:val="none" w:sz="0" w:space="0" w:color="auto"/>
                    <w:bottom w:val="none" w:sz="0" w:space="0" w:color="auto"/>
                    <w:right w:val="none" w:sz="0" w:space="0" w:color="auto"/>
                  </w:divBdr>
                </w:div>
                <w:div w:id="545027482">
                  <w:marLeft w:val="0"/>
                  <w:marRight w:val="0"/>
                  <w:marTop w:val="0"/>
                  <w:marBottom w:val="0"/>
                  <w:divBdr>
                    <w:top w:val="none" w:sz="0" w:space="0" w:color="auto"/>
                    <w:left w:val="none" w:sz="0" w:space="0" w:color="auto"/>
                    <w:bottom w:val="none" w:sz="0" w:space="0" w:color="auto"/>
                    <w:right w:val="none" w:sz="0" w:space="0" w:color="auto"/>
                  </w:divBdr>
                </w:div>
                <w:div w:id="1306813627">
                  <w:marLeft w:val="0"/>
                  <w:marRight w:val="0"/>
                  <w:marTop w:val="0"/>
                  <w:marBottom w:val="0"/>
                  <w:divBdr>
                    <w:top w:val="none" w:sz="0" w:space="0" w:color="auto"/>
                    <w:left w:val="none" w:sz="0" w:space="0" w:color="auto"/>
                    <w:bottom w:val="none" w:sz="0" w:space="0" w:color="auto"/>
                    <w:right w:val="none" w:sz="0" w:space="0" w:color="auto"/>
                  </w:divBdr>
                </w:div>
                <w:div w:id="132675688">
                  <w:marLeft w:val="0"/>
                  <w:marRight w:val="0"/>
                  <w:marTop w:val="0"/>
                  <w:marBottom w:val="0"/>
                  <w:divBdr>
                    <w:top w:val="none" w:sz="0" w:space="0" w:color="auto"/>
                    <w:left w:val="none" w:sz="0" w:space="0" w:color="auto"/>
                    <w:bottom w:val="none" w:sz="0" w:space="0" w:color="auto"/>
                    <w:right w:val="none" w:sz="0" w:space="0" w:color="auto"/>
                  </w:divBdr>
                </w:div>
                <w:div w:id="1468550837">
                  <w:marLeft w:val="0"/>
                  <w:marRight w:val="0"/>
                  <w:marTop w:val="0"/>
                  <w:marBottom w:val="0"/>
                  <w:divBdr>
                    <w:top w:val="none" w:sz="0" w:space="0" w:color="auto"/>
                    <w:left w:val="none" w:sz="0" w:space="0" w:color="auto"/>
                    <w:bottom w:val="none" w:sz="0" w:space="0" w:color="auto"/>
                    <w:right w:val="none" w:sz="0" w:space="0" w:color="auto"/>
                  </w:divBdr>
                </w:div>
                <w:div w:id="334503776">
                  <w:marLeft w:val="0"/>
                  <w:marRight w:val="0"/>
                  <w:marTop w:val="0"/>
                  <w:marBottom w:val="0"/>
                  <w:divBdr>
                    <w:top w:val="none" w:sz="0" w:space="0" w:color="auto"/>
                    <w:left w:val="none" w:sz="0" w:space="0" w:color="auto"/>
                    <w:bottom w:val="none" w:sz="0" w:space="0" w:color="auto"/>
                    <w:right w:val="none" w:sz="0" w:space="0" w:color="auto"/>
                  </w:divBdr>
                </w:div>
                <w:div w:id="621959771">
                  <w:marLeft w:val="0"/>
                  <w:marRight w:val="0"/>
                  <w:marTop w:val="0"/>
                  <w:marBottom w:val="0"/>
                  <w:divBdr>
                    <w:top w:val="none" w:sz="0" w:space="0" w:color="auto"/>
                    <w:left w:val="none" w:sz="0" w:space="0" w:color="auto"/>
                    <w:bottom w:val="none" w:sz="0" w:space="0" w:color="auto"/>
                    <w:right w:val="none" w:sz="0" w:space="0" w:color="auto"/>
                  </w:divBdr>
                </w:div>
                <w:div w:id="1759400067">
                  <w:marLeft w:val="0"/>
                  <w:marRight w:val="0"/>
                  <w:marTop w:val="0"/>
                  <w:marBottom w:val="0"/>
                  <w:divBdr>
                    <w:top w:val="none" w:sz="0" w:space="0" w:color="auto"/>
                    <w:left w:val="none" w:sz="0" w:space="0" w:color="auto"/>
                    <w:bottom w:val="none" w:sz="0" w:space="0" w:color="auto"/>
                    <w:right w:val="none" w:sz="0" w:space="0" w:color="auto"/>
                  </w:divBdr>
                </w:div>
                <w:div w:id="1219511110">
                  <w:marLeft w:val="0"/>
                  <w:marRight w:val="0"/>
                  <w:marTop w:val="0"/>
                  <w:marBottom w:val="0"/>
                  <w:divBdr>
                    <w:top w:val="none" w:sz="0" w:space="0" w:color="auto"/>
                    <w:left w:val="none" w:sz="0" w:space="0" w:color="auto"/>
                    <w:bottom w:val="none" w:sz="0" w:space="0" w:color="auto"/>
                    <w:right w:val="none" w:sz="0" w:space="0" w:color="auto"/>
                  </w:divBdr>
                </w:div>
                <w:div w:id="1704599920">
                  <w:marLeft w:val="0"/>
                  <w:marRight w:val="0"/>
                  <w:marTop w:val="0"/>
                  <w:marBottom w:val="0"/>
                  <w:divBdr>
                    <w:top w:val="none" w:sz="0" w:space="0" w:color="auto"/>
                    <w:left w:val="none" w:sz="0" w:space="0" w:color="auto"/>
                    <w:bottom w:val="none" w:sz="0" w:space="0" w:color="auto"/>
                    <w:right w:val="none" w:sz="0" w:space="0" w:color="auto"/>
                  </w:divBdr>
                </w:div>
                <w:div w:id="1195535596">
                  <w:marLeft w:val="0"/>
                  <w:marRight w:val="0"/>
                  <w:marTop w:val="0"/>
                  <w:marBottom w:val="0"/>
                  <w:divBdr>
                    <w:top w:val="none" w:sz="0" w:space="0" w:color="auto"/>
                    <w:left w:val="none" w:sz="0" w:space="0" w:color="auto"/>
                    <w:bottom w:val="none" w:sz="0" w:space="0" w:color="auto"/>
                    <w:right w:val="none" w:sz="0" w:space="0" w:color="auto"/>
                  </w:divBdr>
                </w:div>
                <w:div w:id="940526441">
                  <w:marLeft w:val="0"/>
                  <w:marRight w:val="0"/>
                  <w:marTop w:val="0"/>
                  <w:marBottom w:val="0"/>
                  <w:divBdr>
                    <w:top w:val="none" w:sz="0" w:space="0" w:color="auto"/>
                    <w:left w:val="none" w:sz="0" w:space="0" w:color="auto"/>
                    <w:bottom w:val="none" w:sz="0" w:space="0" w:color="auto"/>
                    <w:right w:val="none" w:sz="0" w:space="0" w:color="auto"/>
                  </w:divBdr>
                </w:div>
                <w:div w:id="522744115">
                  <w:marLeft w:val="0"/>
                  <w:marRight w:val="0"/>
                  <w:marTop w:val="0"/>
                  <w:marBottom w:val="0"/>
                  <w:divBdr>
                    <w:top w:val="none" w:sz="0" w:space="0" w:color="auto"/>
                    <w:left w:val="none" w:sz="0" w:space="0" w:color="auto"/>
                    <w:bottom w:val="none" w:sz="0" w:space="0" w:color="auto"/>
                    <w:right w:val="none" w:sz="0" w:space="0" w:color="auto"/>
                  </w:divBdr>
                </w:div>
                <w:div w:id="1849128745">
                  <w:marLeft w:val="0"/>
                  <w:marRight w:val="0"/>
                  <w:marTop w:val="0"/>
                  <w:marBottom w:val="0"/>
                  <w:divBdr>
                    <w:top w:val="none" w:sz="0" w:space="0" w:color="auto"/>
                    <w:left w:val="none" w:sz="0" w:space="0" w:color="auto"/>
                    <w:bottom w:val="none" w:sz="0" w:space="0" w:color="auto"/>
                    <w:right w:val="none" w:sz="0" w:space="0" w:color="auto"/>
                  </w:divBdr>
                </w:div>
                <w:div w:id="324942172">
                  <w:marLeft w:val="0"/>
                  <w:marRight w:val="0"/>
                  <w:marTop w:val="0"/>
                  <w:marBottom w:val="0"/>
                  <w:divBdr>
                    <w:top w:val="none" w:sz="0" w:space="0" w:color="auto"/>
                    <w:left w:val="none" w:sz="0" w:space="0" w:color="auto"/>
                    <w:bottom w:val="none" w:sz="0" w:space="0" w:color="auto"/>
                    <w:right w:val="none" w:sz="0" w:space="0" w:color="auto"/>
                  </w:divBdr>
                </w:div>
                <w:div w:id="555090581">
                  <w:marLeft w:val="0"/>
                  <w:marRight w:val="0"/>
                  <w:marTop w:val="0"/>
                  <w:marBottom w:val="0"/>
                  <w:divBdr>
                    <w:top w:val="none" w:sz="0" w:space="0" w:color="auto"/>
                    <w:left w:val="none" w:sz="0" w:space="0" w:color="auto"/>
                    <w:bottom w:val="none" w:sz="0" w:space="0" w:color="auto"/>
                    <w:right w:val="none" w:sz="0" w:space="0" w:color="auto"/>
                  </w:divBdr>
                </w:div>
                <w:div w:id="304093612">
                  <w:marLeft w:val="0"/>
                  <w:marRight w:val="0"/>
                  <w:marTop w:val="0"/>
                  <w:marBottom w:val="0"/>
                  <w:divBdr>
                    <w:top w:val="none" w:sz="0" w:space="0" w:color="auto"/>
                    <w:left w:val="none" w:sz="0" w:space="0" w:color="auto"/>
                    <w:bottom w:val="none" w:sz="0" w:space="0" w:color="auto"/>
                    <w:right w:val="none" w:sz="0" w:space="0" w:color="auto"/>
                  </w:divBdr>
                </w:div>
                <w:div w:id="1646159317">
                  <w:marLeft w:val="0"/>
                  <w:marRight w:val="0"/>
                  <w:marTop w:val="0"/>
                  <w:marBottom w:val="0"/>
                  <w:divBdr>
                    <w:top w:val="none" w:sz="0" w:space="0" w:color="auto"/>
                    <w:left w:val="none" w:sz="0" w:space="0" w:color="auto"/>
                    <w:bottom w:val="none" w:sz="0" w:space="0" w:color="auto"/>
                    <w:right w:val="none" w:sz="0" w:space="0" w:color="auto"/>
                  </w:divBdr>
                </w:div>
                <w:div w:id="1184857393">
                  <w:marLeft w:val="0"/>
                  <w:marRight w:val="0"/>
                  <w:marTop w:val="0"/>
                  <w:marBottom w:val="0"/>
                  <w:divBdr>
                    <w:top w:val="none" w:sz="0" w:space="0" w:color="auto"/>
                    <w:left w:val="none" w:sz="0" w:space="0" w:color="auto"/>
                    <w:bottom w:val="none" w:sz="0" w:space="0" w:color="auto"/>
                    <w:right w:val="none" w:sz="0" w:space="0" w:color="auto"/>
                  </w:divBdr>
                </w:div>
                <w:div w:id="2030251848">
                  <w:marLeft w:val="0"/>
                  <w:marRight w:val="0"/>
                  <w:marTop w:val="0"/>
                  <w:marBottom w:val="0"/>
                  <w:divBdr>
                    <w:top w:val="none" w:sz="0" w:space="0" w:color="auto"/>
                    <w:left w:val="none" w:sz="0" w:space="0" w:color="auto"/>
                    <w:bottom w:val="none" w:sz="0" w:space="0" w:color="auto"/>
                    <w:right w:val="none" w:sz="0" w:space="0" w:color="auto"/>
                  </w:divBdr>
                </w:div>
                <w:div w:id="1902251582">
                  <w:marLeft w:val="0"/>
                  <w:marRight w:val="0"/>
                  <w:marTop w:val="0"/>
                  <w:marBottom w:val="0"/>
                  <w:divBdr>
                    <w:top w:val="none" w:sz="0" w:space="0" w:color="auto"/>
                    <w:left w:val="none" w:sz="0" w:space="0" w:color="auto"/>
                    <w:bottom w:val="none" w:sz="0" w:space="0" w:color="auto"/>
                    <w:right w:val="none" w:sz="0" w:space="0" w:color="auto"/>
                  </w:divBdr>
                </w:div>
                <w:div w:id="1571621964">
                  <w:marLeft w:val="0"/>
                  <w:marRight w:val="0"/>
                  <w:marTop w:val="0"/>
                  <w:marBottom w:val="0"/>
                  <w:divBdr>
                    <w:top w:val="none" w:sz="0" w:space="0" w:color="auto"/>
                    <w:left w:val="none" w:sz="0" w:space="0" w:color="auto"/>
                    <w:bottom w:val="none" w:sz="0" w:space="0" w:color="auto"/>
                    <w:right w:val="none" w:sz="0" w:space="0" w:color="auto"/>
                  </w:divBdr>
                </w:div>
                <w:div w:id="1011756832">
                  <w:marLeft w:val="0"/>
                  <w:marRight w:val="0"/>
                  <w:marTop w:val="0"/>
                  <w:marBottom w:val="0"/>
                  <w:divBdr>
                    <w:top w:val="none" w:sz="0" w:space="0" w:color="auto"/>
                    <w:left w:val="none" w:sz="0" w:space="0" w:color="auto"/>
                    <w:bottom w:val="none" w:sz="0" w:space="0" w:color="auto"/>
                    <w:right w:val="none" w:sz="0" w:space="0" w:color="auto"/>
                  </w:divBdr>
                </w:div>
                <w:div w:id="1722440494">
                  <w:marLeft w:val="0"/>
                  <w:marRight w:val="0"/>
                  <w:marTop w:val="0"/>
                  <w:marBottom w:val="0"/>
                  <w:divBdr>
                    <w:top w:val="none" w:sz="0" w:space="0" w:color="auto"/>
                    <w:left w:val="none" w:sz="0" w:space="0" w:color="auto"/>
                    <w:bottom w:val="none" w:sz="0" w:space="0" w:color="auto"/>
                    <w:right w:val="none" w:sz="0" w:space="0" w:color="auto"/>
                  </w:divBdr>
                </w:div>
                <w:div w:id="566764945">
                  <w:marLeft w:val="0"/>
                  <w:marRight w:val="0"/>
                  <w:marTop w:val="0"/>
                  <w:marBottom w:val="0"/>
                  <w:divBdr>
                    <w:top w:val="none" w:sz="0" w:space="0" w:color="auto"/>
                    <w:left w:val="none" w:sz="0" w:space="0" w:color="auto"/>
                    <w:bottom w:val="none" w:sz="0" w:space="0" w:color="auto"/>
                    <w:right w:val="none" w:sz="0" w:space="0" w:color="auto"/>
                  </w:divBdr>
                </w:div>
                <w:div w:id="899054273">
                  <w:marLeft w:val="0"/>
                  <w:marRight w:val="0"/>
                  <w:marTop w:val="0"/>
                  <w:marBottom w:val="0"/>
                  <w:divBdr>
                    <w:top w:val="none" w:sz="0" w:space="0" w:color="auto"/>
                    <w:left w:val="none" w:sz="0" w:space="0" w:color="auto"/>
                    <w:bottom w:val="none" w:sz="0" w:space="0" w:color="auto"/>
                    <w:right w:val="none" w:sz="0" w:space="0" w:color="auto"/>
                  </w:divBdr>
                </w:div>
                <w:div w:id="1593127326">
                  <w:marLeft w:val="0"/>
                  <w:marRight w:val="0"/>
                  <w:marTop w:val="0"/>
                  <w:marBottom w:val="0"/>
                  <w:divBdr>
                    <w:top w:val="none" w:sz="0" w:space="0" w:color="auto"/>
                    <w:left w:val="none" w:sz="0" w:space="0" w:color="auto"/>
                    <w:bottom w:val="none" w:sz="0" w:space="0" w:color="auto"/>
                    <w:right w:val="none" w:sz="0" w:space="0" w:color="auto"/>
                  </w:divBdr>
                </w:div>
                <w:div w:id="116802329">
                  <w:marLeft w:val="0"/>
                  <w:marRight w:val="0"/>
                  <w:marTop w:val="0"/>
                  <w:marBottom w:val="0"/>
                  <w:divBdr>
                    <w:top w:val="none" w:sz="0" w:space="0" w:color="auto"/>
                    <w:left w:val="none" w:sz="0" w:space="0" w:color="auto"/>
                    <w:bottom w:val="none" w:sz="0" w:space="0" w:color="auto"/>
                    <w:right w:val="none" w:sz="0" w:space="0" w:color="auto"/>
                  </w:divBdr>
                </w:div>
                <w:div w:id="1090813249">
                  <w:marLeft w:val="0"/>
                  <w:marRight w:val="0"/>
                  <w:marTop w:val="0"/>
                  <w:marBottom w:val="0"/>
                  <w:divBdr>
                    <w:top w:val="none" w:sz="0" w:space="0" w:color="auto"/>
                    <w:left w:val="none" w:sz="0" w:space="0" w:color="auto"/>
                    <w:bottom w:val="none" w:sz="0" w:space="0" w:color="auto"/>
                    <w:right w:val="none" w:sz="0" w:space="0" w:color="auto"/>
                  </w:divBdr>
                </w:div>
                <w:div w:id="1663119985">
                  <w:marLeft w:val="0"/>
                  <w:marRight w:val="0"/>
                  <w:marTop w:val="0"/>
                  <w:marBottom w:val="0"/>
                  <w:divBdr>
                    <w:top w:val="none" w:sz="0" w:space="0" w:color="auto"/>
                    <w:left w:val="none" w:sz="0" w:space="0" w:color="auto"/>
                    <w:bottom w:val="none" w:sz="0" w:space="0" w:color="auto"/>
                    <w:right w:val="none" w:sz="0" w:space="0" w:color="auto"/>
                  </w:divBdr>
                </w:div>
                <w:div w:id="744302573">
                  <w:marLeft w:val="0"/>
                  <w:marRight w:val="0"/>
                  <w:marTop w:val="0"/>
                  <w:marBottom w:val="0"/>
                  <w:divBdr>
                    <w:top w:val="none" w:sz="0" w:space="0" w:color="auto"/>
                    <w:left w:val="none" w:sz="0" w:space="0" w:color="auto"/>
                    <w:bottom w:val="none" w:sz="0" w:space="0" w:color="auto"/>
                    <w:right w:val="none" w:sz="0" w:space="0" w:color="auto"/>
                  </w:divBdr>
                </w:div>
                <w:div w:id="1209076401">
                  <w:marLeft w:val="0"/>
                  <w:marRight w:val="0"/>
                  <w:marTop w:val="0"/>
                  <w:marBottom w:val="0"/>
                  <w:divBdr>
                    <w:top w:val="none" w:sz="0" w:space="0" w:color="auto"/>
                    <w:left w:val="none" w:sz="0" w:space="0" w:color="auto"/>
                    <w:bottom w:val="none" w:sz="0" w:space="0" w:color="auto"/>
                    <w:right w:val="none" w:sz="0" w:space="0" w:color="auto"/>
                  </w:divBdr>
                </w:div>
                <w:div w:id="658921614">
                  <w:marLeft w:val="0"/>
                  <w:marRight w:val="0"/>
                  <w:marTop w:val="0"/>
                  <w:marBottom w:val="0"/>
                  <w:divBdr>
                    <w:top w:val="none" w:sz="0" w:space="0" w:color="auto"/>
                    <w:left w:val="none" w:sz="0" w:space="0" w:color="auto"/>
                    <w:bottom w:val="none" w:sz="0" w:space="0" w:color="auto"/>
                    <w:right w:val="none" w:sz="0" w:space="0" w:color="auto"/>
                  </w:divBdr>
                </w:div>
                <w:div w:id="1677615981">
                  <w:marLeft w:val="0"/>
                  <w:marRight w:val="0"/>
                  <w:marTop w:val="0"/>
                  <w:marBottom w:val="0"/>
                  <w:divBdr>
                    <w:top w:val="none" w:sz="0" w:space="0" w:color="auto"/>
                    <w:left w:val="none" w:sz="0" w:space="0" w:color="auto"/>
                    <w:bottom w:val="none" w:sz="0" w:space="0" w:color="auto"/>
                    <w:right w:val="none" w:sz="0" w:space="0" w:color="auto"/>
                  </w:divBdr>
                </w:div>
                <w:div w:id="1610239789">
                  <w:marLeft w:val="0"/>
                  <w:marRight w:val="0"/>
                  <w:marTop w:val="0"/>
                  <w:marBottom w:val="0"/>
                  <w:divBdr>
                    <w:top w:val="none" w:sz="0" w:space="0" w:color="auto"/>
                    <w:left w:val="none" w:sz="0" w:space="0" w:color="auto"/>
                    <w:bottom w:val="none" w:sz="0" w:space="0" w:color="auto"/>
                    <w:right w:val="none" w:sz="0" w:space="0" w:color="auto"/>
                  </w:divBdr>
                </w:div>
                <w:div w:id="510141473">
                  <w:marLeft w:val="0"/>
                  <w:marRight w:val="0"/>
                  <w:marTop w:val="0"/>
                  <w:marBottom w:val="0"/>
                  <w:divBdr>
                    <w:top w:val="none" w:sz="0" w:space="0" w:color="auto"/>
                    <w:left w:val="none" w:sz="0" w:space="0" w:color="auto"/>
                    <w:bottom w:val="none" w:sz="0" w:space="0" w:color="auto"/>
                    <w:right w:val="none" w:sz="0" w:space="0" w:color="auto"/>
                  </w:divBdr>
                </w:div>
                <w:div w:id="265503665">
                  <w:marLeft w:val="0"/>
                  <w:marRight w:val="0"/>
                  <w:marTop w:val="0"/>
                  <w:marBottom w:val="0"/>
                  <w:divBdr>
                    <w:top w:val="none" w:sz="0" w:space="0" w:color="auto"/>
                    <w:left w:val="none" w:sz="0" w:space="0" w:color="auto"/>
                    <w:bottom w:val="none" w:sz="0" w:space="0" w:color="auto"/>
                    <w:right w:val="none" w:sz="0" w:space="0" w:color="auto"/>
                  </w:divBdr>
                </w:div>
                <w:div w:id="2125297647">
                  <w:marLeft w:val="0"/>
                  <w:marRight w:val="0"/>
                  <w:marTop w:val="0"/>
                  <w:marBottom w:val="0"/>
                  <w:divBdr>
                    <w:top w:val="none" w:sz="0" w:space="0" w:color="auto"/>
                    <w:left w:val="none" w:sz="0" w:space="0" w:color="auto"/>
                    <w:bottom w:val="none" w:sz="0" w:space="0" w:color="auto"/>
                    <w:right w:val="none" w:sz="0" w:space="0" w:color="auto"/>
                  </w:divBdr>
                </w:div>
                <w:div w:id="787507070">
                  <w:marLeft w:val="0"/>
                  <w:marRight w:val="0"/>
                  <w:marTop w:val="0"/>
                  <w:marBottom w:val="0"/>
                  <w:divBdr>
                    <w:top w:val="none" w:sz="0" w:space="0" w:color="auto"/>
                    <w:left w:val="none" w:sz="0" w:space="0" w:color="auto"/>
                    <w:bottom w:val="none" w:sz="0" w:space="0" w:color="auto"/>
                    <w:right w:val="none" w:sz="0" w:space="0" w:color="auto"/>
                  </w:divBdr>
                </w:div>
                <w:div w:id="1904411325">
                  <w:marLeft w:val="0"/>
                  <w:marRight w:val="0"/>
                  <w:marTop w:val="0"/>
                  <w:marBottom w:val="0"/>
                  <w:divBdr>
                    <w:top w:val="none" w:sz="0" w:space="0" w:color="auto"/>
                    <w:left w:val="none" w:sz="0" w:space="0" w:color="auto"/>
                    <w:bottom w:val="none" w:sz="0" w:space="0" w:color="auto"/>
                    <w:right w:val="none" w:sz="0" w:space="0" w:color="auto"/>
                  </w:divBdr>
                </w:div>
                <w:div w:id="151801280">
                  <w:marLeft w:val="0"/>
                  <w:marRight w:val="0"/>
                  <w:marTop w:val="0"/>
                  <w:marBottom w:val="0"/>
                  <w:divBdr>
                    <w:top w:val="none" w:sz="0" w:space="0" w:color="auto"/>
                    <w:left w:val="none" w:sz="0" w:space="0" w:color="auto"/>
                    <w:bottom w:val="none" w:sz="0" w:space="0" w:color="auto"/>
                    <w:right w:val="none" w:sz="0" w:space="0" w:color="auto"/>
                  </w:divBdr>
                </w:div>
                <w:div w:id="1780759197">
                  <w:marLeft w:val="0"/>
                  <w:marRight w:val="0"/>
                  <w:marTop w:val="0"/>
                  <w:marBottom w:val="0"/>
                  <w:divBdr>
                    <w:top w:val="none" w:sz="0" w:space="0" w:color="auto"/>
                    <w:left w:val="none" w:sz="0" w:space="0" w:color="auto"/>
                    <w:bottom w:val="none" w:sz="0" w:space="0" w:color="auto"/>
                    <w:right w:val="none" w:sz="0" w:space="0" w:color="auto"/>
                  </w:divBdr>
                </w:div>
                <w:div w:id="551234731">
                  <w:marLeft w:val="0"/>
                  <w:marRight w:val="0"/>
                  <w:marTop w:val="0"/>
                  <w:marBottom w:val="0"/>
                  <w:divBdr>
                    <w:top w:val="none" w:sz="0" w:space="0" w:color="auto"/>
                    <w:left w:val="none" w:sz="0" w:space="0" w:color="auto"/>
                    <w:bottom w:val="none" w:sz="0" w:space="0" w:color="auto"/>
                    <w:right w:val="none" w:sz="0" w:space="0" w:color="auto"/>
                  </w:divBdr>
                </w:div>
                <w:div w:id="1003125757">
                  <w:marLeft w:val="0"/>
                  <w:marRight w:val="0"/>
                  <w:marTop w:val="0"/>
                  <w:marBottom w:val="0"/>
                  <w:divBdr>
                    <w:top w:val="none" w:sz="0" w:space="0" w:color="auto"/>
                    <w:left w:val="none" w:sz="0" w:space="0" w:color="auto"/>
                    <w:bottom w:val="none" w:sz="0" w:space="0" w:color="auto"/>
                    <w:right w:val="none" w:sz="0" w:space="0" w:color="auto"/>
                  </w:divBdr>
                </w:div>
                <w:div w:id="940524738">
                  <w:marLeft w:val="0"/>
                  <w:marRight w:val="0"/>
                  <w:marTop w:val="0"/>
                  <w:marBottom w:val="0"/>
                  <w:divBdr>
                    <w:top w:val="none" w:sz="0" w:space="0" w:color="auto"/>
                    <w:left w:val="none" w:sz="0" w:space="0" w:color="auto"/>
                    <w:bottom w:val="none" w:sz="0" w:space="0" w:color="auto"/>
                    <w:right w:val="none" w:sz="0" w:space="0" w:color="auto"/>
                  </w:divBdr>
                </w:div>
                <w:div w:id="1377050132">
                  <w:marLeft w:val="0"/>
                  <w:marRight w:val="0"/>
                  <w:marTop w:val="0"/>
                  <w:marBottom w:val="0"/>
                  <w:divBdr>
                    <w:top w:val="none" w:sz="0" w:space="0" w:color="auto"/>
                    <w:left w:val="none" w:sz="0" w:space="0" w:color="auto"/>
                    <w:bottom w:val="none" w:sz="0" w:space="0" w:color="auto"/>
                    <w:right w:val="none" w:sz="0" w:space="0" w:color="auto"/>
                  </w:divBdr>
                </w:div>
                <w:div w:id="17991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4830">
      <w:bodyDiv w:val="1"/>
      <w:marLeft w:val="0"/>
      <w:marRight w:val="0"/>
      <w:marTop w:val="0"/>
      <w:marBottom w:val="0"/>
      <w:divBdr>
        <w:top w:val="none" w:sz="0" w:space="0" w:color="auto"/>
        <w:left w:val="none" w:sz="0" w:space="0" w:color="auto"/>
        <w:bottom w:val="none" w:sz="0" w:space="0" w:color="auto"/>
        <w:right w:val="none" w:sz="0" w:space="0" w:color="auto"/>
      </w:divBdr>
      <w:divsChild>
        <w:div w:id="87820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714A596A474530929694E5158722D0"/>
        <w:category>
          <w:name w:val="General"/>
          <w:gallery w:val="placeholder"/>
        </w:category>
        <w:types>
          <w:type w:val="bbPlcHdr"/>
        </w:types>
        <w:behaviors>
          <w:behavior w:val="content"/>
        </w:behaviors>
        <w:guid w:val="{CB101282-E26D-4719-870D-201525ABDAC1}"/>
      </w:docPartPr>
      <w:docPartBody>
        <w:p w:rsidR="007662D6" w:rsidRDefault="00E41FC2" w:rsidP="00E41FC2">
          <w:pPr>
            <w:pStyle w:val="5E714A596A474530929694E5158722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C2"/>
    <w:rsid w:val="00160C03"/>
    <w:rsid w:val="00293AB2"/>
    <w:rsid w:val="007662D6"/>
    <w:rsid w:val="00C168D7"/>
    <w:rsid w:val="00D5513E"/>
    <w:rsid w:val="00E41FC2"/>
    <w:rsid w:val="00F2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14A596A474530929694E5158722D0">
    <w:name w:val="5E714A596A474530929694E5158722D0"/>
    <w:rsid w:val="00E41FC2"/>
  </w:style>
  <w:style w:type="paragraph" w:customStyle="1" w:styleId="63D1B7F001EE4A3D916CE418AA3B621F">
    <w:name w:val="63D1B7F001EE4A3D916CE418AA3B621F"/>
    <w:rsid w:val="00D5513E"/>
  </w:style>
  <w:style w:type="paragraph" w:customStyle="1" w:styleId="421752CBDD73401DBFB6A7A28AEA7DCD">
    <w:name w:val="421752CBDD73401DBFB6A7A28AEA7DCD"/>
    <w:rsid w:val="00D551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14A596A474530929694E5158722D0">
    <w:name w:val="5E714A596A474530929694E5158722D0"/>
    <w:rsid w:val="00E41FC2"/>
  </w:style>
  <w:style w:type="paragraph" w:customStyle="1" w:styleId="63D1B7F001EE4A3D916CE418AA3B621F">
    <w:name w:val="63D1B7F001EE4A3D916CE418AA3B621F"/>
    <w:rsid w:val="00D5513E"/>
  </w:style>
  <w:style w:type="paragraph" w:customStyle="1" w:styleId="421752CBDD73401DBFB6A7A28AEA7DCD">
    <w:name w:val="421752CBDD73401DBFB6A7A28AEA7DCD"/>
    <w:rsid w:val="00D55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2673C-6183-4C6B-A6BA-9B92A42D0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2762</Words>
  <Characters>15746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Case No. 151688.Q /[date]        </vt:lpstr>
    </vt:vector>
  </TitlesOfParts>
  <Company>City of Chicago</Company>
  <LinksUpToDate>false</LinksUpToDate>
  <CharactersWithSpaces>18472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151688.Q /[date]        </dc:title>
  <dc:creator>Eilers, Lisa</dc:creator>
  <cp:lastModifiedBy>Administrator</cp:lastModifiedBy>
  <cp:revision>12</cp:revision>
  <cp:lastPrinted>2016-04-29T15:23:00Z</cp:lastPrinted>
  <dcterms:created xsi:type="dcterms:W3CDTF">2016-07-15T16:33:00Z</dcterms:created>
  <dcterms:modified xsi:type="dcterms:W3CDTF">2016-07-18T14:14:00Z</dcterms:modified>
</cp:coreProperties>
</file>